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622"/>
        <w:tblW w:w="10444" w:type="dxa"/>
        <w:tblLayout w:type="fixed"/>
        <w:tblCellMar>
          <w:left w:w="70" w:type="dxa"/>
          <w:right w:w="70" w:type="dxa"/>
        </w:tblCellMar>
        <w:tblLook w:val="0000" w:firstRow="0" w:lastRow="0" w:firstColumn="0" w:lastColumn="0" w:noHBand="0" w:noVBand="0"/>
      </w:tblPr>
      <w:tblGrid>
        <w:gridCol w:w="10444"/>
      </w:tblGrid>
      <w:tr w:rsidR="00A31E27" w:rsidRPr="00CC4FFC" w14:paraId="58BF3CCA" w14:textId="77777777" w:rsidTr="00C67D17">
        <w:trPr>
          <w:trHeight w:val="1416"/>
        </w:trPr>
        <w:tc>
          <w:tcPr>
            <w:tcW w:w="10444" w:type="dxa"/>
          </w:tcPr>
          <w:p w14:paraId="24319C84" w14:textId="77777777" w:rsidR="00A31E27" w:rsidRPr="00CC4FFC" w:rsidRDefault="00A31E27" w:rsidP="00C67D17">
            <w:r w:rsidRPr="00CC4FFC">
              <w:t xml:space="preserve">                                                                       </w:t>
            </w:r>
          </w:p>
          <w:p w14:paraId="1E4E47F3" w14:textId="1C5FC0D7" w:rsidR="00A31E27" w:rsidRPr="00CC4FFC" w:rsidRDefault="00A31E27" w:rsidP="00C67D17">
            <w:pPr>
              <w:tabs>
                <w:tab w:val="left" w:pos="8580"/>
              </w:tabs>
            </w:pPr>
            <w:r w:rsidRPr="00CC4FFC">
              <w:t xml:space="preserve">                                                   </w:t>
            </w:r>
            <w:r>
              <w:t xml:space="preserve">                              </w:t>
            </w:r>
            <w:r>
              <w:tab/>
            </w:r>
            <w:r w:rsidRPr="0035721F">
              <w:rPr>
                <w:sz w:val="32"/>
                <w:szCs w:val="32"/>
              </w:rPr>
              <w:t xml:space="preserve"> </w:t>
            </w:r>
          </w:p>
          <w:p w14:paraId="3C2B0082" w14:textId="77777777" w:rsidR="00A31E27" w:rsidRPr="00CC4FFC" w:rsidRDefault="00A31E27" w:rsidP="00C67D17">
            <w:r w:rsidRPr="00CC4FFC">
              <w:t xml:space="preserve">                                                                                            </w:t>
            </w:r>
            <w:r w:rsidRPr="00CC4FFC">
              <w:rPr>
                <w:noProof/>
              </w:rPr>
              <w:drawing>
                <wp:inline distT="0" distB="0" distL="0" distR="0" wp14:anchorId="4C891506" wp14:editId="41F85FF8">
                  <wp:extent cx="666750" cy="809625"/>
                  <wp:effectExtent l="19050" t="0" r="0" b="0"/>
                  <wp:docPr id="1" name="Рисунок 155"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Герб Хлевное чб"/>
                          <pic:cNvPicPr>
                            <a:picLocks noChangeAspect="1" noChangeArrowheads="1"/>
                          </pic:cNvPicPr>
                        </pic:nvPicPr>
                        <pic:blipFill>
                          <a:blip r:embed="rId9" cstate="print">
                            <a:clrChange>
                              <a:clrFrom>
                                <a:srgbClr val="F1F1F1"/>
                              </a:clrFrom>
                              <a:clrTo>
                                <a:srgbClr val="F1F1F1">
                                  <a:alpha val="0"/>
                                </a:srgbClr>
                              </a:clrTo>
                            </a:clrChange>
                            <a:lum bright="-24000" contrast="52000"/>
                          </a:blip>
                          <a:srcRect/>
                          <a:stretch>
                            <a:fillRect/>
                          </a:stretch>
                        </pic:blipFill>
                        <pic:spPr bwMode="auto">
                          <a:xfrm>
                            <a:off x="0" y="0"/>
                            <a:ext cx="666750" cy="809625"/>
                          </a:xfrm>
                          <a:prstGeom prst="rect">
                            <a:avLst/>
                          </a:prstGeom>
                          <a:noFill/>
                          <a:ln w="9525">
                            <a:noFill/>
                            <a:miter lim="800000"/>
                            <a:headEnd/>
                            <a:tailEnd/>
                          </a:ln>
                        </pic:spPr>
                      </pic:pic>
                    </a:graphicData>
                  </a:graphic>
                </wp:inline>
              </w:drawing>
            </w:r>
          </w:p>
        </w:tc>
      </w:tr>
    </w:tbl>
    <w:p w14:paraId="3B8BE8C0" w14:textId="77777777" w:rsidR="00A31E27" w:rsidRPr="00CC4FFC" w:rsidRDefault="00A31E27" w:rsidP="00A31E27">
      <w:pPr>
        <w:jc w:val="center"/>
        <w:outlineLvl w:val="0"/>
        <w:rPr>
          <w:b/>
          <w:sz w:val="28"/>
          <w:szCs w:val="28"/>
        </w:rPr>
      </w:pPr>
      <w:r w:rsidRPr="00CC4FFC">
        <w:rPr>
          <w:b/>
          <w:sz w:val="28"/>
          <w:szCs w:val="28"/>
        </w:rPr>
        <w:t>ЛИПЕЦКАЯ  ОБЛАСТЬ</w:t>
      </w:r>
    </w:p>
    <w:p w14:paraId="016CDFA7" w14:textId="77777777" w:rsidR="00A31E27" w:rsidRPr="00CC4FFC" w:rsidRDefault="00A31E27" w:rsidP="00A31E27">
      <w:pPr>
        <w:jc w:val="center"/>
        <w:rPr>
          <w:b/>
          <w:sz w:val="40"/>
          <w:szCs w:val="40"/>
        </w:rPr>
      </w:pPr>
      <w:r w:rsidRPr="00CC4FFC">
        <w:rPr>
          <w:b/>
          <w:sz w:val="40"/>
          <w:szCs w:val="40"/>
        </w:rPr>
        <w:t>ПОСТАНОВЛЕНИЕ</w:t>
      </w:r>
    </w:p>
    <w:p w14:paraId="48CCAB3C" w14:textId="77777777" w:rsidR="00A31E27" w:rsidRPr="00CC4FFC" w:rsidRDefault="00A31E27" w:rsidP="00A31E27">
      <w:pPr>
        <w:jc w:val="center"/>
        <w:rPr>
          <w:b/>
          <w:sz w:val="28"/>
          <w:szCs w:val="28"/>
        </w:rPr>
      </w:pPr>
      <w:r w:rsidRPr="00CC4FFC">
        <w:rPr>
          <w:b/>
          <w:sz w:val="28"/>
          <w:szCs w:val="28"/>
        </w:rPr>
        <w:t>АДМИНИСТРАЦИИ  ХЛЕВЕНСКОГО</w:t>
      </w:r>
      <w:r w:rsidRPr="00CC4FFC">
        <w:rPr>
          <w:b/>
          <w:sz w:val="28"/>
          <w:szCs w:val="28"/>
        </w:rPr>
        <w:br/>
        <w:t>МУНИЦИПАЛЬНОГО  РАЙОНА</w:t>
      </w:r>
    </w:p>
    <w:p w14:paraId="6ED20505" w14:textId="77777777" w:rsidR="00A31E27" w:rsidRPr="00CC4FFC" w:rsidRDefault="00A31E27" w:rsidP="00A31E27">
      <w:pPr>
        <w:jc w:val="center"/>
        <w:rPr>
          <w:sz w:val="28"/>
          <w:szCs w:val="28"/>
        </w:rPr>
      </w:pPr>
    </w:p>
    <w:p w14:paraId="0A178F86" w14:textId="77777777" w:rsidR="00A31E27" w:rsidRPr="00CC4FFC" w:rsidRDefault="00A31E27" w:rsidP="00A31E27">
      <w:pPr>
        <w:jc w:val="center"/>
        <w:rPr>
          <w:b/>
          <w:sz w:val="28"/>
          <w:szCs w:val="28"/>
        </w:rPr>
      </w:pPr>
      <w:r w:rsidRPr="00CC4FFC">
        <w:rPr>
          <w:sz w:val="28"/>
          <w:szCs w:val="28"/>
        </w:rPr>
        <w:t xml:space="preserve">с. </w:t>
      </w:r>
      <w:proofErr w:type="spellStart"/>
      <w:r w:rsidRPr="00CC4FFC">
        <w:rPr>
          <w:sz w:val="28"/>
          <w:szCs w:val="28"/>
        </w:rPr>
        <w:t>Хлевное</w:t>
      </w:r>
      <w:proofErr w:type="spellEnd"/>
      <w:r w:rsidRPr="00CC4FFC">
        <w:rPr>
          <w:sz w:val="28"/>
          <w:szCs w:val="28"/>
        </w:rPr>
        <w:t xml:space="preserve">   </w:t>
      </w:r>
    </w:p>
    <w:p w14:paraId="44E9C126" w14:textId="74CD4045" w:rsidR="00A31E27" w:rsidRPr="00CC4FFC" w:rsidRDefault="006504D8" w:rsidP="00A31E27">
      <w:pPr>
        <w:jc w:val="both"/>
        <w:rPr>
          <w:sz w:val="28"/>
          <w:szCs w:val="28"/>
        </w:rPr>
      </w:pPr>
      <w:r>
        <w:rPr>
          <w:sz w:val="28"/>
          <w:szCs w:val="28"/>
        </w:rPr>
        <w:t xml:space="preserve">08 декабря 2020 года </w:t>
      </w:r>
      <w:r w:rsidR="00A31E27" w:rsidRPr="00CC4FFC">
        <w:rPr>
          <w:sz w:val="28"/>
          <w:szCs w:val="28"/>
        </w:rPr>
        <w:t xml:space="preserve">                                                 </w:t>
      </w:r>
      <w:r>
        <w:rPr>
          <w:sz w:val="28"/>
          <w:szCs w:val="28"/>
        </w:rPr>
        <w:t xml:space="preserve">                           № 418</w:t>
      </w:r>
    </w:p>
    <w:p w14:paraId="56A3B4DB" w14:textId="77777777" w:rsidR="00A31E27" w:rsidRPr="00CC4FFC" w:rsidRDefault="00A31E27" w:rsidP="00A31E27">
      <w:pPr>
        <w:jc w:val="both"/>
        <w:outlineLvl w:val="0"/>
        <w:rPr>
          <w:sz w:val="28"/>
          <w:szCs w:val="28"/>
        </w:rPr>
      </w:pPr>
    </w:p>
    <w:p w14:paraId="615E1E88" w14:textId="77777777" w:rsidR="00A31E27" w:rsidRPr="00CC4FFC" w:rsidRDefault="00A31E27" w:rsidP="00A31E27">
      <w:pPr>
        <w:jc w:val="both"/>
        <w:outlineLvl w:val="0"/>
        <w:rPr>
          <w:sz w:val="28"/>
          <w:szCs w:val="28"/>
        </w:rPr>
      </w:pPr>
      <w:r w:rsidRPr="00CC4FFC">
        <w:rPr>
          <w:sz w:val="28"/>
          <w:szCs w:val="28"/>
        </w:rPr>
        <w:t xml:space="preserve">Об утверждении </w:t>
      </w:r>
      <w:proofErr w:type="gramStart"/>
      <w:r w:rsidRPr="00CC4FFC">
        <w:rPr>
          <w:sz w:val="28"/>
          <w:szCs w:val="28"/>
        </w:rPr>
        <w:t>административного</w:t>
      </w:r>
      <w:proofErr w:type="gramEnd"/>
    </w:p>
    <w:p w14:paraId="72C6339A" w14:textId="77777777" w:rsidR="00A31E27" w:rsidRPr="00CC4FFC" w:rsidRDefault="00A31E27" w:rsidP="00A31E27">
      <w:pPr>
        <w:jc w:val="both"/>
        <w:outlineLvl w:val="0"/>
        <w:rPr>
          <w:sz w:val="28"/>
          <w:szCs w:val="28"/>
        </w:rPr>
      </w:pPr>
      <w:r w:rsidRPr="00CC4FFC">
        <w:rPr>
          <w:sz w:val="28"/>
          <w:szCs w:val="28"/>
        </w:rPr>
        <w:t xml:space="preserve">регламента предоставления </w:t>
      </w:r>
      <w:proofErr w:type="gramStart"/>
      <w:r w:rsidRPr="00CC4FFC">
        <w:rPr>
          <w:sz w:val="28"/>
          <w:szCs w:val="28"/>
        </w:rPr>
        <w:t>муниципальной</w:t>
      </w:r>
      <w:proofErr w:type="gramEnd"/>
      <w:r w:rsidRPr="00CC4FFC">
        <w:rPr>
          <w:sz w:val="28"/>
          <w:szCs w:val="28"/>
        </w:rPr>
        <w:t xml:space="preserve"> </w:t>
      </w:r>
    </w:p>
    <w:p w14:paraId="38B67FE0" w14:textId="77777777" w:rsidR="00A31E27" w:rsidRDefault="00A31E27" w:rsidP="00A31E27">
      <w:pPr>
        <w:jc w:val="both"/>
        <w:outlineLvl w:val="0"/>
        <w:rPr>
          <w:sz w:val="28"/>
          <w:szCs w:val="28"/>
        </w:rPr>
      </w:pPr>
      <w:r w:rsidRPr="00CC4FFC">
        <w:rPr>
          <w:sz w:val="28"/>
          <w:szCs w:val="28"/>
        </w:rPr>
        <w:t>у</w:t>
      </w:r>
      <w:r>
        <w:rPr>
          <w:sz w:val="28"/>
          <w:szCs w:val="28"/>
        </w:rPr>
        <w:t xml:space="preserve">слуги  «Постановка граждан, имеющих трех </w:t>
      </w:r>
    </w:p>
    <w:p w14:paraId="4C5481A0" w14:textId="77777777" w:rsidR="00A31E27" w:rsidRDefault="00A31E27" w:rsidP="00A31E27">
      <w:pPr>
        <w:jc w:val="both"/>
        <w:outlineLvl w:val="0"/>
        <w:rPr>
          <w:sz w:val="28"/>
          <w:szCs w:val="28"/>
        </w:rPr>
      </w:pPr>
      <w:r>
        <w:rPr>
          <w:sz w:val="28"/>
          <w:szCs w:val="28"/>
        </w:rPr>
        <w:t xml:space="preserve">и более детей, на учет в целях </w:t>
      </w:r>
      <w:proofErr w:type="gramStart"/>
      <w:r>
        <w:rPr>
          <w:sz w:val="28"/>
          <w:szCs w:val="28"/>
        </w:rPr>
        <w:t>бесплатного</w:t>
      </w:r>
      <w:proofErr w:type="gramEnd"/>
      <w:r>
        <w:rPr>
          <w:sz w:val="28"/>
          <w:szCs w:val="28"/>
        </w:rPr>
        <w:t xml:space="preserve"> </w:t>
      </w:r>
    </w:p>
    <w:p w14:paraId="60FDBB61" w14:textId="77777777" w:rsidR="00A31E27" w:rsidRDefault="00A31E27" w:rsidP="00A31E27">
      <w:pPr>
        <w:jc w:val="both"/>
        <w:outlineLvl w:val="0"/>
        <w:rPr>
          <w:sz w:val="28"/>
          <w:szCs w:val="28"/>
        </w:rPr>
      </w:pPr>
      <w:r>
        <w:rPr>
          <w:sz w:val="28"/>
          <w:szCs w:val="28"/>
        </w:rPr>
        <w:t xml:space="preserve">предоставления земельного участка, </w:t>
      </w:r>
    </w:p>
    <w:p w14:paraId="010A536E" w14:textId="77777777" w:rsidR="00A31E27" w:rsidRDefault="00A31E27" w:rsidP="00A31E27">
      <w:pPr>
        <w:jc w:val="both"/>
        <w:outlineLvl w:val="0"/>
        <w:rPr>
          <w:sz w:val="28"/>
          <w:szCs w:val="28"/>
        </w:rPr>
      </w:pPr>
      <w:r>
        <w:rPr>
          <w:sz w:val="28"/>
          <w:szCs w:val="28"/>
        </w:rPr>
        <w:t xml:space="preserve">государственная </w:t>
      </w:r>
      <w:proofErr w:type="gramStart"/>
      <w:r>
        <w:rPr>
          <w:sz w:val="28"/>
          <w:szCs w:val="28"/>
        </w:rPr>
        <w:t>собственность</w:t>
      </w:r>
      <w:proofErr w:type="gramEnd"/>
      <w:r>
        <w:rPr>
          <w:sz w:val="28"/>
          <w:szCs w:val="28"/>
        </w:rPr>
        <w:t xml:space="preserve"> на который не</w:t>
      </w:r>
    </w:p>
    <w:p w14:paraId="042F589D" w14:textId="77777777" w:rsidR="00A31E27" w:rsidRDefault="00A31E27" w:rsidP="00A31E27">
      <w:pPr>
        <w:jc w:val="both"/>
        <w:outlineLvl w:val="0"/>
        <w:rPr>
          <w:sz w:val="28"/>
          <w:szCs w:val="28"/>
        </w:rPr>
      </w:pPr>
      <w:proofErr w:type="gramStart"/>
      <w:r>
        <w:rPr>
          <w:sz w:val="28"/>
          <w:szCs w:val="28"/>
        </w:rPr>
        <w:t>разграничена</w:t>
      </w:r>
      <w:proofErr w:type="gramEnd"/>
      <w:r>
        <w:rPr>
          <w:sz w:val="28"/>
          <w:szCs w:val="28"/>
        </w:rPr>
        <w:t xml:space="preserve">, или земельного участка, </w:t>
      </w:r>
    </w:p>
    <w:p w14:paraId="2767349D" w14:textId="77777777" w:rsidR="00A31E27" w:rsidRPr="00CC4FFC" w:rsidRDefault="00A31E27" w:rsidP="00A31E27">
      <w:pPr>
        <w:jc w:val="both"/>
        <w:outlineLvl w:val="0"/>
        <w:rPr>
          <w:sz w:val="28"/>
          <w:szCs w:val="28"/>
        </w:rPr>
      </w:pPr>
      <w:proofErr w:type="gramStart"/>
      <w:r>
        <w:rPr>
          <w:sz w:val="28"/>
          <w:szCs w:val="28"/>
        </w:rPr>
        <w:t>находящегося</w:t>
      </w:r>
      <w:proofErr w:type="gramEnd"/>
      <w:r>
        <w:rPr>
          <w:sz w:val="28"/>
          <w:szCs w:val="28"/>
        </w:rPr>
        <w:t xml:space="preserve"> в муниципальной собственности</w:t>
      </w:r>
      <w:r w:rsidRPr="00CC4FFC">
        <w:rPr>
          <w:sz w:val="28"/>
          <w:szCs w:val="28"/>
        </w:rPr>
        <w:t>»</w:t>
      </w:r>
    </w:p>
    <w:p w14:paraId="3D5A2524" w14:textId="77777777" w:rsidR="00A31E27" w:rsidRPr="00CC4FFC" w:rsidRDefault="00A31E27" w:rsidP="00A31E27">
      <w:pPr>
        <w:jc w:val="both"/>
        <w:rPr>
          <w:sz w:val="28"/>
          <w:szCs w:val="28"/>
        </w:rPr>
      </w:pPr>
    </w:p>
    <w:p w14:paraId="464FBDD1" w14:textId="77777777" w:rsidR="00A31E27" w:rsidRPr="00CC4FFC" w:rsidRDefault="00A31E27" w:rsidP="00A31E27">
      <w:pPr>
        <w:tabs>
          <w:tab w:val="left" w:pos="720"/>
        </w:tabs>
        <w:jc w:val="both"/>
        <w:rPr>
          <w:sz w:val="28"/>
          <w:szCs w:val="28"/>
        </w:rPr>
      </w:pPr>
      <w:r w:rsidRPr="00CC4FFC">
        <w:rPr>
          <w:sz w:val="28"/>
          <w:szCs w:val="28"/>
        </w:rPr>
        <w:t xml:space="preserve">         Руководствуясь  Федеральным законом от 27 июля 2010 года №210-ФЗ «Об организации предоставления государственных и муниципальных услуг»,    администрация  района</w:t>
      </w:r>
    </w:p>
    <w:p w14:paraId="7C31D416" w14:textId="77777777" w:rsidR="00A31E27" w:rsidRPr="00CC4FFC" w:rsidRDefault="00A31E27" w:rsidP="00A31E27">
      <w:pPr>
        <w:tabs>
          <w:tab w:val="left" w:pos="720"/>
        </w:tabs>
        <w:jc w:val="both"/>
        <w:rPr>
          <w:sz w:val="28"/>
          <w:szCs w:val="28"/>
        </w:rPr>
      </w:pPr>
      <w:r w:rsidRPr="00CC4FFC">
        <w:rPr>
          <w:sz w:val="28"/>
          <w:szCs w:val="28"/>
        </w:rPr>
        <w:t>ПОСТАНОВЛЯЕТ:</w:t>
      </w:r>
    </w:p>
    <w:p w14:paraId="1EA2560B" w14:textId="77777777" w:rsidR="00A31E27" w:rsidRPr="00CC4FFC" w:rsidRDefault="00A31E27" w:rsidP="00A31E27">
      <w:pPr>
        <w:jc w:val="both"/>
        <w:outlineLvl w:val="0"/>
        <w:rPr>
          <w:sz w:val="28"/>
          <w:szCs w:val="28"/>
        </w:rPr>
      </w:pPr>
      <w:r w:rsidRPr="00CC4FFC">
        <w:rPr>
          <w:sz w:val="28"/>
          <w:szCs w:val="28"/>
        </w:rPr>
        <w:t xml:space="preserve">        1. Утвердить административный  регламент предоставления муниц</w:t>
      </w:r>
      <w:r>
        <w:rPr>
          <w:sz w:val="28"/>
          <w:szCs w:val="28"/>
        </w:rPr>
        <w:t>ипальной услуги «Постановка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Pr="00CC4FFC">
        <w:rPr>
          <w:sz w:val="28"/>
          <w:szCs w:val="28"/>
        </w:rPr>
        <w:t>» (приложение).</w:t>
      </w:r>
    </w:p>
    <w:p w14:paraId="54CB95D3" w14:textId="77777777" w:rsidR="00A31E27" w:rsidRPr="00CC4FFC" w:rsidRDefault="00A31E27" w:rsidP="00A31E27">
      <w:pPr>
        <w:jc w:val="both"/>
        <w:rPr>
          <w:sz w:val="28"/>
          <w:szCs w:val="28"/>
        </w:rPr>
      </w:pPr>
      <w:r w:rsidRPr="00CC4FFC">
        <w:rPr>
          <w:sz w:val="28"/>
          <w:szCs w:val="28"/>
        </w:rPr>
        <w:t xml:space="preserve">        2. Призна</w:t>
      </w:r>
      <w:r>
        <w:rPr>
          <w:sz w:val="28"/>
          <w:szCs w:val="28"/>
        </w:rPr>
        <w:t>ть утратившим силу постановление</w:t>
      </w:r>
      <w:r w:rsidRPr="00CC4FFC">
        <w:rPr>
          <w:sz w:val="28"/>
          <w:szCs w:val="28"/>
        </w:rPr>
        <w:t xml:space="preserve"> администрации </w:t>
      </w:r>
      <w:proofErr w:type="spellStart"/>
      <w:r w:rsidRPr="00CC4FFC">
        <w:rPr>
          <w:sz w:val="28"/>
          <w:szCs w:val="28"/>
        </w:rPr>
        <w:t>Хлевенского</w:t>
      </w:r>
      <w:proofErr w:type="spellEnd"/>
      <w:r w:rsidRPr="00CC4FFC">
        <w:rPr>
          <w:sz w:val="28"/>
          <w:szCs w:val="28"/>
        </w:rPr>
        <w:t xml:space="preserve"> муниципально</w:t>
      </w:r>
      <w:r>
        <w:rPr>
          <w:sz w:val="28"/>
          <w:szCs w:val="28"/>
        </w:rPr>
        <w:t>го района Липецкой области от 06.07.2020 года №178</w:t>
      </w:r>
      <w:r w:rsidRPr="00CC4FFC">
        <w:rPr>
          <w:sz w:val="28"/>
          <w:szCs w:val="28"/>
        </w:rPr>
        <w:t xml:space="preserve"> </w:t>
      </w:r>
      <w:r>
        <w:rPr>
          <w:sz w:val="28"/>
          <w:szCs w:val="28"/>
        </w:rPr>
        <w:t xml:space="preserve">«Об утверждении административного регламента предоставления муниципальной услуги </w:t>
      </w:r>
      <w:r w:rsidRPr="00CC4FFC">
        <w:rPr>
          <w:sz w:val="28"/>
          <w:szCs w:val="28"/>
        </w:rPr>
        <w:t>«</w:t>
      </w:r>
      <w:r>
        <w:rPr>
          <w:sz w:val="28"/>
          <w:szCs w:val="28"/>
        </w:rPr>
        <w:t>Постановка граждан, имеющих трех и более детей, на учет в целях бесплатного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w:t>
      </w:r>
      <w:r w:rsidRPr="00CC4FFC">
        <w:rPr>
          <w:sz w:val="28"/>
          <w:szCs w:val="28"/>
        </w:rPr>
        <w:t>».</w:t>
      </w:r>
    </w:p>
    <w:p w14:paraId="213F917A" w14:textId="77777777" w:rsidR="00A31E27" w:rsidRPr="00CC4FFC" w:rsidRDefault="00A31E27" w:rsidP="00A31E27">
      <w:pPr>
        <w:tabs>
          <w:tab w:val="left" w:pos="720"/>
        </w:tabs>
        <w:jc w:val="both"/>
        <w:rPr>
          <w:sz w:val="28"/>
          <w:szCs w:val="28"/>
        </w:rPr>
      </w:pPr>
      <w:r w:rsidRPr="00CC4FFC">
        <w:rPr>
          <w:sz w:val="28"/>
          <w:szCs w:val="28"/>
        </w:rPr>
        <w:t xml:space="preserve">        3. </w:t>
      </w:r>
      <w:proofErr w:type="gramStart"/>
      <w:r w:rsidRPr="00CC4FFC">
        <w:rPr>
          <w:sz w:val="28"/>
          <w:szCs w:val="28"/>
        </w:rPr>
        <w:t>Контроль за</w:t>
      </w:r>
      <w:proofErr w:type="gramEnd"/>
      <w:r w:rsidRPr="00CC4FFC">
        <w:rPr>
          <w:sz w:val="28"/>
          <w:szCs w:val="28"/>
        </w:rPr>
        <w:t xml:space="preserve"> исполнением данного постановления возложить на начальника отдела земельных и имущественных отношений администрации района Батищеву Н.А.</w:t>
      </w:r>
    </w:p>
    <w:p w14:paraId="1EBCB649" w14:textId="77777777" w:rsidR="00A31E27" w:rsidRPr="00CC4FFC" w:rsidRDefault="00A31E27" w:rsidP="00A31E27">
      <w:pPr>
        <w:tabs>
          <w:tab w:val="left" w:pos="720"/>
        </w:tabs>
        <w:jc w:val="both"/>
        <w:rPr>
          <w:sz w:val="28"/>
          <w:szCs w:val="28"/>
        </w:rPr>
      </w:pPr>
      <w:r w:rsidRPr="00CC4FFC">
        <w:rPr>
          <w:sz w:val="28"/>
          <w:szCs w:val="28"/>
        </w:rPr>
        <w:t xml:space="preserve">         4. Настоящее постановление вступает в силу со дня его опубликования в районной газете «Донские вести».</w:t>
      </w:r>
    </w:p>
    <w:p w14:paraId="48A9D481" w14:textId="77777777" w:rsidR="00A31E27" w:rsidRPr="00CC4FFC" w:rsidRDefault="00A31E27" w:rsidP="00A31E27">
      <w:pPr>
        <w:tabs>
          <w:tab w:val="left" w:pos="720"/>
        </w:tabs>
        <w:jc w:val="both"/>
        <w:rPr>
          <w:sz w:val="28"/>
          <w:szCs w:val="28"/>
        </w:rPr>
      </w:pPr>
    </w:p>
    <w:p w14:paraId="364A255E" w14:textId="2F46C93B" w:rsidR="00A31E27" w:rsidRPr="00CC4FFC" w:rsidRDefault="009812B0" w:rsidP="00A31E27">
      <w:pPr>
        <w:jc w:val="both"/>
        <w:rPr>
          <w:sz w:val="28"/>
          <w:szCs w:val="28"/>
        </w:rPr>
      </w:pPr>
      <w:proofErr w:type="spellStart"/>
      <w:r>
        <w:rPr>
          <w:sz w:val="28"/>
          <w:szCs w:val="28"/>
        </w:rPr>
        <w:t>И.о</w:t>
      </w:r>
      <w:proofErr w:type="gramStart"/>
      <w:r>
        <w:rPr>
          <w:sz w:val="28"/>
          <w:szCs w:val="28"/>
        </w:rPr>
        <w:t>.г</w:t>
      </w:r>
      <w:proofErr w:type="gramEnd"/>
      <w:r w:rsidR="00A31E27" w:rsidRPr="00CC4FFC">
        <w:rPr>
          <w:sz w:val="28"/>
          <w:szCs w:val="28"/>
        </w:rPr>
        <w:t>лав</w:t>
      </w:r>
      <w:r>
        <w:rPr>
          <w:sz w:val="28"/>
          <w:szCs w:val="28"/>
        </w:rPr>
        <w:t>ы</w:t>
      </w:r>
      <w:proofErr w:type="spellEnd"/>
      <w:r w:rsidR="00A31E27" w:rsidRPr="00CC4FFC">
        <w:rPr>
          <w:sz w:val="28"/>
          <w:szCs w:val="28"/>
        </w:rPr>
        <w:t xml:space="preserve"> администрации района                                                  </w:t>
      </w:r>
      <w:r>
        <w:rPr>
          <w:sz w:val="28"/>
          <w:szCs w:val="28"/>
        </w:rPr>
        <w:t>В.А. Пожидаев</w:t>
      </w:r>
      <w:bookmarkStart w:id="0" w:name="_GoBack"/>
      <w:bookmarkEnd w:id="0"/>
    </w:p>
    <w:p w14:paraId="55884C15" w14:textId="77777777" w:rsidR="00A31E27" w:rsidRPr="00CC4FFC" w:rsidRDefault="00A31E27" w:rsidP="00A31E27">
      <w:pPr>
        <w:jc w:val="both"/>
        <w:rPr>
          <w:sz w:val="24"/>
          <w:szCs w:val="24"/>
        </w:rPr>
      </w:pPr>
    </w:p>
    <w:p w14:paraId="68DB9FA9" w14:textId="77777777" w:rsidR="00A31E27" w:rsidRPr="00134242" w:rsidRDefault="00A31E27" w:rsidP="00A31E27">
      <w:pPr>
        <w:jc w:val="both"/>
        <w:rPr>
          <w:sz w:val="28"/>
          <w:szCs w:val="28"/>
        </w:rPr>
      </w:pPr>
      <w:r w:rsidRPr="00CC4FFC">
        <w:rPr>
          <w:sz w:val="24"/>
          <w:szCs w:val="24"/>
        </w:rPr>
        <w:t xml:space="preserve">И.В. </w:t>
      </w:r>
      <w:proofErr w:type="spellStart"/>
      <w:r w:rsidRPr="00CC4FFC">
        <w:rPr>
          <w:sz w:val="24"/>
          <w:szCs w:val="24"/>
        </w:rPr>
        <w:t>Кочетова</w:t>
      </w:r>
      <w:proofErr w:type="spellEnd"/>
      <w:r>
        <w:rPr>
          <w:sz w:val="28"/>
          <w:szCs w:val="28"/>
        </w:rPr>
        <w:t xml:space="preserve"> </w:t>
      </w:r>
      <w:r w:rsidRPr="00CC4FFC">
        <w:rPr>
          <w:sz w:val="24"/>
          <w:szCs w:val="24"/>
        </w:rPr>
        <w:t>2-26-36</w:t>
      </w:r>
    </w:p>
    <w:p w14:paraId="3AC949E2" w14:textId="77777777" w:rsidR="00A31E27" w:rsidRDefault="00E50672" w:rsidP="00E50672">
      <w:pPr>
        <w:jc w:val="right"/>
        <w:rPr>
          <w:rFonts w:ascii="Arial" w:hAnsi="Arial" w:cs="Arial"/>
        </w:rPr>
      </w:pPr>
      <w:r>
        <w:rPr>
          <w:rFonts w:ascii="Arial" w:hAnsi="Arial" w:cs="Arial"/>
        </w:rPr>
        <w:tab/>
      </w:r>
      <w:bookmarkStart w:id="1" w:name="_Hlk488604235"/>
      <w:bookmarkEnd w:id="1"/>
    </w:p>
    <w:p w14:paraId="4C909986" w14:textId="57243778" w:rsidR="00E50672" w:rsidRPr="00E50672" w:rsidRDefault="00E50672" w:rsidP="00E50672">
      <w:pPr>
        <w:jc w:val="right"/>
        <w:rPr>
          <w:bCs/>
          <w:sz w:val="28"/>
          <w:szCs w:val="28"/>
          <w:lang w:eastAsia="en-US"/>
        </w:rPr>
      </w:pPr>
      <w:r w:rsidRPr="00E50672">
        <w:rPr>
          <w:bCs/>
          <w:sz w:val="28"/>
          <w:szCs w:val="28"/>
          <w:lang w:eastAsia="en-US"/>
        </w:rPr>
        <w:lastRenderedPageBreak/>
        <w:t xml:space="preserve">Приложение к проекту </w:t>
      </w:r>
    </w:p>
    <w:p w14:paraId="625E8025" w14:textId="77777777" w:rsidR="00E50672" w:rsidRPr="00E50672" w:rsidRDefault="00E50672" w:rsidP="00E50672">
      <w:pPr>
        <w:widowControl w:val="0"/>
        <w:jc w:val="right"/>
        <w:rPr>
          <w:bCs/>
          <w:sz w:val="28"/>
          <w:szCs w:val="28"/>
          <w:lang w:eastAsia="en-US"/>
        </w:rPr>
      </w:pPr>
      <w:r w:rsidRPr="00E50672">
        <w:rPr>
          <w:bCs/>
          <w:sz w:val="28"/>
          <w:szCs w:val="28"/>
          <w:lang w:eastAsia="en-US"/>
        </w:rPr>
        <w:t xml:space="preserve"> постановления администрации</w:t>
      </w:r>
    </w:p>
    <w:p w14:paraId="5E66FCCE" w14:textId="77777777" w:rsidR="00E50672" w:rsidRPr="00E50672" w:rsidRDefault="00E50672" w:rsidP="00E50672">
      <w:pPr>
        <w:widowControl w:val="0"/>
        <w:jc w:val="right"/>
        <w:rPr>
          <w:bCs/>
          <w:sz w:val="28"/>
          <w:szCs w:val="28"/>
          <w:lang w:eastAsia="en-US"/>
        </w:rPr>
      </w:pPr>
      <w:r w:rsidRPr="00E50672">
        <w:rPr>
          <w:bCs/>
          <w:sz w:val="28"/>
          <w:szCs w:val="28"/>
          <w:lang w:eastAsia="en-US"/>
        </w:rPr>
        <w:t>Хлевенского муниципального района</w:t>
      </w:r>
    </w:p>
    <w:p w14:paraId="2FFD6439" w14:textId="77777777" w:rsidR="00E50672" w:rsidRPr="00E50672" w:rsidRDefault="00E50672" w:rsidP="00E50672">
      <w:pPr>
        <w:widowControl w:val="0"/>
        <w:jc w:val="right"/>
        <w:rPr>
          <w:bCs/>
          <w:sz w:val="28"/>
          <w:szCs w:val="28"/>
          <w:lang w:eastAsia="en-US"/>
        </w:rPr>
      </w:pPr>
      <w:r w:rsidRPr="00E50672">
        <w:rPr>
          <w:bCs/>
          <w:sz w:val="28"/>
          <w:szCs w:val="28"/>
          <w:lang w:eastAsia="en-US"/>
        </w:rPr>
        <w:t xml:space="preserve">Об утверждении административного регламента </w:t>
      </w:r>
    </w:p>
    <w:p w14:paraId="26FA9C13" w14:textId="77777777" w:rsidR="00E50672" w:rsidRPr="00E50672" w:rsidRDefault="00E50672" w:rsidP="00E50672">
      <w:pPr>
        <w:widowControl w:val="0"/>
        <w:jc w:val="right"/>
        <w:rPr>
          <w:bCs/>
          <w:sz w:val="28"/>
          <w:szCs w:val="28"/>
          <w:lang w:eastAsia="en-US"/>
        </w:rPr>
      </w:pPr>
      <w:r w:rsidRPr="00E50672">
        <w:rPr>
          <w:bCs/>
          <w:sz w:val="28"/>
          <w:szCs w:val="28"/>
          <w:lang w:eastAsia="en-US"/>
        </w:rPr>
        <w:t>предоставления муниципальной услуги</w:t>
      </w:r>
    </w:p>
    <w:p w14:paraId="774255AC" w14:textId="77777777" w:rsidR="00E50672" w:rsidRPr="00E50672" w:rsidRDefault="00E50672" w:rsidP="00E50672">
      <w:pPr>
        <w:widowControl w:val="0"/>
        <w:jc w:val="right"/>
        <w:rPr>
          <w:bCs/>
          <w:sz w:val="28"/>
          <w:szCs w:val="28"/>
          <w:lang w:eastAsia="en-US"/>
        </w:rPr>
      </w:pPr>
      <w:r w:rsidRPr="00E50672">
        <w:rPr>
          <w:bCs/>
          <w:sz w:val="28"/>
          <w:szCs w:val="28"/>
          <w:lang w:eastAsia="en-US"/>
        </w:rPr>
        <w:t>«Постановка граждан, имеющих трех и более детей,</w:t>
      </w:r>
    </w:p>
    <w:p w14:paraId="46DDA058" w14:textId="77777777" w:rsidR="00E50672" w:rsidRPr="00E50672" w:rsidRDefault="00E50672" w:rsidP="00E50672">
      <w:pPr>
        <w:widowControl w:val="0"/>
        <w:jc w:val="right"/>
        <w:rPr>
          <w:bCs/>
          <w:sz w:val="28"/>
          <w:szCs w:val="28"/>
          <w:lang w:eastAsia="en-US"/>
        </w:rPr>
      </w:pPr>
      <w:r w:rsidRPr="00E50672">
        <w:rPr>
          <w:bCs/>
          <w:sz w:val="28"/>
          <w:szCs w:val="28"/>
          <w:lang w:eastAsia="en-US"/>
        </w:rPr>
        <w:t xml:space="preserve">на учет в целях бесплатного предоставления </w:t>
      </w:r>
    </w:p>
    <w:p w14:paraId="3F5D295C" w14:textId="77777777" w:rsidR="00E50672" w:rsidRPr="00E50672" w:rsidRDefault="00E50672" w:rsidP="00E50672">
      <w:pPr>
        <w:widowControl w:val="0"/>
        <w:jc w:val="right"/>
        <w:rPr>
          <w:bCs/>
          <w:sz w:val="28"/>
          <w:szCs w:val="28"/>
          <w:lang w:eastAsia="en-US"/>
        </w:rPr>
      </w:pPr>
      <w:r w:rsidRPr="00E50672">
        <w:rPr>
          <w:bCs/>
          <w:sz w:val="28"/>
          <w:szCs w:val="28"/>
          <w:lang w:eastAsia="en-US"/>
        </w:rPr>
        <w:t>земельного участка, государственная собственность</w:t>
      </w:r>
    </w:p>
    <w:p w14:paraId="74087CA5" w14:textId="77777777" w:rsidR="00E50672" w:rsidRPr="00E50672" w:rsidRDefault="00E50672" w:rsidP="00E50672">
      <w:pPr>
        <w:widowControl w:val="0"/>
        <w:jc w:val="right"/>
        <w:rPr>
          <w:bCs/>
          <w:sz w:val="28"/>
          <w:szCs w:val="28"/>
          <w:lang w:eastAsia="en-US"/>
        </w:rPr>
      </w:pPr>
      <w:r w:rsidRPr="00E50672">
        <w:rPr>
          <w:bCs/>
          <w:sz w:val="28"/>
          <w:szCs w:val="28"/>
          <w:lang w:eastAsia="en-US"/>
        </w:rPr>
        <w:t xml:space="preserve">на </w:t>
      </w:r>
      <w:proofErr w:type="gramStart"/>
      <w:r w:rsidRPr="00E50672">
        <w:rPr>
          <w:bCs/>
          <w:sz w:val="28"/>
          <w:szCs w:val="28"/>
          <w:lang w:eastAsia="en-US"/>
        </w:rPr>
        <w:t>который</w:t>
      </w:r>
      <w:proofErr w:type="gramEnd"/>
      <w:r w:rsidRPr="00E50672">
        <w:rPr>
          <w:bCs/>
          <w:sz w:val="28"/>
          <w:szCs w:val="28"/>
          <w:lang w:eastAsia="en-US"/>
        </w:rPr>
        <w:t xml:space="preserve"> не разграничена, или земельного участка,</w:t>
      </w:r>
    </w:p>
    <w:p w14:paraId="04A2B810" w14:textId="77777777" w:rsidR="00E50672" w:rsidRPr="00E50672" w:rsidRDefault="00E50672" w:rsidP="00E50672">
      <w:pPr>
        <w:widowControl w:val="0"/>
        <w:jc w:val="right"/>
        <w:rPr>
          <w:bCs/>
          <w:sz w:val="28"/>
          <w:szCs w:val="28"/>
          <w:lang w:eastAsia="en-US"/>
        </w:rPr>
      </w:pPr>
      <w:proofErr w:type="gramStart"/>
      <w:r w:rsidRPr="00E50672">
        <w:rPr>
          <w:bCs/>
          <w:sz w:val="28"/>
          <w:szCs w:val="28"/>
          <w:lang w:eastAsia="en-US"/>
        </w:rPr>
        <w:t>находящегося</w:t>
      </w:r>
      <w:proofErr w:type="gramEnd"/>
      <w:r w:rsidRPr="00E50672">
        <w:rPr>
          <w:bCs/>
          <w:sz w:val="28"/>
          <w:szCs w:val="28"/>
          <w:lang w:eastAsia="en-US"/>
        </w:rPr>
        <w:t xml:space="preserve"> в муниципальной собственности»</w:t>
      </w:r>
    </w:p>
    <w:p w14:paraId="5444F116" w14:textId="323C5EB5" w:rsidR="00730E34" w:rsidRPr="00E62BDC" w:rsidRDefault="00730E34" w:rsidP="00E50672">
      <w:pPr>
        <w:tabs>
          <w:tab w:val="left" w:pos="8370"/>
        </w:tabs>
        <w:autoSpaceDE w:val="0"/>
        <w:autoSpaceDN w:val="0"/>
        <w:adjustRightInd w:val="0"/>
        <w:ind w:firstLine="567"/>
        <w:contextualSpacing/>
        <w:rPr>
          <w:rFonts w:ascii="Arial" w:hAnsi="Arial" w:cs="Arial"/>
        </w:rPr>
      </w:pPr>
    </w:p>
    <w:p w14:paraId="73E1BC1F" w14:textId="4AF865DE" w:rsidR="00730E34" w:rsidRPr="004154D3" w:rsidRDefault="00B77962" w:rsidP="00874278">
      <w:pPr>
        <w:tabs>
          <w:tab w:val="left" w:pos="993"/>
        </w:tabs>
        <w:autoSpaceDE w:val="0"/>
        <w:autoSpaceDN w:val="0"/>
        <w:adjustRightInd w:val="0"/>
        <w:ind w:firstLine="567"/>
        <w:contextualSpacing/>
        <w:jc w:val="center"/>
        <w:rPr>
          <w:b/>
          <w:sz w:val="28"/>
          <w:szCs w:val="28"/>
        </w:rPr>
      </w:pPr>
      <w:r w:rsidRPr="004154D3">
        <w:rPr>
          <w:b/>
          <w:sz w:val="28"/>
          <w:szCs w:val="28"/>
        </w:rPr>
        <w:t xml:space="preserve">ТИПОВОЙ </w:t>
      </w:r>
      <w:r w:rsidR="00730E34" w:rsidRPr="004154D3">
        <w:rPr>
          <w:b/>
          <w:sz w:val="28"/>
          <w:szCs w:val="28"/>
        </w:rPr>
        <w:t>АДМИНИСТРАТИВНЫЙ РЕГЛАМЕНТ</w:t>
      </w:r>
    </w:p>
    <w:p w14:paraId="6DE755FC" w14:textId="49B76F03" w:rsidR="00372AC0" w:rsidRPr="004154D3" w:rsidRDefault="00372AC0" w:rsidP="00874278">
      <w:pPr>
        <w:tabs>
          <w:tab w:val="left" w:pos="993"/>
        </w:tabs>
        <w:autoSpaceDE w:val="0"/>
        <w:autoSpaceDN w:val="0"/>
        <w:adjustRightInd w:val="0"/>
        <w:ind w:firstLine="567"/>
        <w:contextualSpacing/>
        <w:jc w:val="center"/>
        <w:rPr>
          <w:b/>
          <w:sz w:val="28"/>
          <w:szCs w:val="28"/>
        </w:rPr>
      </w:pPr>
      <w:r w:rsidRPr="004154D3">
        <w:rPr>
          <w:b/>
          <w:sz w:val="28"/>
          <w:szCs w:val="28"/>
        </w:rPr>
        <w:t>ПРЕДОСТАВЛЕНИЯ МУНИЦИПАЛЬНОЙ УСЛУГИ</w:t>
      </w:r>
    </w:p>
    <w:p w14:paraId="5A202747" w14:textId="36E579FF" w:rsidR="00730E34" w:rsidRPr="00E62BDC" w:rsidRDefault="00B77962" w:rsidP="00874278">
      <w:pPr>
        <w:tabs>
          <w:tab w:val="left" w:pos="993"/>
        </w:tabs>
        <w:autoSpaceDE w:val="0"/>
        <w:autoSpaceDN w:val="0"/>
        <w:adjustRightInd w:val="0"/>
        <w:ind w:firstLine="567"/>
        <w:contextualSpacing/>
        <w:jc w:val="center"/>
        <w:rPr>
          <w:b/>
          <w:sz w:val="28"/>
          <w:szCs w:val="28"/>
        </w:rPr>
      </w:pPr>
      <w:r w:rsidRPr="004154D3">
        <w:rPr>
          <w:b/>
          <w:sz w:val="28"/>
          <w:szCs w:val="28"/>
        </w:rPr>
        <w:t>«ПОСТАНОВКА ГРАЖДАН, ИМЕЮЩИХ ТРЕХ И БОЛЕЕ ДЕТЕЙ, НА УЧЕТ В ЦЕЛЯХ БЕСПЛАТНОГО ПРЕДОСТАВЛЕНИЯ</w:t>
      </w:r>
      <w:r w:rsidRPr="00E62BDC">
        <w:rPr>
          <w:b/>
          <w:sz w:val="28"/>
          <w:szCs w:val="28"/>
        </w:rPr>
        <w:t xml:space="preserve"> ЗЕМЕЛЬНОГО УЧАСТКА, </w:t>
      </w:r>
      <w:r w:rsidR="00AE71AA" w:rsidRPr="00E62BDC">
        <w:rPr>
          <w:b/>
          <w:sz w:val="28"/>
          <w:szCs w:val="28"/>
        </w:rPr>
        <w:t>ГОСУДАРСТВЕННАЯ</w:t>
      </w:r>
      <w:r w:rsidRPr="00E62BDC">
        <w:rPr>
          <w:b/>
          <w:sz w:val="28"/>
          <w:szCs w:val="28"/>
        </w:rPr>
        <w:t xml:space="preserve"> СОБСТВЕННОСТЬ НА КОТОРЫЙ НЕ РАЗГРАНИЧЕНА, ИЛИ ЗЕМЕЛЬНОГО УЧАСТКА, НАХОДЯЩЕГОСЯ В МУНИЦИПАЛЬНОЙ СОБСТВЕННОСТИ</w:t>
      </w:r>
      <w:r w:rsidR="00730E34" w:rsidRPr="00E62BDC">
        <w:rPr>
          <w:b/>
          <w:sz w:val="28"/>
          <w:szCs w:val="28"/>
        </w:rPr>
        <w:t>»</w:t>
      </w:r>
    </w:p>
    <w:p w14:paraId="1E8FB8BE" w14:textId="77777777" w:rsidR="00730E34" w:rsidRPr="00E62BDC" w:rsidRDefault="00730E34" w:rsidP="00874278">
      <w:pPr>
        <w:tabs>
          <w:tab w:val="left" w:pos="993"/>
        </w:tabs>
        <w:autoSpaceDE w:val="0"/>
        <w:autoSpaceDN w:val="0"/>
        <w:adjustRightInd w:val="0"/>
        <w:ind w:firstLine="567"/>
        <w:contextualSpacing/>
        <w:jc w:val="both"/>
        <w:rPr>
          <w:b/>
          <w:sz w:val="28"/>
          <w:szCs w:val="28"/>
        </w:rPr>
      </w:pPr>
    </w:p>
    <w:p w14:paraId="0AAF24B9" w14:textId="77777777" w:rsidR="00730E34" w:rsidRPr="00E62BDC" w:rsidRDefault="00730E34" w:rsidP="00874278">
      <w:pPr>
        <w:tabs>
          <w:tab w:val="left" w:pos="993"/>
        </w:tabs>
        <w:autoSpaceDE w:val="0"/>
        <w:autoSpaceDN w:val="0"/>
        <w:adjustRightInd w:val="0"/>
        <w:ind w:firstLine="567"/>
        <w:contextualSpacing/>
        <w:jc w:val="center"/>
        <w:outlineLvl w:val="1"/>
        <w:rPr>
          <w:b/>
          <w:sz w:val="28"/>
          <w:szCs w:val="28"/>
        </w:rPr>
      </w:pPr>
      <w:r w:rsidRPr="00E62BDC">
        <w:rPr>
          <w:b/>
          <w:sz w:val="28"/>
          <w:szCs w:val="28"/>
        </w:rPr>
        <w:t>Раздел I. ОБЩИЕ ПОЛОЖЕНИЯ</w:t>
      </w:r>
    </w:p>
    <w:p w14:paraId="7C207C8F" w14:textId="77777777" w:rsidR="00730E34" w:rsidRPr="00E62BDC" w:rsidRDefault="00730E34" w:rsidP="00874278">
      <w:pPr>
        <w:tabs>
          <w:tab w:val="left" w:pos="993"/>
        </w:tabs>
        <w:autoSpaceDE w:val="0"/>
        <w:autoSpaceDN w:val="0"/>
        <w:adjustRightInd w:val="0"/>
        <w:ind w:firstLine="567"/>
        <w:contextualSpacing/>
        <w:jc w:val="both"/>
        <w:rPr>
          <w:b/>
          <w:sz w:val="28"/>
          <w:szCs w:val="28"/>
        </w:rPr>
      </w:pPr>
    </w:p>
    <w:p w14:paraId="0557725D" w14:textId="77777777" w:rsidR="00730E34" w:rsidRPr="00E62BDC" w:rsidRDefault="00730E34" w:rsidP="00874278">
      <w:pPr>
        <w:pStyle w:val="ab"/>
        <w:numPr>
          <w:ilvl w:val="0"/>
          <w:numId w:val="1"/>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Предмет регулирования регламента</w:t>
      </w:r>
    </w:p>
    <w:p w14:paraId="1A7FFCFA" w14:textId="77777777" w:rsidR="002570FD" w:rsidRPr="00E62BDC" w:rsidRDefault="002570FD" w:rsidP="00874278">
      <w:pPr>
        <w:pStyle w:val="ab"/>
        <w:tabs>
          <w:tab w:val="left" w:pos="993"/>
        </w:tabs>
        <w:autoSpaceDE w:val="0"/>
        <w:autoSpaceDN w:val="0"/>
        <w:adjustRightInd w:val="0"/>
        <w:spacing w:after="0" w:line="240" w:lineRule="auto"/>
        <w:ind w:left="0" w:firstLine="567"/>
        <w:outlineLvl w:val="2"/>
        <w:rPr>
          <w:rFonts w:ascii="Times New Roman" w:hAnsi="Times New Roman" w:cs="Times New Roman"/>
          <w:b/>
          <w:sz w:val="28"/>
          <w:szCs w:val="28"/>
        </w:rPr>
      </w:pPr>
    </w:p>
    <w:p w14:paraId="14935D4D" w14:textId="7A19C3B4" w:rsidR="00BB6EC2" w:rsidRPr="00E50672" w:rsidRDefault="002570FD" w:rsidP="00E50672">
      <w:pPr>
        <w:pStyle w:val="ab"/>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D730DF">
        <w:rPr>
          <w:rFonts w:ascii="Times New Roman" w:hAnsi="Times New Roman" w:cs="Times New Roman"/>
          <w:sz w:val="28"/>
          <w:szCs w:val="28"/>
        </w:rPr>
        <w:t xml:space="preserve">Административный регламент </w:t>
      </w:r>
      <w:r w:rsidR="00BB6EC2" w:rsidRPr="00D730DF">
        <w:rPr>
          <w:rFonts w:ascii="Times New Roman" w:eastAsia="Arial Unicode MS" w:hAnsi="Times New Roman" w:cs="Times New Roman"/>
          <w:sz w:val="28"/>
          <w:szCs w:val="28"/>
          <w:lang w:bidi="ru-RU"/>
        </w:rPr>
        <w:t>предоставления муниципальной услуги «Постановка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 устанавливает сроки и последовательность административных процедур (действий) при предоставлении муниципальной услуги «Постановка граждан, имеющих трех и более детей, на учет в целях бесплатного предоставления земельного участка, государственная</w:t>
      </w:r>
      <w:proofErr w:type="gramEnd"/>
      <w:r w:rsidR="00BB6EC2" w:rsidRPr="00D730DF">
        <w:rPr>
          <w:rFonts w:ascii="Times New Roman" w:eastAsia="Arial Unicode MS" w:hAnsi="Times New Roman" w:cs="Times New Roman"/>
          <w:sz w:val="28"/>
          <w:szCs w:val="28"/>
          <w:lang w:bidi="ru-RU"/>
        </w:rPr>
        <w:t xml:space="preserve"> </w:t>
      </w:r>
      <w:proofErr w:type="gramStart"/>
      <w:r w:rsidR="00BB6EC2" w:rsidRPr="00D730DF">
        <w:rPr>
          <w:rFonts w:ascii="Times New Roman" w:eastAsia="Arial Unicode MS" w:hAnsi="Times New Roman" w:cs="Times New Roman"/>
          <w:sz w:val="28"/>
          <w:szCs w:val="28"/>
          <w:lang w:bidi="ru-RU"/>
        </w:rPr>
        <w:t>собственность</w:t>
      </w:r>
      <w:proofErr w:type="gramEnd"/>
      <w:r w:rsidR="00BB6EC2" w:rsidRPr="00D730DF">
        <w:rPr>
          <w:rFonts w:ascii="Times New Roman" w:eastAsia="Arial Unicode MS" w:hAnsi="Times New Roman" w:cs="Times New Roman"/>
          <w:sz w:val="28"/>
          <w:szCs w:val="28"/>
          <w:lang w:bidi="ru-RU"/>
        </w:rPr>
        <w:t xml:space="preserve"> на который не разграничена, или земельного участка, находящегося в муниципальной собственности» (далее - муниципальная услуга), а также порядок взаимодействия </w:t>
      </w:r>
      <w:r w:rsidR="00E50672">
        <w:rPr>
          <w:rFonts w:ascii="Times New Roman" w:hAnsi="Times New Roman" w:cs="Times New Roman"/>
          <w:sz w:val="28"/>
          <w:szCs w:val="28"/>
        </w:rPr>
        <w:t>между должностными лицами администрации Хлевенского муниципального района Липецкой области</w:t>
      </w:r>
      <w:r w:rsidR="00BB6EC2" w:rsidRPr="00D730DF">
        <w:rPr>
          <w:rFonts w:ascii="Times New Roman" w:hAnsi="Times New Roman" w:cs="Times New Roman"/>
          <w:sz w:val="28"/>
          <w:szCs w:val="28"/>
        </w:rPr>
        <w:t>,</w:t>
      </w:r>
      <w:r w:rsidR="00E50672">
        <w:rPr>
          <w:rFonts w:ascii="Times New Roman" w:hAnsi="Times New Roman" w:cs="Times New Roman"/>
          <w:sz w:val="28"/>
          <w:szCs w:val="28"/>
        </w:rPr>
        <w:t xml:space="preserve"> </w:t>
      </w:r>
      <w:r w:rsidR="00BB6EC2" w:rsidRPr="00E50672">
        <w:rPr>
          <w:rFonts w:ascii="Times New Roman" w:hAnsi="Times New Roman" w:cs="Times New Roman"/>
          <w:sz w:val="28"/>
          <w:szCs w:val="28"/>
        </w:rPr>
        <w:t>порядок</w:t>
      </w:r>
      <w:r w:rsidR="00BB6EC2" w:rsidRPr="00E50672">
        <w:rPr>
          <w:sz w:val="28"/>
          <w:szCs w:val="28"/>
        </w:rPr>
        <w:t xml:space="preserve"> </w:t>
      </w:r>
      <w:r w:rsidR="00BB6EC2" w:rsidRPr="00E50672">
        <w:rPr>
          <w:rFonts w:ascii="Times New Roman" w:hAnsi="Times New Roman" w:cs="Times New Roman"/>
          <w:sz w:val="28"/>
          <w:szCs w:val="28"/>
        </w:rPr>
        <w:t xml:space="preserve">взаимодействия </w:t>
      </w:r>
      <w:r w:rsidR="00E50672">
        <w:rPr>
          <w:rFonts w:ascii="Times New Roman" w:hAnsi="Times New Roman" w:cs="Times New Roman"/>
          <w:sz w:val="28"/>
          <w:szCs w:val="28"/>
        </w:rPr>
        <w:t xml:space="preserve">администрации Хлевенского муниципального района Липецкой </w:t>
      </w:r>
      <w:r w:rsidR="00E50672" w:rsidRPr="00E50672">
        <w:rPr>
          <w:rFonts w:ascii="Times New Roman" w:hAnsi="Times New Roman" w:cs="Times New Roman"/>
          <w:sz w:val="28"/>
          <w:szCs w:val="28"/>
        </w:rPr>
        <w:t xml:space="preserve">области </w:t>
      </w:r>
      <w:r w:rsidR="00BB6EC2" w:rsidRPr="00E50672">
        <w:rPr>
          <w:rFonts w:ascii="Times New Roman" w:hAnsi="Times New Roman" w:cs="Times New Roman"/>
          <w:sz w:val="28"/>
          <w:szCs w:val="28"/>
        </w:rPr>
        <w:t>с заявителями, иными органами, учреждениями и организациями при предоставлении муниципальной услуги (далее – административный регламент).</w:t>
      </w:r>
    </w:p>
    <w:p w14:paraId="3B18C069" w14:textId="37A7D088" w:rsidR="002570FD" w:rsidRPr="00876C7C" w:rsidRDefault="002570FD" w:rsidP="00874278">
      <w:pPr>
        <w:tabs>
          <w:tab w:val="left" w:pos="993"/>
        </w:tabs>
        <w:autoSpaceDE w:val="0"/>
        <w:autoSpaceDN w:val="0"/>
        <w:adjustRightInd w:val="0"/>
        <w:ind w:firstLine="567"/>
        <w:jc w:val="both"/>
        <w:rPr>
          <w:sz w:val="28"/>
          <w:szCs w:val="28"/>
        </w:rPr>
      </w:pPr>
    </w:p>
    <w:p w14:paraId="6ADF0F4C" w14:textId="1113551A" w:rsidR="002570FD" w:rsidRPr="00D6601D" w:rsidRDefault="002570FD" w:rsidP="00874278">
      <w:pPr>
        <w:pStyle w:val="ab"/>
        <w:numPr>
          <w:ilvl w:val="0"/>
          <w:numId w:val="1"/>
        </w:numPr>
        <w:tabs>
          <w:tab w:val="left" w:pos="993"/>
        </w:tabs>
        <w:autoSpaceDE w:val="0"/>
        <w:autoSpaceDN w:val="0"/>
        <w:adjustRightInd w:val="0"/>
        <w:spacing w:after="0" w:line="240" w:lineRule="auto"/>
        <w:ind w:firstLine="567"/>
        <w:jc w:val="center"/>
        <w:rPr>
          <w:rFonts w:ascii="Times New Roman" w:hAnsi="Times New Roman" w:cs="Times New Roman"/>
          <w:b/>
          <w:sz w:val="28"/>
          <w:szCs w:val="28"/>
        </w:rPr>
      </w:pPr>
      <w:r w:rsidRPr="00D6601D">
        <w:rPr>
          <w:rFonts w:ascii="Times New Roman" w:hAnsi="Times New Roman" w:cs="Times New Roman"/>
          <w:b/>
          <w:sz w:val="28"/>
          <w:szCs w:val="28"/>
        </w:rPr>
        <w:t>Круг заявителей</w:t>
      </w:r>
    </w:p>
    <w:p w14:paraId="5B9ACF5F" w14:textId="77777777" w:rsidR="002570FD" w:rsidRPr="00E62BDC" w:rsidRDefault="002570FD" w:rsidP="00874278">
      <w:pPr>
        <w:tabs>
          <w:tab w:val="left" w:pos="993"/>
        </w:tabs>
        <w:autoSpaceDE w:val="0"/>
        <w:autoSpaceDN w:val="0"/>
        <w:adjustRightInd w:val="0"/>
        <w:ind w:firstLine="567"/>
        <w:jc w:val="both"/>
        <w:rPr>
          <w:sz w:val="28"/>
          <w:szCs w:val="28"/>
        </w:rPr>
      </w:pPr>
    </w:p>
    <w:p w14:paraId="122FCE01" w14:textId="75469B30" w:rsidR="002E6759" w:rsidRPr="00D730DF" w:rsidRDefault="002E6759" w:rsidP="00874278">
      <w:pPr>
        <w:pStyle w:val="ab"/>
        <w:numPr>
          <w:ilvl w:val="0"/>
          <w:numId w:val="31"/>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730DF">
        <w:rPr>
          <w:rFonts w:ascii="Times New Roman" w:hAnsi="Times New Roman" w:cs="Times New Roman"/>
          <w:sz w:val="28"/>
          <w:szCs w:val="28"/>
        </w:rPr>
        <w:t xml:space="preserve">Заявителями на получение </w:t>
      </w:r>
      <w:r w:rsidR="006D0C2B" w:rsidRPr="00D730DF">
        <w:rPr>
          <w:rFonts w:ascii="Times New Roman" w:hAnsi="Times New Roman" w:cs="Times New Roman"/>
          <w:sz w:val="28"/>
          <w:szCs w:val="28"/>
        </w:rPr>
        <w:t>муниципальной</w:t>
      </w:r>
      <w:r w:rsidRPr="00D730DF">
        <w:rPr>
          <w:rFonts w:ascii="Times New Roman" w:hAnsi="Times New Roman" w:cs="Times New Roman"/>
          <w:sz w:val="28"/>
          <w:szCs w:val="28"/>
        </w:rPr>
        <w:t xml:space="preserve"> услуги</w:t>
      </w:r>
      <w:r w:rsidR="00787930" w:rsidRPr="00D730DF">
        <w:rPr>
          <w:rFonts w:ascii="Times New Roman" w:hAnsi="Times New Roman" w:cs="Times New Roman"/>
          <w:sz w:val="28"/>
          <w:szCs w:val="28"/>
        </w:rPr>
        <w:t xml:space="preserve"> (далее - заявитель)</w:t>
      </w:r>
      <w:r w:rsidRPr="00D730DF">
        <w:rPr>
          <w:rFonts w:ascii="Times New Roman" w:hAnsi="Times New Roman" w:cs="Times New Roman"/>
          <w:sz w:val="28"/>
          <w:szCs w:val="28"/>
        </w:rPr>
        <w:t xml:space="preserve"> являются:</w:t>
      </w:r>
    </w:p>
    <w:p w14:paraId="4EFEACFE" w14:textId="4931802D" w:rsidR="002E6759" w:rsidRPr="00876C7C" w:rsidRDefault="002E6759" w:rsidP="00874278">
      <w:pPr>
        <w:tabs>
          <w:tab w:val="left" w:pos="993"/>
        </w:tabs>
        <w:autoSpaceDE w:val="0"/>
        <w:autoSpaceDN w:val="0"/>
        <w:adjustRightInd w:val="0"/>
        <w:ind w:firstLine="567"/>
        <w:jc w:val="both"/>
        <w:rPr>
          <w:sz w:val="28"/>
          <w:szCs w:val="28"/>
        </w:rPr>
      </w:pPr>
      <w:proofErr w:type="gramStart"/>
      <w:r w:rsidRPr="00D730DF">
        <w:rPr>
          <w:sz w:val="28"/>
          <w:szCs w:val="28"/>
        </w:rPr>
        <w:t>граждане Российской Федерации, имеющие трех и более детей в возрасте</w:t>
      </w:r>
      <w:r w:rsidRPr="00876C7C">
        <w:rPr>
          <w:sz w:val="28"/>
          <w:szCs w:val="28"/>
        </w:rPr>
        <w:t xml:space="preserve"> до восемнадцати лет, проживающие на территории Липецкой области более трех лет, </w:t>
      </w:r>
      <w:r w:rsidRPr="00876C7C">
        <w:rPr>
          <w:sz w:val="28"/>
          <w:szCs w:val="28"/>
        </w:rPr>
        <w:lastRenderedPageBreak/>
        <w:t xml:space="preserve">состоящие на учете в качестве нуждающихся в жилых помещениях или </w:t>
      </w:r>
      <w:r w:rsidR="00517CAF" w:rsidRPr="00876C7C">
        <w:rPr>
          <w:sz w:val="28"/>
          <w:szCs w:val="28"/>
        </w:rPr>
        <w:t xml:space="preserve">у них на момент обращения имеются </w:t>
      </w:r>
      <w:r w:rsidRPr="00876C7C">
        <w:rPr>
          <w:sz w:val="28"/>
          <w:szCs w:val="28"/>
        </w:rPr>
        <w:t xml:space="preserve">основания для постановки на учет в качестве нуждающихся в жилых помещениях в порядке, предусмотренном </w:t>
      </w:r>
      <w:hyperlink r:id="rId10" w:history="1">
        <w:r w:rsidRPr="00876C7C">
          <w:rPr>
            <w:sz w:val="28"/>
            <w:szCs w:val="28"/>
          </w:rPr>
          <w:t>статьями 51</w:t>
        </w:r>
      </w:hyperlink>
      <w:r w:rsidRPr="00876C7C">
        <w:rPr>
          <w:sz w:val="28"/>
          <w:szCs w:val="28"/>
        </w:rPr>
        <w:t xml:space="preserve"> и </w:t>
      </w:r>
      <w:hyperlink r:id="rId11" w:history="1">
        <w:r w:rsidRPr="00876C7C">
          <w:rPr>
            <w:sz w:val="28"/>
            <w:szCs w:val="28"/>
          </w:rPr>
          <w:t>53</w:t>
        </w:r>
      </w:hyperlink>
      <w:r w:rsidRPr="00876C7C">
        <w:rPr>
          <w:sz w:val="28"/>
          <w:szCs w:val="28"/>
        </w:rPr>
        <w:t xml:space="preserve"> Жилищного кодекса Российской Федерации (в</w:t>
      </w:r>
      <w:proofErr w:type="gramEnd"/>
      <w:r w:rsidRPr="00876C7C">
        <w:rPr>
          <w:sz w:val="28"/>
          <w:szCs w:val="28"/>
        </w:rPr>
        <w:t xml:space="preserve"> </w:t>
      </w:r>
      <w:proofErr w:type="gramStart"/>
      <w:r w:rsidRPr="00876C7C">
        <w:rPr>
          <w:sz w:val="28"/>
          <w:szCs w:val="28"/>
        </w:rPr>
        <w:t>случае предоставления земельного участка, предназначенного для индивидуального жилищного строительства или для ведения личного подсобного хозяйства (приусадебный земельный участок);</w:t>
      </w:r>
      <w:proofErr w:type="gramEnd"/>
    </w:p>
    <w:p w14:paraId="69939FD6" w14:textId="5D8CF632" w:rsidR="002E6759" w:rsidRPr="00876C7C" w:rsidRDefault="002E6759" w:rsidP="00874278">
      <w:pPr>
        <w:tabs>
          <w:tab w:val="left" w:pos="993"/>
        </w:tabs>
        <w:autoSpaceDE w:val="0"/>
        <w:autoSpaceDN w:val="0"/>
        <w:adjustRightInd w:val="0"/>
        <w:ind w:firstLine="567"/>
        <w:jc w:val="both"/>
        <w:rPr>
          <w:sz w:val="28"/>
          <w:szCs w:val="28"/>
        </w:rPr>
      </w:pPr>
      <w:r w:rsidRPr="00876C7C">
        <w:rPr>
          <w:sz w:val="28"/>
          <w:szCs w:val="28"/>
        </w:rPr>
        <w:t>граждане Российской Федерации, имеющие трех и более детей в возрасте до восемнадцати лет, проживающие на территории Липецкой области более трех лет (в случае предоставления земельного участка, предназначенного для огородничества, ведения личного подсобного хозяйства (полевой земельный участок), садоводства)</w:t>
      </w:r>
      <w:r w:rsidR="00787930" w:rsidRPr="00876C7C">
        <w:rPr>
          <w:sz w:val="28"/>
          <w:szCs w:val="28"/>
        </w:rPr>
        <w:t>.</w:t>
      </w:r>
    </w:p>
    <w:p w14:paraId="620C81E5" w14:textId="77777777" w:rsidR="008D2E00" w:rsidRPr="00E62BDC" w:rsidRDefault="008D2E00" w:rsidP="00874278">
      <w:pPr>
        <w:tabs>
          <w:tab w:val="left" w:pos="993"/>
        </w:tabs>
        <w:autoSpaceDE w:val="0"/>
        <w:autoSpaceDN w:val="0"/>
        <w:adjustRightInd w:val="0"/>
        <w:ind w:firstLine="567"/>
        <w:jc w:val="both"/>
        <w:rPr>
          <w:sz w:val="28"/>
          <w:szCs w:val="28"/>
        </w:rPr>
      </w:pPr>
    </w:p>
    <w:p w14:paraId="6C93744A" w14:textId="77829880" w:rsidR="00730E34" w:rsidRPr="00D6601D" w:rsidRDefault="00D6601D" w:rsidP="00874278">
      <w:pPr>
        <w:tabs>
          <w:tab w:val="left" w:pos="993"/>
        </w:tabs>
        <w:autoSpaceDE w:val="0"/>
        <w:autoSpaceDN w:val="0"/>
        <w:adjustRightInd w:val="0"/>
        <w:ind w:firstLine="567"/>
        <w:jc w:val="center"/>
        <w:rPr>
          <w:b/>
          <w:sz w:val="28"/>
          <w:szCs w:val="28"/>
        </w:rPr>
      </w:pPr>
      <w:r>
        <w:rPr>
          <w:b/>
          <w:sz w:val="28"/>
          <w:szCs w:val="28"/>
        </w:rPr>
        <w:t xml:space="preserve">3. </w:t>
      </w:r>
      <w:r w:rsidR="00730E34" w:rsidRPr="00D6601D">
        <w:rPr>
          <w:b/>
          <w:sz w:val="28"/>
          <w:szCs w:val="28"/>
        </w:rPr>
        <w:t>Требования к порядку информирования о предоставлении</w:t>
      </w:r>
      <w:r w:rsidR="002570FD" w:rsidRPr="00D6601D">
        <w:rPr>
          <w:b/>
          <w:sz w:val="28"/>
          <w:szCs w:val="28"/>
        </w:rPr>
        <w:t xml:space="preserve"> </w:t>
      </w:r>
      <w:r w:rsidR="006D0C2B" w:rsidRPr="00D6601D">
        <w:rPr>
          <w:b/>
          <w:sz w:val="28"/>
          <w:szCs w:val="28"/>
        </w:rPr>
        <w:t>муниципальной</w:t>
      </w:r>
      <w:r w:rsidR="00730E34" w:rsidRPr="00D6601D">
        <w:rPr>
          <w:b/>
          <w:sz w:val="28"/>
          <w:szCs w:val="28"/>
        </w:rPr>
        <w:t xml:space="preserve"> услуги</w:t>
      </w:r>
    </w:p>
    <w:p w14:paraId="6FE124CB" w14:textId="77777777" w:rsidR="00730E34" w:rsidRPr="00D6601D" w:rsidRDefault="00730E34" w:rsidP="00874278">
      <w:pPr>
        <w:tabs>
          <w:tab w:val="left" w:pos="993"/>
        </w:tabs>
        <w:autoSpaceDE w:val="0"/>
        <w:autoSpaceDN w:val="0"/>
        <w:adjustRightInd w:val="0"/>
        <w:ind w:firstLine="567"/>
        <w:jc w:val="both"/>
        <w:rPr>
          <w:b/>
          <w:sz w:val="28"/>
          <w:szCs w:val="28"/>
        </w:rPr>
      </w:pPr>
    </w:p>
    <w:p w14:paraId="2C682082" w14:textId="112E5525" w:rsidR="00EF427E" w:rsidRPr="00E50672" w:rsidRDefault="00D730DF" w:rsidP="00E50672">
      <w:pPr>
        <w:pStyle w:val="ab"/>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D730DF">
        <w:rPr>
          <w:rFonts w:ascii="Times New Roman" w:hAnsi="Times New Roman" w:cs="Times New Roman"/>
          <w:sz w:val="28"/>
          <w:szCs w:val="28"/>
        </w:rPr>
        <w:t xml:space="preserve">Информирование </w:t>
      </w:r>
      <w:r w:rsidR="00AA0613" w:rsidRPr="00D730DF">
        <w:rPr>
          <w:rFonts w:ascii="Times New Roman" w:hAnsi="Times New Roman" w:cs="Times New Roman"/>
          <w:sz w:val="28"/>
          <w:szCs w:val="28"/>
        </w:rPr>
        <w:t>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w:t>
      </w:r>
      <w:r w:rsidR="00AF58BE" w:rsidRPr="00D730DF">
        <w:rPr>
          <w:rFonts w:ascii="Times New Roman" w:hAnsi="Times New Roman" w:cs="Times New Roman"/>
          <w:sz w:val="28"/>
          <w:szCs w:val="28"/>
        </w:rPr>
        <w:t xml:space="preserve"> осуществляется</w:t>
      </w:r>
      <w:r w:rsidR="00DC43B1" w:rsidRPr="00D730DF">
        <w:rPr>
          <w:rFonts w:ascii="Times New Roman" w:hAnsi="Times New Roman" w:cs="Times New Roman"/>
          <w:sz w:val="28"/>
          <w:szCs w:val="28"/>
        </w:rPr>
        <w:t xml:space="preserve"> </w:t>
      </w:r>
      <w:r w:rsidR="00E50672">
        <w:rPr>
          <w:rFonts w:ascii="Times New Roman" w:hAnsi="Times New Roman" w:cs="Times New Roman"/>
          <w:sz w:val="28"/>
          <w:szCs w:val="28"/>
        </w:rPr>
        <w:t>администрацией</w:t>
      </w:r>
      <w:r w:rsidR="00D50FE7" w:rsidRPr="00D730DF">
        <w:rPr>
          <w:rFonts w:ascii="Times New Roman" w:hAnsi="Times New Roman" w:cs="Times New Roman"/>
          <w:sz w:val="28"/>
          <w:szCs w:val="28"/>
        </w:rPr>
        <w:t xml:space="preserve"> </w:t>
      </w:r>
      <w:proofErr w:type="spellStart"/>
      <w:r w:rsidR="00E50672">
        <w:rPr>
          <w:rFonts w:ascii="Times New Roman" w:hAnsi="Times New Roman" w:cs="Times New Roman"/>
          <w:sz w:val="28"/>
          <w:szCs w:val="28"/>
        </w:rPr>
        <w:t>Хлевенского</w:t>
      </w:r>
      <w:proofErr w:type="spellEnd"/>
      <w:r w:rsidR="00E50672">
        <w:rPr>
          <w:rFonts w:ascii="Times New Roman" w:hAnsi="Times New Roman" w:cs="Times New Roman"/>
          <w:sz w:val="28"/>
          <w:szCs w:val="28"/>
        </w:rPr>
        <w:t xml:space="preserve"> муниципального района Липецкой области в лице отдела земельных и имущественных отношений администрации </w:t>
      </w:r>
      <w:proofErr w:type="spellStart"/>
      <w:r w:rsidR="00E50672">
        <w:rPr>
          <w:rFonts w:ascii="Times New Roman" w:hAnsi="Times New Roman" w:cs="Times New Roman"/>
          <w:sz w:val="28"/>
          <w:szCs w:val="28"/>
        </w:rPr>
        <w:t>Хлевенского</w:t>
      </w:r>
      <w:proofErr w:type="spellEnd"/>
      <w:r w:rsidR="00E50672">
        <w:rPr>
          <w:rFonts w:ascii="Times New Roman" w:hAnsi="Times New Roman" w:cs="Times New Roman"/>
          <w:sz w:val="28"/>
          <w:szCs w:val="28"/>
        </w:rPr>
        <w:t xml:space="preserve"> муниципального района Липецкой области </w:t>
      </w:r>
      <w:r w:rsidR="00DC43B1" w:rsidRPr="00E50672">
        <w:rPr>
          <w:rFonts w:ascii="Times New Roman" w:hAnsi="Times New Roman" w:cs="Times New Roman"/>
          <w:sz w:val="28"/>
          <w:szCs w:val="28"/>
        </w:rPr>
        <w:t xml:space="preserve">(далее - </w:t>
      </w:r>
      <w:r w:rsidR="00D50FE7" w:rsidRPr="00E50672">
        <w:rPr>
          <w:rFonts w:ascii="Times New Roman" w:hAnsi="Times New Roman" w:cs="Times New Roman"/>
          <w:sz w:val="28"/>
          <w:szCs w:val="28"/>
        </w:rPr>
        <w:t>ОМСУ</w:t>
      </w:r>
      <w:r w:rsidR="00DC43B1" w:rsidRPr="00E50672">
        <w:rPr>
          <w:rFonts w:ascii="Times New Roman" w:hAnsi="Times New Roman" w:cs="Times New Roman"/>
          <w:sz w:val="28"/>
          <w:szCs w:val="28"/>
        </w:rPr>
        <w:t>) с использованием информационно-телекоммуникационной сети «Интернет», включая Единый портал государственных и муниципальных услуг</w:t>
      </w:r>
      <w:r w:rsidR="00496697" w:rsidRPr="00E50672">
        <w:rPr>
          <w:rFonts w:ascii="Times New Roman" w:hAnsi="Times New Roman" w:cs="Times New Roman"/>
          <w:sz w:val="28"/>
          <w:szCs w:val="28"/>
        </w:rPr>
        <w:t xml:space="preserve"> (функций)</w:t>
      </w:r>
      <w:r w:rsidR="00DC43B1" w:rsidRPr="00E50672">
        <w:rPr>
          <w:rFonts w:ascii="Times New Roman" w:hAnsi="Times New Roman" w:cs="Times New Roman"/>
          <w:sz w:val="28"/>
          <w:szCs w:val="28"/>
        </w:rPr>
        <w:t xml:space="preserve"> (далее - ЕПГУ) (http</w:t>
      </w:r>
      <w:proofErr w:type="gramEnd"/>
      <w:r w:rsidR="00DC43B1" w:rsidRPr="00E50672">
        <w:rPr>
          <w:rFonts w:ascii="Times New Roman" w:hAnsi="Times New Roman" w:cs="Times New Roman"/>
          <w:sz w:val="28"/>
          <w:szCs w:val="28"/>
        </w:rPr>
        <w:t>://</w:t>
      </w:r>
      <w:proofErr w:type="gramStart"/>
      <w:r w:rsidR="00DC43B1" w:rsidRPr="00E50672">
        <w:rPr>
          <w:rFonts w:ascii="Times New Roman" w:hAnsi="Times New Roman" w:cs="Times New Roman"/>
          <w:sz w:val="28"/>
          <w:szCs w:val="28"/>
        </w:rPr>
        <w:t xml:space="preserve">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w:t>
      </w:r>
      <w:r w:rsidR="00D50FE7" w:rsidRPr="00E50672">
        <w:rPr>
          <w:rFonts w:ascii="Times New Roman" w:hAnsi="Times New Roman" w:cs="Times New Roman"/>
          <w:sz w:val="28"/>
          <w:szCs w:val="28"/>
        </w:rPr>
        <w:t xml:space="preserve">ОМСУ </w:t>
      </w:r>
      <w:r w:rsidR="00DC43B1" w:rsidRPr="00E50672">
        <w:rPr>
          <w:rFonts w:ascii="Times New Roman" w:hAnsi="Times New Roman" w:cs="Times New Roman"/>
          <w:sz w:val="28"/>
          <w:szCs w:val="28"/>
        </w:rPr>
        <w:t>(</w:t>
      </w:r>
      <w:r w:rsidR="00E50672">
        <w:rPr>
          <w:rFonts w:ascii="Times New Roman" w:hAnsi="Times New Roman" w:cs="Times New Roman"/>
          <w:sz w:val="28"/>
          <w:szCs w:val="28"/>
          <w:lang w:val="en-US"/>
        </w:rPr>
        <w:t>http</w:t>
      </w:r>
      <w:r w:rsidR="00E50672">
        <w:rPr>
          <w:rFonts w:ascii="Times New Roman" w:hAnsi="Times New Roman" w:cs="Times New Roman"/>
          <w:sz w:val="28"/>
          <w:szCs w:val="28"/>
        </w:rPr>
        <w:t>:</w:t>
      </w:r>
      <w:r w:rsidR="00E50672" w:rsidRPr="00E50672">
        <w:rPr>
          <w:rFonts w:ascii="Times New Roman" w:hAnsi="Times New Roman" w:cs="Times New Roman"/>
          <w:sz w:val="28"/>
          <w:szCs w:val="28"/>
        </w:rPr>
        <w:t>//</w:t>
      </w:r>
      <w:proofErr w:type="spellStart"/>
      <w:r w:rsidR="00E50672">
        <w:rPr>
          <w:rFonts w:ascii="Times New Roman" w:hAnsi="Times New Roman" w:cs="Times New Roman"/>
          <w:sz w:val="28"/>
          <w:szCs w:val="28"/>
          <w:lang w:val="en-US"/>
        </w:rPr>
        <w:t>admrhlevnoe</w:t>
      </w:r>
      <w:proofErr w:type="spellEnd"/>
      <w:r w:rsidR="00E50672">
        <w:rPr>
          <w:rFonts w:ascii="Times New Roman" w:hAnsi="Times New Roman" w:cs="Times New Roman"/>
          <w:sz w:val="28"/>
          <w:szCs w:val="28"/>
        </w:rPr>
        <w:t>.</w:t>
      </w:r>
      <w:proofErr w:type="spellStart"/>
      <w:r w:rsidR="00E50672">
        <w:rPr>
          <w:rFonts w:ascii="Times New Roman" w:hAnsi="Times New Roman" w:cs="Times New Roman"/>
          <w:sz w:val="28"/>
          <w:szCs w:val="28"/>
          <w:lang w:val="en-US"/>
        </w:rPr>
        <w:t>ru</w:t>
      </w:r>
      <w:proofErr w:type="spellEnd"/>
      <w:r w:rsidR="00D50FE7" w:rsidRPr="00E50672">
        <w:rPr>
          <w:rFonts w:ascii="Times New Roman" w:hAnsi="Times New Roman" w:cs="Times New Roman"/>
          <w:sz w:val="28"/>
          <w:szCs w:val="28"/>
        </w:rPr>
        <w:t>)</w:t>
      </w:r>
      <w:r w:rsidR="00DC43B1" w:rsidRPr="00E50672">
        <w:rPr>
          <w:rFonts w:ascii="Times New Roman" w:hAnsi="Times New Roman" w:cs="Times New Roman"/>
          <w:sz w:val="28"/>
          <w:szCs w:val="28"/>
        </w:rPr>
        <w:t xml:space="preserve"> (далее - сайт </w:t>
      </w:r>
      <w:r w:rsidR="00D50FE7" w:rsidRPr="00E50672">
        <w:rPr>
          <w:rFonts w:ascii="Times New Roman" w:hAnsi="Times New Roman" w:cs="Times New Roman"/>
          <w:sz w:val="28"/>
          <w:szCs w:val="28"/>
        </w:rPr>
        <w:t>ОМСУ</w:t>
      </w:r>
      <w:r w:rsidR="00DC43B1" w:rsidRPr="00E50672">
        <w:rPr>
          <w:rFonts w:ascii="Times New Roman" w:hAnsi="Times New Roman" w:cs="Times New Roman"/>
          <w:sz w:val="28"/>
          <w:szCs w:val="28"/>
        </w:rPr>
        <w:t xml:space="preserve">) и направления письменных </w:t>
      </w:r>
      <w:r w:rsidR="00EF427E" w:rsidRPr="00E50672">
        <w:rPr>
          <w:rFonts w:ascii="Times New Roman" w:hAnsi="Times New Roman" w:cs="Times New Roman"/>
          <w:sz w:val="28"/>
          <w:szCs w:val="28"/>
        </w:rPr>
        <w:t xml:space="preserve">ответов на обращения заявителей посредством почтовой связи, посредством электронной почты, а также при личном приеме заявителей. </w:t>
      </w:r>
      <w:proofErr w:type="gramEnd"/>
    </w:p>
    <w:p w14:paraId="4B42BEAB" w14:textId="74E9EA79" w:rsidR="00DC43B1" w:rsidRPr="00DB4ABB" w:rsidRDefault="00DC43B1" w:rsidP="00874278">
      <w:pPr>
        <w:pStyle w:val="ab"/>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B4ABB">
        <w:rPr>
          <w:rFonts w:ascii="Times New Roman" w:hAnsi="Times New Roman" w:cs="Times New Roman"/>
          <w:sz w:val="28"/>
          <w:szCs w:val="28"/>
        </w:rPr>
        <w:t xml:space="preserve">На сайте </w:t>
      </w:r>
      <w:r w:rsidR="00D50FE7" w:rsidRPr="00DB4ABB">
        <w:rPr>
          <w:rFonts w:ascii="Times New Roman" w:hAnsi="Times New Roman" w:cs="Times New Roman"/>
          <w:sz w:val="28"/>
          <w:szCs w:val="28"/>
        </w:rPr>
        <w:t>ОМСУ</w:t>
      </w:r>
      <w:r w:rsidRPr="00DB4ABB">
        <w:rPr>
          <w:rFonts w:ascii="Times New Roman" w:hAnsi="Times New Roman" w:cs="Times New Roman"/>
          <w:sz w:val="28"/>
          <w:szCs w:val="28"/>
        </w:rPr>
        <w:t xml:space="preserve">, в информационной системе «Региональный </w:t>
      </w:r>
      <w:r w:rsidR="00DD4383" w:rsidRPr="00DB4ABB">
        <w:rPr>
          <w:rFonts w:ascii="Times New Roman" w:hAnsi="Times New Roman" w:cs="Times New Roman"/>
          <w:sz w:val="28"/>
          <w:szCs w:val="28"/>
        </w:rPr>
        <w:t>реестр</w:t>
      </w:r>
      <w:r w:rsidRPr="00DB4ABB">
        <w:rPr>
          <w:rFonts w:ascii="Times New Roman" w:hAnsi="Times New Roman" w:cs="Times New Roman"/>
          <w:sz w:val="28"/>
          <w:szCs w:val="28"/>
        </w:rPr>
        <w:t xml:space="preserve"> государственных и муниципальных услуг» (далее – Региональный реестр) и на </w:t>
      </w:r>
      <w:r w:rsidR="002570FD" w:rsidRPr="00DB4ABB">
        <w:rPr>
          <w:rFonts w:ascii="Times New Roman" w:hAnsi="Times New Roman" w:cs="Times New Roman"/>
          <w:sz w:val="28"/>
          <w:szCs w:val="28"/>
        </w:rPr>
        <w:t>РПГУ</w:t>
      </w:r>
      <w:r w:rsidRPr="00DB4ABB">
        <w:rPr>
          <w:rFonts w:ascii="Times New Roman" w:hAnsi="Times New Roman" w:cs="Times New Roman"/>
          <w:sz w:val="28"/>
          <w:szCs w:val="28"/>
        </w:rPr>
        <w:t xml:space="preserve">, на информационных стендах в помещении, предназначенном для приема заявителей в </w:t>
      </w:r>
      <w:r w:rsidR="00537469" w:rsidRPr="00DB4ABB">
        <w:rPr>
          <w:rFonts w:ascii="Times New Roman" w:hAnsi="Times New Roman" w:cs="Times New Roman"/>
          <w:sz w:val="28"/>
          <w:szCs w:val="28"/>
        </w:rPr>
        <w:t>ОМСУ</w:t>
      </w:r>
      <w:r w:rsidRPr="00DB4ABB">
        <w:rPr>
          <w:rFonts w:ascii="Times New Roman" w:hAnsi="Times New Roman" w:cs="Times New Roman"/>
          <w:sz w:val="28"/>
          <w:szCs w:val="28"/>
        </w:rPr>
        <w:t>, размещается следующая информация:</w:t>
      </w:r>
    </w:p>
    <w:p w14:paraId="35B8C77D" w14:textId="60B326B7" w:rsidR="00DC43B1" w:rsidRPr="00E62BDC" w:rsidRDefault="00DC43B1" w:rsidP="00874278">
      <w:pPr>
        <w:tabs>
          <w:tab w:val="left" w:pos="993"/>
        </w:tabs>
        <w:autoSpaceDE w:val="0"/>
        <w:autoSpaceDN w:val="0"/>
        <w:adjustRightInd w:val="0"/>
        <w:ind w:firstLine="567"/>
        <w:jc w:val="both"/>
        <w:rPr>
          <w:sz w:val="28"/>
          <w:szCs w:val="28"/>
        </w:rPr>
      </w:pPr>
      <w:r w:rsidRPr="00DB4ABB">
        <w:rPr>
          <w:sz w:val="28"/>
          <w:szCs w:val="28"/>
        </w:rPr>
        <w:t xml:space="preserve">место нахождения и графики работы </w:t>
      </w:r>
      <w:r w:rsidR="00537469" w:rsidRPr="00DB4ABB">
        <w:rPr>
          <w:sz w:val="28"/>
          <w:szCs w:val="28"/>
        </w:rPr>
        <w:t>ОМСУ</w:t>
      </w:r>
      <w:r w:rsidRPr="00DB4ABB">
        <w:rPr>
          <w:sz w:val="28"/>
          <w:szCs w:val="28"/>
        </w:rPr>
        <w:t xml:space="preserve"> и областного бюджетного</w:t>
      </w:r>
      <w:r w:rsidRPr="00E62BDC">
        <w:rPr>
          <w:sz w:val="28"/>
          <w:szCs w:val="28"/>
        </w:rPr>
        <w:t xml:space="preserve"> учреждения «Уполномоченный многофункциональный центр предоставления государственных и муниципальных услуг Липецкой области»</w:t>
      </w:r>
      <w:r w:rsidR="00372AC0" w:rsidRPr="00372AC0">
        <w:rPr>
          <w:sz w:val="28"/>
          <w:szCs w:val="28"/>
        </w:rPr>
        <w:t xml:space="preserve"> </w:t>
      </w:r>
      <w:r w:rsidR="00372AC0" w:rsidRPr="00E62BDC">
        <w:rPr>
          <w:sz w:val="28"/>
          <w:szCs w:val="28"/>
        </w:rPr>
        <w:t>(далее - МФЦ)</w:t>
      </w:r>
      <w:r w:rsidRPr="00E62BDC">
        <w:rPr>
          <w:sz w:val="28"/>
          <w:szCs w:val="28"/>
        </w:rPr>
        <w:t>, его филиалов;</w:t>
      </w:r>
    </w:p>
    <w:p w14:paraId="0CC9E546" w14:textId="3EE44392" w:rsidR="00DC43B1" w:rsidRPr="00E62BDC" w:rsidRDefault="00DC43B1" w:rsidP="00874278">
      <w:pPr>
        <w:tabs>
          <w:tab w:val="left" w:pos="993"/>
        </w:tabs>
        <w:autoSpaceDE w:val="0"/>
        <w:autoSpaceDN w:val="0"/>
        <w:adjustRightInd w:val="0"/>
        <w:ind w:firstLine="567"/>
        <w:jc w:val="both"/>
        <w:rPr>
          <w:sz w:val="28"/>
          <w:szCs w:val="28"/>
        </w:rPr>
      </w:pPr>
      <w:r w:rsidRPr="00E62BDC">
        <w:rPr>
          <w:sz w:val="28"/>
          <w:szCs w:val="28"/>
        </w:rPr>
        <w:t xml:space="preserve">справочные телефоны </w:t>
      </w:r>
      <w:r w:rsidR="00537469" w:rsidRPr="00E62BDC">
        <w:rPr>
          <w:sz w:val="28"/>
          <w:szCs w:val="28"/>
        </w:rPr>
        <w:t>ОМСУ</w:t>
      </w:r>
      <w:r w:rsidRPr="00E62BDC">
        <w:rPr>
          <w:sz w:val="28"/>
          <w:szCs w:val="28"/>
        </w:rPr>
        <w:t>;</w:t>
      </w:r>
    </w:p>
    <w:p w14:paraId="5584280D" w14:textId="0387A5DC" w:rsidR="00DC43B1" w:rsidRPr="00E62BDC" w:rsidRDefault="00DC43B1" w:rsidP="00874278">
      <w:pPr>
        <w:tabs>
          <w:tab w:val="left" w:pos="993"/>
        </w:tabs>
        <w:autoSpaceDE w:val="0"/>
        <w:autoSpaceDN w:val="0"/>
        <w:adjustRightInd w:val="0"/>
        <w:ind w:firstLine="567"/>
        <w:jc w:val="both"/>
        <w:rPr>
          <w:sz w:val="28"/>
          <w:szCs w:val="28"/>
        </w:rPr>
      </w:pPr>
      <w:r w:rsidRPr="00E62BDC">
        <w:rPr>
          <w:sz w:val="28"/>
          <w:szCs w:val="28"/>
        </w:rPr>
        <w:t xml:space="preserve">адреса официального сайта, а также электронной почты и (или) формы обратной связи </w:t>
      </w:r>
      <w:r w:rsidR="00537469" w:rsidRPr="00E62BDC">
        <w:rPr>
          <w:sz w:val="28"/>
          <w:szCs w:val="28"/>
        </w:rPr>
        <w:t>ОМСУ</w:t>
      </w:r>
      <w:r w:rsidRPr="00E62BDC">
        <w:rPr>
          <w:sz w:val="28"/>
          <w:szCs w:val="28"/>
        </w:rPr>
        <w:t xml:space="preserve"> в информационно-телекоммуникационной сети «Интернет».</w:t>
      </w:r>
    </w:p>
    <w:p w14:paraId="0C5A89BA" w14:textId="20A528FD" w:rsidR="00CF15BE" w:rsidRPr="00DB4ABB" w:rsidRDefault="00CF15BE" w:rsidP="00874278">
      <w:pPr>
        <w:pStyle w:val="ab"/>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B4ABB">
        <w:rPr>
          <w:rFonts w:ascii="Times New Roman" w:hAnsi="Times New Roman" w:cs="Times New Roman"/>
          <w:sz w:val="28"/>
          <w:szCs w:val="28"/>
        </w:rPr>
        <w:lastRenderedPageBreak/>
        <w:t>ОМСУ осуществляет прием заявителей для предоставления муниципальной услуги в соответствии с графиком работы, утверждённым руководителем (или иным уполномоченным лицом) ОМСУ.</w:t>
      </w:r>
    </w:p>
    <w:p w14:paraId="086256A0" w14:textId="77777777" w:rsidR="00CF15BE" w:rsidRPr="00876C7C" w:rsidRDefault="00CF15BE" w:rsidP="00874278">
      <w:pPr>
        <w:tabs>
          <w:tab w:val="left" w:pos="993"/>
        </w:tabs>
        <w:autoSpaceDE w:val="0"/>
        <w:autoSpaceDN w:val="0"/>
        <w:adjustRightInd w:val="0"/>
        <w:ind w:firstLine="567"/>
        <w:jc w:val="both"/>
        <w:rPr>
          <w:sz w:val="28"/>
          <w:szCs w:val="28"/>
        </w:rPr>
      </w:pPr>
      <w:r w:rsidRPr="00876C7C">
        <w:rPr>
          <w:sz w:val="28"/>
          <w:szCs w:val="28"/>
        </w:rPr>
        <w:t>Консультации предоставляются по вопросам:</w:t>
      </w:r>
    </w:p>
    <w:p w14:paraId="3FA1F87D"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графика работы ОМСУ;</w:t>
      </w:r>
    </w:p>
    <w:p w14:paraId="43C6AE60"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перечня документов, необходимых для предоставления заявителям муниципальной услуги;</w:t>
      </w:r>
    </w:p>
    <w:p w14:paraId="381C5FFC"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14:paraId="339B087C"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порядка и условий предоставления муниципальной услуги;</w:t>
      </w:r>
    </w:p>
    <w:p w14:paraId="5DA150E4"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сроков предоставления муниципальной услуги;</w:t>
      </w:r>
    </w:p>
    <w:p w14:paraId="10A91E7C"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оснований для отказа в предоставлении муниципальной услуги;</w:t>
      </w:r>
    </w:p>
    <w:p w14:paraId="430344DA" w14:textId="77777777" w:rsidR="00CF15BE" w:rsidRPr="00876C7C" w:rsidRDefault="00CF15BE" w:rsidP="00874278">
      <w:pPr>
        <w:tabs>
          <w:tab w:val="left" w:pos="993"/>
        </w:tabs>
        <w:autoSpaceDE w:val="0"/>
        <w:autoSpaceDN w:val="0"/>
        <w:adjustRightInd w:val="0"/>
        <w:ind w:firstLine="567"/>
        <w:jc w:val="both"/>
        <w:rPr>
          <w:sz w:val="28"/>
          <w:szCs w:val="28"/>
        </w:rPr>
      </w:pPr>
      <w:r w:rsidRPr="00876C7C">
        <w:rPr>
          <w:sz w:val="28"/>
          <w:szCs w:val="28"/>
        </w:rPr>
        <w:t>порядка обжалования решений, действий (бездействия) должностных лиц.</w:t>
      </w:r>
    </w:p>
    <w:p w14:paraId="6F7535CF" w14:textId="5B7B6108" w:rsidR="00CF15BE" w:rsidRPr="00DB4ABB" w:rsidRDefault="00CF15BE" w:rsidP="00874278">
      <w:pPr>
        <w:pStyle w:val="ab"/>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B4ABB">
        <w:rPr>
          <w:rFonts w:ascii="Times New Roman" w:hAnsi="Times New Roman" w:cs="Times New Roman"/>
          <w:sz w:val="28"/>
          <w:szCs w:val="28"/>
        </w:rPr>
        <w:t>На сайте ОМСУ, ЕПГУ и РПГУ, в помещениях (информационных стендах, точках общественного доступа и др.) ОМСУ и МФЦ размещается следующая информация:</w:t>
      </w:r>
    </w:p>
    <w:p w14:paraId="7E9E4580"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текст административного регламента с приложениями;</w:t>
      </w:r>
    </w:p>
    <w:p w14:paraId="18DD30B8"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78A2C800"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17DF9AF1"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процедура предоставления муниципальной услуги в текстовом виде;</w:t>
      </w:r>
    </w:p>
    <w:p w14:paraId="7847DB73"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бланк и образец заполнения заявления;</w:t>
      </w:r>
    </w:p>
    <w:p w14:paraId="77BACB0D"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исчерпывающий перечень оснований для отказа в предоставлении муниципальной услуги;</w:t>
      </w:r>
    </w:p>
    <w:p w14:paraId="540CB0BA"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местонахождение, график (режим) работы, номера телефонов, адреса интернет-сайтов и электронной почты ОМСУ и МФЦ.</w:t>
      </w:r>
      <w:r w:rsidRPr="00876C7C">
        <w:rPr>
          <w:sz w:val="28"/>
          <w:szCs w:val="28"/>
        </w:rPr>
        <w:tab/>
      </w:r>
    </w:p>
    <w:p w14:paraId="4490E56C" w14:textId="2F2B3C50" w:rsidR="00BA63BF"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 xml:space="preserve">информация о порядке обжалования решений и действий (бездействия) должностных лиц ОМСУ и МФЦ. </w:t>
      </w:r>
    </w:p>
    <w:p w14:paraId="207DFC75" w14:textId="3B89FE2E" w:rsidR="00DC43B1" w:rsidRPr="00E62BDC" w:rsidRDefault="00DC43B1" w:rsidP="00874278">
      <w:pPr>
        <w:tabs>
          <w:tab w:val="left" w:pos="993"/>
        </w:tabs>
        <w:autoSpaceDE w:val="0"/>
        <w:autoSpaceDN w:val="0"/>
        <w:adjustRightInd w:val="0"/>
        <w:ind w:firstLine="567"/>
        <w:jc w:val="both"/>
        <w:rPr>
          <w:sz w:val="28"/>
          <w:szCs w:val="28"/>
        </w:rPr>
      </w:pPr>
      <w:r w:rsidRPr="00E62BDC">
        <w:rPr>
          <w:sz w:val="28"/>
          <w:szCs w:val="28"/>
        </w:rPr>
        <w:t xml:space="preserve">В целях обеспечения равного доступа к получению необходимой информации о порядке предоставления </w:t>
      </w:r>
      <w:r w:rsidR="006D0C2B" w:rsidRPr="00E62BDC">
        <w:rPr>
          <w:sz w:val="28"/>
          <w:szCs w:val="28"/>
        </w:rPr>
        <w:t>муниципальной</w:t>
      </w:r>
      <w:r w:rsidRPr="00E62BDC">
        <w:rPr>
          <w:sz w:val="28"/>
          <w:szCs w:val="28"/>
        </w:rPr>
        <w:t xml:space="preserve"> услуги сайт </w:t>
      </w:r>
      <w:r w:rsidR="00537469" w:rsidRPr="00E62BDC">
        <w:rPr>
          <w:sz w:val="28"/>
          <w:szCs w:val="28"/>
        </w:rPr>
        <w:t>ОМСУ</w:t>
      </w:r>
      <w:r w:rsidRPr="00E62BDC">
        <w:rPr>
          <w:sz w:val="28"/>
          <w:szCs w:val="28"/>
        </w:rPr>
        <w:t xml:space="preserve"> должен располагать версией для людей с ограниченными возможностями зрения.</w:t>
      </w:r>
    </w:p>
    <w:p w14:paraId="2C3FD4D7" w14:textId="16C4FC91" w:rsidR="00730E34" w:rsidRPr="00E62BDC" w:rsidRDefault="00DC43B1" w:rsidP="00874278">
      <w:pPr>
        <w:tabs>
          <w:tab w:val="left" w:pos="993"/>
        </w:tabs>
        <w:autoSpaceDE w:val="0"/>
        <w:autoSpaceDN w:val="0"/>
        <w:adjustRightInd w:val="0"/>
        <w:ind w:firstLine="567"/>
        <w:jc w:val="both"/>
        <w:rPr>
          <w:sz w:val="28"/>
          <w:szCs w:val="28"/>
        </w:rPr>
      </w:pPr>
      <w:r w:rsidRPr="00E62BDC">
        <w:rPr>
          <w:sz w:val="28"/>
          <w:szCs w:val="28"/>
        </w:rPr>
        <w:t xml:space="preserve">При ответах на телефонные звонки и устные обращения специалисты </w:t>
      </w:r>
      <w:r w:rsidR="00537469" w:rsidRPr="00E62BDC">
        <w:rPr>
          <w:sz w:val="28"/>
          <w:szCs w:val="28"/>
        </w:rPr>
        <w:t>ОМСУ</w:t>
      </w:r>
      <w:r w:rsidRPr="00E62BDC">
        <w:rPr>
          <w:sz w:val="28"/>
          <w:szCs w:val="28"/>
        </w:rPr>
        <w:t>,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14:paraId="03573A0B" w14:textId="77777777" w:rsidR="00DC43B1" w:rsidRPr="00E62BDC" w:rsidRDefault="00DC43B1" w:rsidP="00874278">
      <w:pPr>
        <w:tabs>
          <w:tab w:val="left" w:pos="993"/>
        </w:tabs>
        <w:autoSpaceDE w:val="0"/>
        <w:autoSpaceDN w:val="0"/>
        <w:adjustRightInd w:val="0"/>
        <w:ind w:firstLine="567"/>
        <w:contextualSpacing/>
        <w:jc w:val="both"/>
        <w:rPr>
          <w:sz w:val="28"/>
          <w:szCs w:val="28"/>
        </w:rPr>
      </w:pPr>
    </w:p>
    <w:p w14:paraId="27D4F979" w14:textId="14C4A6BE" w:rsidR="00730E34" w:rsidRPr="00E62BDC" w:rsidRDefault="00730E34" w:rsidP="00874278">
      <w:pPr>
        <w:tabs>
          <w:tab w:val="left" w:pos="993"/>
        </w:tabs>
        <w:autoSpaceDE w:val="0"/>
        <w:autoSpaceDN w:val="0"/>
        <w:adjustRightInd w:val="0"/>
        <w:ind w:firstLine="567"/>
        <w:contextualSpacing/>
        <w:jc w:val="center"/>
        <w:outlineLvl w:val="1"/>
        <w:rPr>
          <w:b/>
          <w:sz w:val="28"/>
          <w:szCs w:val="28"/>
        </w:rPr>
      </w:pPr>
      <w:r w:rsidRPr="00E62BDC">
        <w:rPr>
          <w:b/>
          <w:sz w:val="28"/>
          <w:szCs w:val="28"/>
        </w:rPr>
        <w:t>Раздел II. СТАНДАР</w:t>
      </w:r>
      <w:r w:rsidR="006D0C2B" w:rsidRPr="00E62BDC">
        <w:rPr>
          <w:b/>
          <w:sz w:val="28"/>
          <w:szCs w:val="28"/>
        </w:rPr>
        <w:t>Т ПРЕДОСТАВЛЕНИЯ МУНИЦИПАЛЬНОЙ</w:t>
      </w:r>
      <w:r w:rsidRPr="00E62BDC">
        <w:rPr>
          <w:b/>
          <w:sz w:val="28"/>
          <w:szCs w:val="28"/>
        </w:rPr>
        <w:t xml:space="preserve"> УСЛУГИ</w:t>
      </w:r>
    </w:p>
    <w:p w14:paraId="307367BB" w14:textId="77777777" w:rsidR="00730E34" w:rsidRPr="00E62BDC" w:rsidRDefault="00730E34" w:rsidP="00874278">
      <w:pPr>
        <w:tabs>
          <w:tab w:val="left" w:pos="993"/>
        </w:tabs>
        <w:autoSpaceDE w:val="0"/>
        <w:autoSpaceDN w:val="0"/>
        <w:adjustRightInd w:val="0"/>
        <w:ind w:firstLine="567"/>
        <w:contextualSpacing/>
        <w:jc w:val="both"/>
        <w:rPr>
          <w:b/>
          <w:sz w:val="28"/>
          <w:szCs w:val="28"/>
        </w:rPr>
      </w:pPr>
    </w:p>
    <w:p w14:paraId="565F436E" w14:textId="62F3361D" w:rsidR="00730E34" w:rsidRPr="0067272B" w:rsidRDefault="0067272B" w:rsidP="00874278">
      <w:pPr>
        <w:tabs>
          <w:tab w:val="left" w:pos="993"/>
        </w:tabs>
        <w:autoSpaceDE w:val="0"/>
        <w:autoSpaceDN w:val="0"/>
        <w:adjustRightInd w:val="0"/>
        <w:ind w:left="568" w:firstLine="567"/>
        <w:jc w:val="center"/>
        <w:outlineLvl w:val="2"/>
        <w:rPr>
          <w:b/>
          <w:sz w:val="28"/>
          <w:szCs w:val="28"/>
        </w:rPr>
      </w:pPr>
      <w:r>
        <w:rPr>
          <w:b/>
          <w:sz w:val="28"/>
          <w:szCs w:val="28"/>
        </w:rPr>
        <w:t xml:space="preserve">4. </w:t>
      </w:r>
      <w:r w:rsidR="00730E34" w:rsidRPr="0067272B">
        <w:rPr>
          <w:b/>
          <w:sz w:val="28"/>
          <w:szCs w:val="28"/>
        </w:rPr>
        <w:t xml:space="preserve">Наименование </w:t>
      </w:r>
      <w:r w:rsidR="006D0C2B" w:rsidRPr="0067272B">
        <w:rPr>
          <w:b/>
          <w:sz w:val="28"/>
          <w:szCs w:val="28"/>
        </w:rPr>
        <w:t>муниципальной</w:t>
      </w:r>
      <w:r w:rsidR="00730E34" w:rsidRPr="0067272B">
        <w:rPr>
          <w:b/>
          <w:sz w:val="28"/>
          <w:szCs w:val="28"/>
        </w:rPr>
        <w:t xml:space="preserve"> услуги</w:t>
      </w:r>
    </w:p>
    <w:p w14:paraId="1FAAAC47" w14:textId="77777777" w:rsidR="00730E34" w:rsidRPr="00E62BDC" w:rsidRDefault="00730E34" w:rsidP="00874278">
      <w:pPr>
        <w:tabs>
          <w:tab w:val="left" w:pos="993"/>
        </w:tabs>
        <w:autoSpaceDE w:val="0"/>
        <w:autoSpaceDN w:val="0"/>
        <w:adjustRightInd w:val="0"/>
        <w:ind w:firstLine="567"/>
        <w:contextualSpacing/>
        <w:jc w:val="both"/>
        <w:rPr>
          <w:b/>
          <w:sz w:val="28"/>
          <w:szCs w:val="28"/>
        </w:rPr>
      </w:pPr>
    </w:p>
    <w:p w14:paraId="7AC8C7B2" w14:textId="79F34943" w:rsidR="00DC43B1" w:rsidRPr="00DB4ABB" w:rsidRDefault="00B77962" w:rsidP="00874278">
      <w:pPr>
        <w:pStyle w:val="ab"/>
        <w:numPr>
          <w:ilvl w:val="0"/>
          <w:numId w:val="31"/>
        </w:numPr>
        <w:tabs>
          <w:tab w:val="left" w:pos="993"/>
        </w:tabs>
        <w:autoSpaceDE w:val="0"/>
        <w:autoSpaceDN w:val="0"/>
        <w:adjustRightInd w:val="0"/>
        <w:spacing w:after="0" w:line="240" w:lineRule="auto"/>
        <w:ind w:left="0" w:firstLine="567"/>
        <w:jc w:val="both"/>
        <w:rPr>
          <w:sz w:val="28"/>
          <w:szCs w:val="28"/>
        </w:rPr>
      </w:pPr>
      <w:r w:rsidRPr="00DB4ABB">
        <w:rPr>
          <w:rFonts w:ascii="Times New Roman" w:hAnsi="Times New Roman" w:cs="Times New Roman"/>
          <w:sz w:val="28"/>
          <w:szCs w:val="28"/>
        </w:rPr>
        <w:lastRenderedPageBreak/>
        <w:t xml:space="preserve">Постановка граждан, имеющих трех и более детей, на учет в целях бесплатного предоставления земельного участка, </w:t>
      </w:r>
      <w:r w:rsidR="00AE71AA" w:rsidRPr="00DB4ABB">
        <w:rPr>
          <w:rFonts w:ascii="Times New Roman" w:hAnsi="Times New Roman" w:cs="Times New Roman"/>
          <w:sz w:val="28"/>
          <w:szCs w:val="28"/>
        </w:rPr>
        <w:t>государственная</w:t>
      </w:r>
      <w:r w:rsidRPr="00DB4ABB">
        <w:rPr>
          <w:rFonts w:ascii="Times New Roman" w:hAnsi="Times New Roman" w:cs="Times New Roman"/>
          <w:sz w:val="28"/>
          <w:szCs w:val="28"/>
        </w:rPr>
        <w:t xml:space="preserve"> собственность на который не разграничена, или земельного участка, находящегося в муниципальной собственности</w:t>
      </w:r>
      <w:r w:rsidR="00F64D9A" w:rsidRPr="00DB4ABB">
        <w:rPr>
          <w:sz w:val="28"/>
          <w:szCs w:val="28"/>
        </w:rPr>
        <w:t>.</w:t>
      </w:r>
    </w:p>
    <w:p w14:paraId="1E6FAD99"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675B7A39" w14:textId="255F7745" w:rsidR="00730E34" w:rsidRPr="0067272B" w:rsidRDefault="0067272B" w:rsidP="00874278">
      <w:pPr>
        <w:tabs>
          <w:tab w:val="left" w:pos="993"/>
        </w:tabs>
        <w:autoSpaceDE w:val="0"/>
        <w:autoSpaceDN w:val="0"/>
        <w:adjustRightInd w:val="0"/>
        <w:ind w:firstLine="567"/>
        <w:jc w:val="center"/>
        <w:outlineLvl w:val="2"/>
        <w:rPr>
          <w:b/>
          <w:sz w:val="28"/>
          <w:szCs w:val="28"/>
        </w:rPr>
      </w:pPr>
      <w:r>
        <w:rPr>
          <w:b/>
          <w:sz w:val="28"/>
          <w:szCs w:val="28"/>
        </w:rPr>
        <w:t xml:space="preserve">5. </w:t>
      </w:r>
      <w:r w:rsidR="00730E34" w:rsidRPr="0067272B">
        <w:rPr>
          <w:b/>
          <w:sz w:val="28"/>
          <w:szCs w:val="28"/>
        </w:rPr>
        <w:t>Наименование</w:t>
      </w:r>
      <w:r w:rsidR="006D0C2B" w:rsidRPr="0067272B">
        <w:rPr>
          <w:b/>
          <w:sz w:val="28"/>
          <w:szCs w:val="28"/>
        </w:rPr>
        <w:t xml:space="preserve"> органа</w:t>
      </w:r>
      <w:r w:rsidR="00730E34" w:rsidRPr="0067272B">
        <w:rPr>
          <w:b/>
          <w:sz w:val="28"/>
          <w:szCs w:val="28"/>
        </w:rPr>
        <w:t>, предоставляющего</w:t>
      </w:r>
      <w:r w:rsidR="002570FD" w:rsidRPr="0067272B">
        <w:rPr>
          <w:b/>
          <w:sz w:val="28"/>
          <w:szCs w:val="28"/>
        </w:rPr>
        <w:t xml:space="preserve"> </w:t>
      </w:r>
      <w:r w:rsidR="006D0C2B" w:rsidRPr="0067272B">
        <w:rPr>
          <w:b/>
          <w:sz w:val="28"/>
          <w:szCs w:val="28"/>
        </w:rPr>
        <w:t>муниципальную</w:t>
      </w:r>
      <w:r w:rsidR="00730E34" w:rsidRPr="0067272B">
        <w:rPr>
          <w:b/>
          <w:sz w:val="28"/>
          <w:szCs w:val="28"/>
        </w:rPr>
        <w:t xml:space="preserve"> услугу</w:t>
      </w:r>
    </w:p>
    <w:p w14:paraId="3B6CD797"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6263567A" w14:textId="17166851" w:rsidR="00EF530C" w:rsidRPr="00EF530C" w:rsidRDefault="00874278" w:rsidP="00EF530C">
      <w:pPr>
        <w:pStyle w:val="ab"/>
        <w:numPr>
          <w:ilvl w:val="0"/>
          <w:numId w:val="21"/>
        </w:numPr>
        <w:tabs>
          <w:tab w:val="left" w:pos="993"/>
        </w:tabs>
        <w:autoSpaceDE w:val="0"/>
        <w:autoSpaceDN w:val="0"/>
        <w:adjustRightInd w:val="0"/>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D0C2B" w:rsidRPr="00E62BDC">
        <w:rPr>
          <w:rFonts w:ascii="Times New Roman" w:hAnsi="Times New Roman" w:cs="Times New Roman"/>
          <w:sz w:val="28"/>
          <w:szCs w:val="28"/>
        </w:rPr>
        <w:t>Муниципальную</w:t>
      </w:r>
      <w:r w:rsidR="00730E34" w:rsidRPr="00E62BDC">
        <w:rPr>
          <w:rFonts w:ascii="Times New Roman" w:hAnsi="Times New Roman" w:cs="Times New Roman"/>
          <w:sz w:val="28"/>
          <w:szCs w:val="28"/>
        </w:rPr>
        <w:t xml:space="preserve"> услугу предоставляет</w:t>
      </w:r>
      <w:r w:rsidR="00EF530C">
        <w:rPr>
          <w:rFonts w:ascii="Times New Roman" w:hAnsi="Times New Roman" w:cs="Times New Roman"/>
          <w:sz w:val="28"/>
          <w:szCs w:val="28"/>
        </w:rPr>
        <w:t xml:space="preserve"> администрация Хлевенского муниципального района Липецкой области в лице отдела земельных и имущественных отношений администрации Хлевенского муниципального района Липецкой области.</w:t>
      </w:r>
    </w:p>
    <w:p w14:paraId="26B5A694" w14:textId="23E6D607" w:rsidR="00730E34" w:rsidRPr="00B56F51" w:rsidRDefault="00730E34" w:rsidP="00EF530C">
      <w:pPr>
        <w:tabs>
          <w:tab w:val="left" w:pos="993"/>
        </w:tabs>
        <w:autoSpaceDE w:val="0"/>
        <w:autoSpaceDN w:val="0"/>
        <w:adjustRightInd w:val="0"/>
        <w:ind w:firstLine="567"/>
        <w:jc w:val="both"/>
        <w:rPr>
          <w:sz w:val="28"/>
          <w:szCs w:val="28"/>
        </w:rPr>
      </w:pPr>
      <w:proofErr w:type="gramStart"/>
      <w:r w:rsidRPr="00B56F51">
        <w:rPr>
          <w:sz w:val="28"/>
          <w:szCs w:val="28"/>
        </w:rPr>
        <w:t xml:space="preserve">Согласно </w:t>
      </w:r>
      <w:hyperlink r:id="rId12" w:history="1">
        <w:r w:rsidRPr="00B56F51">
          <w:rPr>
            <w:sz w:val="28"/>
            <w:szCs w:val="28"/>
          </w:rPr>
          <w:t>пункту 3 части 1 статьи 7</w:t>
        </w:r>
      </w:hyperlink>
      <w:r w:rsidRPr="00B56F51">
        <w:rPr>
          <w:sz w:val="28"/>
          <w:szCs w:val="28"/>
        </w:rPr>
        <w:t xml:space="preserve"> Федеральн</w:t>
      </w:r>
      <w:r w:rsidR="00874278" w:rsidRPr="00B56F51">
        <w:rPr>
          <w:sz w:val="28"/>
          <w:szCs w:val="28"/>
        </w:rPr>
        <w:t xml:space="preserve">ого закона от 27 июля 2010 года </w:t>
      </w:r>
      <w:r w:rsidRPr="00B56F51">
        <w:rPr>
          <w:sz w:val="28"/>
          <w:szCs w:val="28"/>
        </w:rPr>
        <w:t>№ 210-ФЗ «Об организации предоставления государственных и муниципальных услуг»</w:t>
      </w:r>
      <w:r w:rsidR="00AB1AA8" w:rsidRPr="00B56F51">
        <w:rPr>
          <w:sz w:val="28"/>
          <w:szCs w:val="28"/>
        </w:rPr>
        <w:t xml:space="preserve"> (далее – Федеральный закон)</w:t>
      </w:r>
      <w:r w:rsidRPr="00B56F51">
        <w:rPr>
          <w:sz w:val="28"/>
          <w:szCs w:val="28"/>
        </w:rPr>
        <w:t xml:space="preserve"> </w:t>
      </w:r>
      <w:r w:rsidR="00537469" w:rsidRPr="00B56F51">
        <w:rPr>
          <w:sz w:val="28"/>
          <w:szCs w:val="28"/>
        </w:rPr>
        <w:t>ОМСУ</w:t>
      </w:r>
      <w:r w:rsidRPr="00B56F51">
        <w:rPr>
          <w:sz w:val="28"/>
          <w:szCs w:val="28"/>
        </w:rPr>
        <w:t xml:space="preserve"> не вправе требовать от заявителя осуществления действий, в том числе согласований, необходимых для получения </w:t>
      </w:r>
      <w:r w:rsidR="006D0C2B" w:rsidRPr="00B56F51">
        <w:rPr>
          <w:sz w:val="28"/>
          <w:szCs w:val="28"/>
        </w:rPr>
        <w:t>муниципальной</w:t>
      </w:r>
      <w:r w:rsidRPr="00B56F51">
        <w:rPr>
          <w:sz w:val="28"/>
          <w:szCs w:val="28"/>
        </w:rPr>
        <w:t xml:space="preserve"> услуги и связанных с обращением в органы местного самоуправления, организации, </w:t>
      </w:r>
      <w:r w:rsidR="00372AC0" w:rsidRPr="00B56F51">
        <w:rPr>
          <w:sz w:val="28"/>
          <w:szCs w:val="28"/>
        </w:rPr>
        <w:t xml:space="preserve">за </w:t>
      </w:r>
      <w:r w:rsidR="006D0C2B" w:rsidRPr="00B56F51">
        <w:rPr>
          <w:sz w:val="28"/>
          <w:szCs w:val="28"/>
        </w:rPr>
        <w:t>исключением получения услуг и получения документов и информации</w:t>
      </w:r>
      <w:proofErr w:type="gramEnd"/>
      <w:r w:rsidR="006D0C2B" w:rsidRPr="00B56F51">
        <w:rPr>
          <w:sz w:val="28"/>
          <w:szCs w:val="28"/>
        </w:rPr>
        <w:t xml:space="preserve">, предоставляемых в результате предоставления таких услуг, включенных в перечни, указанные в </w:t>
      </w:r>
      <w:hyperlink r:id="rId13" w:history="1">
        <w:r w:rsidR="006D0C2B" w:rsidRPr="00B56F51">
          <w:rPr>
            <w:sz w:val="28"/>
            <w:szCs w:val="28"/>
          </w:rPr>
          <w:t>части 1 статьи 9</w:t>
        </w:r>
      </w:hyperlink>
      <w:r w:rsidR="006D0C2B" w:rsidRPr="00B56F51">
        <w:rPr>
          <w:sz w:val="28"/>
          <w:szCs w:val="28"/>
        </w:rPr>
        <w:t xml:space="preserve"> Федера</w:t>
      </w:r>
      <w:r w:rsidR="00B56F51">
        <w:rPr>
          <w:sz w:val="28"/>
          <w:szCs w:val="28"/>
        </w:rPr>
        <w:t>льного закона</w:t>
      </w:r>
      <w:r w:rsidR="006D0C2B" w:rsidRPr="00B56F51">
        <w:rPr>
          <w:sz w:val="28"/>
          <w:szCs w:val="28"/>
        </w:rPr>
        <w:t>.</w:t>
      </w:r>
    </w:p>
    <w:p w14:paraId="37A8B4B9" w14:textId="51058E50" w:rsidR="00CF15BE" w:rsidRPr="00E62BDC" w:rsidRDefault="00CF15BE" w:rsidP="00874278">
      <w:pPr>
        <w:tabs>
          <w:tab w:val="left" w:pos="993"/>
        </w:tabs>
        <w:autoSpaceDE w:val="0"/>
        <w:autoSpaceDN w:val="0"/>
        <w:adjustRightInd w:val="0"/>
        <w:ind w:firstLine="567"/>
        <w:jc w:val="both"/>
        <w:rPr>
          <w:bCs/>
          <w:sz w:val="28"/>
          <w:szCs w:val="28"/>
        </w:rPr>
      </w:pPr>
      <w:r w:rsidRPr="00E62BDC">
        <w:rPr>
          <w:rFonts w:cs="Arial"/>
          <w:bCs/>
          <w:sz w:val="28"/>
          <w:szCs w:val="28"/>
        </w:rPr>
        <w:t xml:space="preserve">При предоставлении муниципальной услуги в целях получения информации, необходимой для </w:t>
      </w:r>
      <w:r w:rsidRPr="00E62BDC">
        <w:rPr>
          <w:bCs/>
          <w:sz w:val="28"/>
          <w:szCs w:val="28"/>
        </w:rPr>
        <w:t>постановки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Pr="00E62BDC">
        <w:rPr>
          <w:rFonts w:cs="Arial"/>
          <w:b/>
          <w:bCs/>
          <w:sz w:val="28"/>
          <w:szCs w:val="28"/>
        </w:rPr>
        <w:t xml:space="preserve"> </w:t>
      </w:r>
      <w:r w:rsidRPr="00E62BDC">
        <w:rPr>
          <w:rFonts w:cs="Arial"/>
          <w:bCs/>
          <w:sz w:val="28"/>
          <w:szCs w:val="28"/>
        </w:rPr>
        <w:t xml:space="preserve">ОМСУ осуществляет взаимодействие </w:t>
      </w:r>
      <w:proofErr w:type="gramStart"/>
      <w:r w:rsidRPr="00E62BDC">
        <w:rPr>
          <w:rFonts w:cs="Arial"/>
          <w:bCs/>
          <w:sz w:val="28"/>
          <w:szCs w:val="28"/>
        </w:rPr>
        <w:t>с</w:t>
      </w:r>
      <w:proofErr w:type="gramEnd"/>
      <w:r w:rsidRPr="00E62BDC">
        <w:rPr>
          <w:rFonts w:cs="Arial"/>
          <w:bCs/>
          <w:sz w:val="28"/>
          <w:szCs w:val="28"/>
        </w:rPr>
        <w:t>:</w:t>
      </w:r>
      <w:r w:rsidRPr="00E62BDC">
        <w:rPr>
          <w:bCs/>
          <w:sz w:val="28"/>
          <w:szCs w:val="28"/>
        </w:rPr>
        <w:t xml:space="preserve"> </w:t>
      </w:r>
    </w:p>
    <w:p w14:paraId="793A3B6A" w14:textId="727E6403" w:rsidR="00713A58" w:rsidRPr="009E726B" w:rsidRDefault="004154D3" w:rsidP="00874278">
      <w:pPr>
        <w:pStyle w:val="ab"/>
        <w:numPr>
          <w:ilvl w:val="0"/>
          <w:numId w:val="39"/>
        </w:numPr>
        <w:tabs>
          <w:tab w:val="center" w:pos="284"/>
          <w:tab w:val="left" w:pos="993"/>
        </w:tabs>
        <w:autoSpaceDE w:val="0"/>
        <w:autoSpaceDN w:val="0"/>
        <w:adjustRightInd w:val="0"/>
        <w:spacing w:after="0" w:line="240" w:lineRule="auto"/>
        <w:ind w:left="0" w:firstLine="567"/>
        <w:jc w:val="both"/>
        <w:rPr>
          <w:rFonts w:ascii="Times New Roman" w:hAnsi="Times New Roman" w:cs="Times New Roman"/>
          <w:bCs/>
          <w:szCs w:val="28"/>
        </w:rPr>
      </w:pPr>
      <w:r>
        <w:rPr>
          <w:rFonts w:ascii="Times New Roman" w:hAnsi="Times New Roman" w:cs="Times New Roman"/>
          <w:sz w:val="28"/>
          <w:szCs w:val="28"/>
        </w:rPr>
        <w:t>у</w:t>
      </w:r>
      <w:r w:rsidR="00713A58" w:rsidRPr="009E726B">
        <w:rPr>
          <w:rFonts w:ascii="Times New Roman" w:hAnsi="Times New Roman" w:cs="Times New Roman"/>
          <w:sz w:val="28"/>
          <w:szCs w:val="28"/>
        </w:rPr>
        <w:t>правление</w:t>
      </w:r>
      <w:r w:rsidR="00372AC0" w:rsidRPr="009E726B">
        <w:rPr>
          <w:rFonts w:ascii="Times New Roman" w:hAnsi="Times New Roman" w:cs="Times New Roman"/>
          <w:sz w:val="28"/>
          <w:szCs w:val="28"/>
        </w:rPr>
        <w:t>м</w:t>
      </w:r>
      <w:r w:rsidR="00713A58" w:rsidRPr="009E726B">
        <w:rPr>
          <w:rFonts w:ascii="Times New Roman" w:hAnsi="Times New Roman" w:cs="Times New Roman"/>
          <w:sz w:val="28"/>
          <w:szCs w:val="28"/>
        </w:rPr>
        <w:t xml:space="preserve"> Федеральной службы </w:t>
      </w:r>
      <w:r w:rsidR="00A33694" w:rsidRPr="009E726B">
        <w:rPr>
          <w:rFonts w:ascii="Times New Roman" w:hAnsi="Times New Roman" w:cs="Times New Roman"/>
          <w:sz w:val="28"/>
          <w:szCs w:val="28"/>
        </w:rPr>
        <w:t>муниципальной</w:t>
      </w:r>
      <w:r w:rsidR="00713A58" w:rsidRPr="009E726B">
        <w:rPr>
          <w:rFonts w:ascii="Times New Roman" w:hAnsi="Times New Roman" w:cs="Times New Roman"/>
          <w:sz w:val="28"/>
          <w:szCs w:val="28"/>
        </w:rPr>
        <w:t xml:space="preserve"> регистрации, кадастра и картографии по Липецкой области (Управление Росреестра по Липецкой области);</w:t>
      </w:r>
    </w:p>
    <w:p w14:paraId="3F047899" w14:textId="3AA54D77" w:rsidR="00DF545A" w:rsidRPr="004154D3" w:rsidRDefault="004154D3" w:rsidP="00874278">
      <w:pPr>
        <w:pStyle w:val="ab"/>
        <w:numPr>
          <w:ilvl w:val="0"/>
          <w:numId w:val="3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154D3">
        <w:rPr>
          <w:rFonts w:ascii="Times New Roman" w:hAnsi="Times New Roman" w:cs="Times New Roman"/>
          <w:sz w:val="28"/>
          <w:szCs w:val="28"/>
        </w:rPr>
        <w:t>у</w:t>
      </w:r>
      <w:r w:rsidR="00DF545A" w:rsidRPr="004154D3">
        <w:rPr>
          <w:rFonts w:ascii="Times New Roman" w:hAnsi="Times New Roman" w:cs="Times New Roman"/>
          <w:sz w:val="28"/>
          <w:szCs w:val="28"/>
        </w:rPr>
        <w:t>правлени</w:t>
      </w:r>
      <w:r w:rsidR="00FD0F0F" w:rsidRPr="004154D3">
        <w:rPr>
          <w:rFonts w:ascii="Times New Roman" w:hAnsi="Times New Roman" w:cs="Times New Roman"/>
          <w:sz w:val="28"/>
          <w:szCs w:val="28"/>
        </w:rPr>
        <w:t>е</w:t>
      </w:r>
      <w:r w:rsidR="00372AC0" w:rsidRPr="004154D3">
        <w:rPr>
          <w:rFonts w:ascii="Times New Roman" w:hAnsi="Times New Roman" w:cs="Times New Roman"/>
          <w:sz w:val="28"/>
          <w:szCs w:val="28"/>
        </w:rPr>
        <w:t>м</w:t>
      </w:r>
      <w:r w:rsidR="00DF545A" w:rsidRPr="004154D3">
        <w:rPr>
          <w:rFonts w:ascii="Times New Roman" w:hAnsi="Times New Roman" w:cs="Times New Roman"/>
          <w:sz w:val="28"/>
          <w:szCs w:val="28"/>
        </w:rPr>
        <w:t xml:space="preserve"> Министерства внутренних дел России по Липецкой области</w:t>
      </w:r>
      <w:r w:rsidR="00FD0F0F" w:rsidRPr="004154D3">
        <w:rPr>
          <w:rFonts w:ascii="Times New Roman" w:hAnsi="Times New Roman" w:cs="Times New Roman"/>
          <w:sz w:val="28"/>
          <w:szCs w:val="28"/>
        </w:rPr>
        <w:t xml:space="preserve"> (УМВД России по Липецкой области);</w:t>
      </w:r>
    </w:p>
    <w:p w14:paraId="7D73E9D0" w14:textId="0B645121" w:rsidR="00FF4017" w:rsidRPr="004154D3" w:rsidRDefault="004154D3" w:rsidP="00874278">
      <w:pPr>
        <w:pStyle w:val="ab"/>
        <w:numPr>
          <w:ilvl w:val="0"/>
          <w:numId w:val="3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154D3">
        <w:rPr>
          <w:rFonts w:ascii="Times New Roman" w:hAnsi="Times New Roman" w:cs="Times New Roman"/>
          <w:sz w:val="28"/>
          <w:szCs w:val="28"/>
        </w:rPr>
        <w:t>у</w:t>
      </w:r>
      <w:r w:rsidR="00FF4017" w:rsidRPr="004154D3">
        <w:rPr>
          <w:rFonts w:ascii="Times New Roman" w:hAnsi="Times New Roman" w:cs="Times New Roman"/>
          <w:sz w:val="28"/>
          <w:szCs w:val="28"/>
        </w:rPr>
        <w:t>правление</w:t>
      </w:r>
      <w:r w:rsidR="00372AC0" w:rsidRPr="004154D3">
        <w:rPr>
          <w:rFonts w:ascii="Times New Roman" w:hAnsi="Times New Roman" w:cs="Times New Roman"/>
          <w:sz w:val="28"/>
          <w:szCs w:val="28"/>
        </w:rPr>
        <w:t>м</w:t>
      </w:r>
      <w:r w:rsidR="00FF4017" w:rsidRPr="004154D3">
        <w:rPr>
          <w:rFonts w:ascii="Times New Roman" w:hAnsi="Times New Roman" w:cs="Times New Roman"/>
          <w:sz w:val="28"/>
          <w:szCs w:val="28"/>
        </w:rPr>
        <w:t xml:space="preserve"> Федеральной налоговой службы </w:t>
      </w:r>
      <w:r w:rsidR="00341F1C" w:rsidRPr="004154D3">
        <w:rPr>
          <w:rFonts w:ascii="Times New Roman" w:hAnsi="Times New Roman" w:cs="Times New Roman"/>
          <w:sz w:val="28"/>
          <w:szCs w:val="28"/>
        </w:rPr>
        <w:t xml:space="preserve">России </w:t>
      </w:r>
      <w:r w:rsidR="00FF4017" w:rsidRPr="004154D3">
        <w:rPr>
          <w:rFonts w:ascii="Times New Roman" w:hAnsi="Times New Roman" w:cs="Times New Roman"/>
          <w:sz w:val="28"/>
          <w:szCs w:val="28"/>
        </w:rPr>
        <w:t xml:space="preserve">по Липецкой области (УФНС </w:t>
      </w:r>
      <w:r w:rsidR="00341F1C" w:rsidRPr="004154D3">
        <w:rPr>
          <w:rFonts w:ascii="Times New Roman" w:hAnsi="Times New Roman" w:cs="Times New Roman"/>
          <w:sz w:val="28"/>
          <w:szCs w:val="28"/>
        </w:rPr>
        <w:t xml:space="preserve">России </w:t>
      </w:r>
      <w:r w:rsidR="00FF4017" w:rsidRPr="004154D3">
        <w:rPr>
          <w:rFonts w:ascii="Times New Roman" w:hAnsi="Times New Roman" w:cs="Times New Roman"/>
          <w:sz w:val="28"/>
          <w:szCs w:val="28"/>
        </w:rPr>
        <w:t>по Липецкой области);</w:t>
      </w:r>
      <w:r w:rsidR="00F44E55" w:rsidRPr="004154D3">
        <w:rPr>
          <w:rFonts w:ascii="Times New Roman" w:hAnsi="Times New Roman" w:cs="Times New Roman"/>
          <w:sz w:val="28"/>
          <w:szCs w:val="28"/>
        </w:rPr>
        <w:t xml:space="preserve"> </w:t>
      </w:r>
    </w:p>
    <w:p w14:paraId="53E2AAAC" w14:textId="77777777" w:rsidR="00874278" w:rsidRDefault="00F64D9A" w:rsidP="00874278">
      <w:pPr>
        <w:pStyle w:val="ab"/>
        <w:numPr>
          <w:ilvl w:val="0"/>
          <w:numId w:val="3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E726B">
        <w:rPr>
          <w:rFonts w:ascii="Times New Roman" w:hAnsi="Times New Roman" w:cs="Times New Roman"/>
          <w:sz w:val="28"/>
          <w:szCs w:val="28"/>
        </w:rPr>
        <w:t>орган</w:t>
      </w:r>
      <w:r w:rsidR="00372AC0" w:rsidRPr="009E726B">
        <w:rPr>
          <w:rFonts w:ascii="Times New Roman" w:hAnsi="Times New Roman" w:cs="Times New Roman"/>
          <w:sz w:val="28"/>
          <w:szCs w:val="28"/>
        </w:rPr>
        <w:t>ами</w:t>
      </w:r>
      <w:r w:rsidRPr="009E726B">
        <w:rPr>
          <w:rFonts w:ascii="Times New Roman" w:hAnsi="Times New Roman" w:cs="Times New Roman"/>
          <w:sz w:val="28"/>
          <w:szCs w:val="28"/>
        </w:rPr>
        <w:t xml:space="preserve"> </w:t>
      </w:r>
      <w:r w:rsidR="00197614" w:rsidRPr="009E726B">
        <w:rPr>
          <w:rFonts w:ascii="Times New Roman" w:hAnsi="Times New Roman" w:cs="Times New Roman"/>
          <w:sz w:val="28"/>
          <w:szCs w:val="28"/>
        </w:rPr>
        <w:t>муниципального</w:t>
      </w:r>
      <w:r w:rsidRPr="009E726B">
        <w:rPr>
          <w:rFonts w:ascii="Times New Roman" w:hAnsi="Times New Roman" w:cs="Times New Roman"/>
          <w:sz w:val="28"/>
          <w:szCs w:val="28"/>
        </w:rPr>
        <w:t xml:space="preserve"> технического учета и технической инвентаризации объектов капитального строительства</w:t>
      </w:r>
      <w:r w:rsidR="00684A86" w:rsidRPr="009E726B">
        <w:rPr>
          <w:rFonts w:ascii="Times New Roman" w:hAnsi="Times New Roman" w:cs="Times New Roman"/>
          <w:sz w:val="28"/>
          <w:szCs w:val="28"/>
        </w:rPr>
        <w:t>;</w:t>
      </w:r>
    </w:p>
    <w:p w14:paraId="424FAC92" w14:textId="39BA6ACA" w:rsidR="00811F59" w:rsidRPr="00874278" w:rsidRDefault="00372AC0" w:rsidP="00874278">
      <w:pPr>
        <w:pStyle w:val="ab"/>
        <w:numPr>
          <w:ilvl w:val="0"/>
          <w:numId w:val="3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874278">
        <w:rPr>
          <w:rFonts w:ascii="Times New Roman" w:hAnsi="Times New Roman" w:cs="Times New Roman"/>
          <w:sz w:val="28"/>
          <w:szCs w:val="28"/>
        </w:rPr>
        <w:t>органами</w:t>
      </w:r>
      <w:r w:rsidR="00811F59" w:rsidRPr="00874278">
        <w:rPr>
          <w:rFonts w:ascii="Times New Roman" w:hAnsi="Times New Roman" w:cs="Times New Roman"/>
          <w:sz w:val="28"/>
          <w:szCs w:val="28"/>
        </w:rPr>
        <w:t xml:space="preserve"> местного самоуправления</w:t>
      </w:r>
      <w:r w:rsidR="00A859D9" w:rsidRPr="00874278">
        <w:rPr>
          <w:rFonts w:ascii="Times New Roman" w:hAnsi="Times New Roman" w:cs="Times New Roman"/>
          <w:sz w:val="28"/>
          <w:szCs w:val="28"/>
        </w:rPr>
        <w:t>.</w:t>
      </w:r>
    </w:p>
    <w:p w14:paraId="3B3DA009" w14:textId="4972E210" w:rsidR="00730E34" w:rsidRPr="00811F59" w:rsidRDefault="00730E34" w:rsidP="00874278">
      <w:pPr>
        <w:tabs>
          <w:tab w:val="left" w:pos="993"/>
        </w:tabs>
        <w:autoSpaceDE w:val="0"/>
        <w:autoSpaceDN w:val="0"/>
        <w:adjustRightInd w:val="0"/>
        <w:ind w:firstLine="567"/>
        <w:jc w:val="both"/>
        <w:rPr>
          <w:color w:val="FF0000"/>
          <w:sz w:val="28"/>
          <w:szCs w:val="28"/>
        </w:rPr>
      </w:pPr>
    </w:p>
    <w:p w14:paraId="46313DFB" w14:textId="2C56580F" w:rsidR="00730E34" w:rsidRPr="00C04365" w:rsidRDefault="00C04365" w:rsidP="00874278">
      <w:pPr>
        <w:tabs>
          <w:tab w:val="left" w:pos="993"/>
        </w:tabs>
        <w:autoSpaceDE w:val="0"/>
        <w:autoSpaceDN w:val="0"/>
        <w:adjustRightInd w:val="0"/>
        <w:ind w:left="284" w:firstLine="567"/>
        <w:jc w:val="center"/>
        <w:outlineLvl w:val="2"/>
        <w:rPr>
          <w:b/>
          <w:sz w:val="28"/>
          <w:szCs w:val="28"/>
        </w:rPr>
      </w:pPr>
      <w:r>
        <w:rPr>
          <w:b/>
          <w:sz w:val="28"/>
          <w:szCs w:val="28"/>
        </w:rPr>
        <w:t xml:space="preserve">6. </w:t>
      </w:r>
      <w:r w:rsidR="00730E34" w:rsidRPr="00C04365">
        <w:rPr>
          <w:b/>
          <w:sz w:val="28"/>
          <w:szCs w:val="28"/>
        </w:rPr>
        <w:t xml:space="preserve">Описание результата предоставления </w:t>
      </w:r>
      <w:r w:rsidR="006D0C2B" w:rsidRPr="00C04365">
        <w:rPr>
          <w:b/>
          <w:sz w:val="28"/>
          <w:szCs w:val="28"/>
        </w:rPr>
        <w:t>муниципальной</w:t>
      </w:r>
      <w:r w:rsidR="00730E34" w:rsidRPr="00C04365">
        <w:rPr>
          <w:b/>
          <w:sz w:val="28"/>
          <w:szCs w:val="28"/>
        </w:rPr>
        <w:t xml:space="preserve"> услуги</w:t>
      </w:r>
    </w:p>
    <w:p w14:paraId="6A238F50"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713DD4B0" w14:textId="30BC7E9E" w:rsidR="00730E34" w:rsidRPr="00C04365" w:rsidRDefault="00874278" w:rsidP="00874278">
      <w:pPr>
        <w:pStyle w:val="ab"/>
        <w:numPr>
          <w:ilvl w:val="0"/>
          <w:numId w:val="21"/>
        </w:numPr>
        <w:tabs>
          <w:tab w:val="left" w:pos="993"/>
        </w:tabs>
        <w:autoSpaceDE w:val="0"/>
        <w:autoSpaceDN w:val="0"/>
        <w:adjustRightInd w:val="0"/>
        <w:ind w:left="0" w:firstLine="567"/>
        <w:jc w:val="both"/>
        <w:rPr>
          <w:sz w:val="28"/>
          <w:szCs w:val="28"/>
        </w:rPr>
      </w:pPr>
      <w:r>
        <w:rPr>
          <w:rFonts w:ascii="Times New Roman" w:hAnsi="Times New Roman" w:cs="Times New Roman"/>
          <w:sz w:val="28"/>
          <w:szCs w:val="28"/>
        </w:rPr>
        <w:t xml:space="preserve"> </w:t>
      </w:r>
      <w:r w:rsidR="00730E34" w:rsidRPr="00C04365">
        <w:rPr>
          <w:rFonts w:ascii="Times New Roman" w:hAnsi="Times New Roman" w:cs="Times New Roman"/>
          <w:sz w:val="28"/>
          <w:szCs w:val="28"/>
        </w:rPr>
        <w:t xml:space="preserve">Результатом предоставления </w:t>
      </w:r>
      <w:r w:rsidR="006D0C2B" w:rsidRPr="00C04365">
        <w:rPr>
          <w:rFonts w:ascii="Times New Roman" w:hAnsi="Times New Roman" w:cs="Times New Roman"/>
          <w:sz w:val="28"/>
          <w:szCs w:val="28"/>
        </w:rPr>
        <w:t>муниципальной</w:t>
      </w:r>
      <w:r w:rsidR="00730E34" w:rsidRPr="00C04365">
        <w:rPr>
          <w:rFonts w:ascii="Times New Roman" w:hAnsi="Times New Roman" w:cs="Times New Roman"/>
          <w:sz w:val="28"/>
          <w:szCs w:val="28"/>
        </w:rPr>
        <w:t xml:space="preserve"> услуги является</w:t>
      </w:r>
      <w:r w:rsidR="00730E34" w:rsidRPr="00C04365">
        <w:rPr>
          <w:sz w:val="28"/>
          <w:szCs w:val="28"/>
        </w:rPr>
        <w:t>:</w:t>
      </w:r>
    </w:p>
    <w:p w14:paraId="587971C6" w14:textId="5FED11EC" w:rsidR="00F03367" w:rsidRPr="00E62BDC" w:rsidRDefault="00F03367"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направление (выдача) решения о постановке </w:t>
      </w:r>
      <w:r w:rsidR="00A75485">
        <w:rPr>
          <w:rFonts w:ascii="Times New Roman" w:hAnsi="Times New Roman" w:cs="Times New Roman"/>
          <w:sz w:val="28"/>
          <w:szCs w:val="28"/>
        </w:rPr>
        <w:t>заявителя</w:t>
      </w:r>
      <w:r w:rsidRPr="00E62BDC">
        <w:rPr>
          <w:rFonts w:ascii="Times New Roman" w:hAnsi="Times New Roman" w:cs="Times New Roman"/>
          <w:sz w:val="28"/>
          <w:szCs w:val="28"/>
        </w:rPr>
        <w:t xml:space="preserve"> на учет в целях предоставления земельного участка;</w:t>
      </w:r>
    </w:p>
    <w:p w14:paraId="1723DAA1" w14:textId="29FEA763" w:rsidR="00F03367" w:rsidRPr="00E62BDC" w:rsidRDefault="00F03367"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направление (выдача) решения об отказе в постановке </w:t>
      </w:r>
      <w:r w:rsidR="00A75485">
        <w:rPr>
          <w:rFonts w:ascii="Times New Roman" w:hAnsi="Times New Roman" w:cs="Times New Roman"/>
          <w:sz w:val="28"/>
          <w:szCs w:val="28"/>
        </w:rPr>
        <w:t>заявителя</w:t>
      </w:r>
      <w:r w:rsidRPr="00E62BDC">
        <w:rPr>
          <w:rFonts w:ascii="Times New Roman" w:hAnsi="Times New Roman" w:cs="Times New Roman"/>
          <w:sz w:val="28"/>
          <w:szCs w:val="28"/>
        </w:rPr>
        <w:t xml:space="preserve"> на учет в целях предоставления земельного участка.</w:t>
      </w:r>
    </w:p>
    <w:p w14:paraId="6A768220"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5F6AEE13" w14:textId="43D338E8" w:rsidR="00730E34" w:rsidRPr="006368B7" w:rsidRDefault="006368B7" w:rsidP="00874278">
      <w:pPr>
        <w:tabs>
          <w:tab w:val="left" w:pos="993"/>
        </w:tabs>
        <w:autoSpaceDE w:val="0"/>
        <w:autoSpaceDN w:val="0"/>
        <w:adjustRightInd w:val="0"/>
        <w:ind w:left="284" w:firstLine="567"/>
        <w:jc w:val="center"/>
        <w:outlineLvl w:val="2"/>
        <w:rPr>
          <w:b/>
          <w:sz w:val="28"/>
          <w:szCs w:val="28"/>
        </w:rPr>
      </w:pPr>
      <w:r>
        <w:rPr>
          <w:b/>
          <w:sz w:val="28"/>
          <w:szCs w:val="28"/>
        </w:rPr>
        <w:t xml:space="preserve">7. </w:t>
      </w:r>
      <w:r w:rsidR="00730E34" w:rsidRPr="006368B7">
        <w:rPr>
          <w:b/>
          <w:sz w:val="28"/>
          <w:szCs w:val="28"/>
        </w:rPr>
        <w:t xml:space="preserve">Срок предоставления </w:t>
      </w:r>
      <w:r w:rsidR="006D0C2B" w:rsidRPr="006368B7">
        <w:rPr>
          <w:b/>
          <w:sz w:val="28"/>
          <w:szCs w:val="28"/>
        </w:rPr>
        <w:t>муниципальной</w:t>
      </w:r>
      <w:r w:rsidR="00730E34" w:rsidRPr="006368B7">
        <w:rPr>
          <w:b/>
          <w:sz w:val="28"/>
          <w:szCs w:val="28"/>
        </w:rPr>
        <w:t xml:space="preserve"> услуги</w:t>
      </w:r>
    </w:p>
    <w:p w14:paraId="243C30B0"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7CA7C71A" w14:textId="5546B4E5" w:rsidR="00730E34" w:rsidRPr="00DB4ABB" w:rsidRDefault="006D0C2B" w:rsidP="00874278">
      <w:pPr>
        <w:pStyle w:val="ab"/>
        <w:numPr>
          <w:ilvl w:val="0"/>
          <w:numId w:val="21"/>
        </w:numPr>
        <w:tabs>
          <w:tab w:val="left" w:pos="993"/>
        </w:tabs>
        <w:autoSpaceDE w:val="0"/>
        <w:autoSpaceDN w:val="0"/>
        <w:adjustRightInd w:val="0"/>
        <w:ind w:left="0" w:firstLine="567"/>
        <w:jc w:val="both"/>
        <w:rPr>
          <w:rFonts w:ascii="Times New Roman" w:hAnsi="Times New Roman" w:cs="Times New Roman"/>
          <w:sz w:val="28"/>
          <w:szCs w:val="28"/>
        </w:rPr>
      </w:pPr>
      <w:r w:rsidRPr="00DB4ABB">
        <w:rPr>
          <w:rFonts w:ascii="Times New Roman" w:hAnsi="Times New Roman" w:cs="Times New Roman"/>
          <w:sz w:val="28"/>
          <w:szCs w:val="28"/>
        </w:rPr>
        <w:t>Муниципальная</w:t>
      </w:r>
      <w:r w:rsidR="00F03367" w:rsidRPr="00DB4ABB">
        <w:rPr>
          <w:rFonts w:ascii="Times New Roman" w:hAnsi="Times New Roman" w:cs="Times New Roman"/>
          <w:sz w:val="28"/>
          <w:szCs w:val="28"/>
        </w:rPr>
        <w:t xml:space="preserve"> услуга предоставляется в срок 30 календарных дней</w:t>
      </w:r>
      <w:r w:rsidR="00CF15BE" w:rsidRPr="00DB4ABB">
        <w:rPr>
          <w:rFonts w:ascii="Times New Roman" w:hAnsi="Times New Roman" w:cs="Times New Roman"/>
          <w:sz w:val="28"/>
          <w:szCs w:val="28"/>
        </w:rPr>
        <w:t xml:space="preserve"> </w:t>
      </w:r>
      <w:r w:rsidR="00CF15BE" w:rsidRPr="00DB4ABB">
        <w:rPr>
          <w:rFonts w:ascii="Times New Roman" w:hAnsi="Times New Roman" w:cs="Times New Roman"/>
          <w:spacing w:val="2"/>
          <w:sz w:val="28"/>
          <w:szCs w:val="28"/>
          <w:shd w:val="clear" w:color="auto" w:fill="FFFFFF"/>
        </w:rPr>
        <w:t>со дня регистрации заявления.</w:t>
      </w:r>
    </w:p>
    <w:p w14:paraId="25DE58AE" w14:textId="00F5D075" w:rsidR="00B86387" w:rsidRPr="00E62BDC" w:rsidRDefault="00B86387"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Решение о постановке </w:t>
      </w:r>
      <w:r w:rsidR="00A75485">
        <w:rPr>
          <w:rFonts w:ascii="Times New Roman" w:hAnsi="Times New Roman" w:cs="Times New Roman"/>
          <w:sz w:val="28"/>
          <w:szCs w:val="28"/>
        </w:rPr>
        <w:t>заявителя</w:t>
      </w:r>
      <w:r w:rsidRPr="00E62BDC">
        <w:rPr>
          <w:rFonts w:ascii="Times New Roman" w:hAnsi="Times New Roman" w:cs="Times New Roman"/>
          <w:sz w:val="28"/>
          <w:szCs w:val="28"/>
        </w:rPr>
        <w:t xml:space="preserve"> на учет в целях предоставления земельного участка либо об отказе направляется </w:t>
      </w:r>
      <w:r w:rsidR="00A75485">
        <w:rPr>
          <w:rFonts w:ascii="Times New Roman" w:hAnsi="Times New Roman" w:cs="Times New Roman"/>
          <w:sz w:val="28"/>
          <w:szCs w:val="28"/>
        </w:rPr>
        <w:t xml:space="preserve">заявителю </w:t>
      </w:r>
      <w:r w:rsidRPr="00E62BDC">
        <w:rPr>
          <w:rFonts w:ascii="Times New Roman" w:hAnsi="Times New Roman" w:cs="Times New Roman"/>
          <w:sz w:val="28"/>
          <w:szCs w:val="28"/>
        </w:rPr>
        <w:t xml:space="preserve">в течение </w:t>
      </w:r>
      <w:r w:rsidR="00D22BA7" w:rsidRPr="00E62BDC">
        <w:rPr>
          <w:rFonts w:ascii="Times New Roman" w:hAnsi="Times New Roman" w:cs="Times New Roman"/>
          <w:sz w:val="28"/>
          <w:szCs w:val="28"/>
        </w:rPr>
        <w:t xml:space="preserve">пяти </w:t>
      </w:r>
      <w:r w:rsidRPr="00E62BDC">
        <w:rPr>
          <w:rFonts w:ascii="Times New Roman" w:hAnsi="Times New Roman" w:cs="Times New Roman"/>
          <w:sz w:val="28"/>
          <w:szCs w:val="28"/>
        </w:rPr>
        <w:t>рабочих дней со дня его принятия.</w:t>
      </w:r>
    </w:p>
    <w:p w14:paraId="4D6FCCA7" w14:textId="77777777" w:rsidR="00A170DF" w:rsidRPr="00E62BDC" w:rsidRDefault="00A170DF"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
    <w:p w14:paraId="4FFF3C2D" w14:textId="015CF560" w:rsidR="002C0D8C" w:rsidRPr="00874278" w:rsidRDefault="002C0D8C" w:rsidP="00874278">
      <w:pPr>
        <w:pStyle w:val="ab"/>
        <w:numPr>
          <w:ilvl w:val="0"/>
          <w:numId w:val="31"/>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Норматив</w:t>
      </w:r>
      <w:r w:rsidR="00874278">
        <w:rPr>
          <w:rFonts w:ascii="Times New Roman" w:hAnsi="Times New Roman" w:cs="Times New Roman"/>
          <w:b/>
          <w:sz w:val="28"/>
          <w:szCs w:val="28"/>
        </w:rPr>
        <w:t xml:space="preserve">ные правовые акты, регулирующие </w:t>
      </w:r>
      <w:r w:rsidRPr="00874278">
        <w:rPr>
          <w:rFonts w:ascii="Times New Roman" w:hAnsi="Times New Roman" w:cs="Times New Roman"/>
          <w:b/>
          <w:sz w:val="28"/>
          <w:szCs w:val="28"/>
        </w:rPr>
        <w:t xml:space="preserve">предоставление </w:t>
      </w:r>
      <w:r w:rsidR="006D0C2B" w:rsidRPr="00874278">
        <w:rPr>
          <w:rFonts w:ascii="Times New Roman" w:hAnsi="Times New Roman" w:cs="Times New Roman"/>
          <w:b/>
          <w:sz w:val="28"/>
          <w:szCs w:val="28"/>
        </w:rPr>
        <w:t>муниципальной</w:t>
      </w:r>
      <w:r w:rsidRPr="00874278">
        <w:rPr>
          <w:rFonts w:ascii="Times New Roman" w:hAnsi="Times New Roman" w:cs="Times New Roman"/>
          <w:b/>
          <w:sz w:val="28"/>
          <w:szCs w:val="28"/>
        </w:rPr>
        <w:t xml:space="preserve"> услуги</w:t>
      </w:r>
    </w:p>
    <w:p w14:paraId="267B8626"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2A64F69D" w14:textId="4C36C4BA" w:rsidR="005056C4" w:rsidRPr="00966D20" w:rsidRDefault="005056C4" w:rsidP="00966D20">
      <w:pPr>
        <w:pStyle w:val="ab"/>
        <w:widowControl w:val="0"/>
        <w:numPr>
          <w:ilvl w:val="0"/>
          <w:numId w:val="21"/>
        </w:numPr>
        <w:tabs>
          <w:tab w:val="left" w:pos="993"/>
        </w:tabs>
        <w:suppressAutoHyphens/>
        <w:autoSpaceDE w:val="0"/>
        <w:spacing w:after="0" w:line="240" w:lineRule="auto"/>
        <w:ind w:left="0" w:firstLine="567"/>
        <w:jc w:val="both"/>
        <w:rPr>
          <w:rFonts w:ascii="Times New Roman" w:hAnsi="Times New Roman" w:cs="Times New Roman"/>
          <w:sz w:val="28"/>
          <w:szCs w:val="28"/>
          <w:lang w:eastAsia="zh-CN" w:bidi="ru-RU"/>
        </w:rPr>
      </w:pPr>
      <w:proofErr w:type="gramStart"/>
      <w:r w:rsidRPr="00DB4ABB">
        <w:rPr>
          <w:rFonts w:ascii="Times New Roman" w:eastAsia="Arial Unicode MS" w:hAnsi="Times New Roman" w:cs="Times New Roman"/>
          <w:sz w:val="28"/>
          <w:szCs w:val="28"/>
          <w:lang w:bidi="ru-RU"/>
        </w:rPr>
        <w:t xml:space="preserve">Перечень нормативных правовых актов, регулирующих предоставление муниципальной услуги </w:t>
      </w:r>
      <w:r w:rsidRPr="00DB4ABB">
        <w:rPr>
          <w:rFonts w:ascii="Times New Roman" w:hAnsi="Times New Roman" w:cs="Times New Roman"/>
          <w:sz w:val="28"/>
          <w:szCs w:val="28"/>
          <w:lang w:eastAsia="zh-CN" w:bidi="ru-RU"/>
        </w:rPr>
        <w:t>(с указанием реквизитов и источников официального опубликования)</w:t>
      </w:r>
      <w:r w:rsidRPr="00DB4ABB">
        <w:rPr>
          <w:rFonts w:ascii="Times New Roman" w:eastAsia="Arial Unicode MS" w:hAnsi="Times New Roman" w:cs="Times New Roman"/>
          <w:sz w:val="28"/>
          <w:szCs w:val="28"/>
          <w:lang w:bidi="ru-RU"/>
        </w:rPr>
        <w:t xml:space="preserve">, </w:t>
      </w:r>
      <w:r w:rsidRPr="00C40045">
        <w:rPr>
          <w:rFonts w:ascii="Times New Roman" w:eastAsia="Arial Unicode MS" w:hAnsi="Times New Roman" w:cs="Times New Roman"/>
          <w:sz w:val="28"/>
          <w:szCs w:val="28"/>
          <w:lang w:bidi="ru-RU"/>
        </w:rPr>
        <w:t xml:space="preserve">размещен на </w:t>
      </w:r>
      <w:r w:rsidRPr="00C40045">
        <w:rPr>
          <w:rFonts w:ascii="Times New Roman" w:hAnsi="Times New Roman" w:cs="Times New Roman"/>
          <w:sz w:val="28"/>
          <w:szCs w:val="28"/>
          <w:lang w:eastAsia="zh-CN" w:bidi="ru-RU"/>
        </w:rPr>
        <w:t>сайте</w:t>
      </w:r>
      <w:r w:rsidR="00C40045" w:rsidRPr="00C40045">
        <w:rPr>
          <w:rFonts w:ascii="Times New Roman" w:hAnsi="Times New Roman" w:cs="Times New Roman"/>
          <w:sz w:val="28"/>
          <w:szCs w:val="28"/>
          <w:lang w:eastAsia="zh-CN" w:bidi="ru-RU"/>
        </w:rPr>
        <w:t xml:space="preserve"> администрации Хлевенского муници</w:t>
      </w:r>
      <w:r w:rsidR="00966D20">
        <w:rPr>
          <w:rFonts w:ascii="Times New Roman" w:hAnsi="Times New Roman" w:cs="Times New Roman"/>
          <w:sz w:val="28"/>
          <w:szCs w:val="28"/>
          <w:lang w:eastAsia="zh-CN" w:bidi="ru-RU"/>
        </w:rPr>
        <w:t>пального района Липецкой области (</w:t>
      </w:r>
      <w:hyperlink r:id="rId14" w:history="1">
        <w:r w:rsidR="00966D20" w:rsidRPr="00E042A8">
          <w:rPr>
            <w:rStyle w:val="af"/>
            <w:rFonts w:ascii="Times New Roman" w:hAnsi="Times New Roman" w:cs="Times New Roman"/>
            <w:sz w:val="28"/>
            <w:szCs w:val="28"/>
            <w:lang w:val="en-US" w:eastAsia="zh-CN" w:bidi="ru-RU"/>
          </w:rPr>
          <w:t>http</w:t>
        </w:r>
        <w:r w:rsidR="00966D20" w:rsidRPr="00E042A8">
          <w:rPr>
            <w:rStyle w:val="af"/>
            <w:rFonts w:ascii="Times New Roman" w:hAnsi="Times New Roman" w:cs="Times New Roman"/>
            <w:sz w:val="28"/>
            <w:szCs w:val="28"/>
            <w:lang w:eastAsia="zh-CN" w:bidi="ru-RU"/>
          </w:rPr>
          <w:t>://</w:t>
        </w:r>
        <w:r w:rsidR="00966D20" w:rsidRPr="00E042A8">
          <w:rPr>
            <w:rStyle w:val="af"/>
            <w:rFonts w:ascii="Times New Roman" w:hAnsi="Times New Roman" w:cs="Times New Roman"/>
            <w:sz w:val="28"/>
            <w:szCs w:val="28"/>
            <w:lang w:val="en-US" w:eastAsia="zh-CN" w:bidi="ru-RU"/>
          </w:rPr>
          <w:t>admrhlevnoe</w:t>
        </w:r>
        <w:r w:rsidR="00966D20" w:rsidRPr="00E042A8">
          <w:rPr>
            <w:rStyle w:val="af"/>
            <w:rFonts w:ascii="Times New Roman" w:hAnsi="Times New Roman" w:cs="Times New Roman"/>
            <w:sz w:val="28"/>
            <w:szCs w:val="28"/>
            <w:lang w:eastAsia="zh-CN" w:bidi="ru-RU"/>
          </w:rPr>
          <w:t>.</w:t>
        </w:r>
        <w:r w:rsidR="00966D20" w:rsidRPr="00E042A8">
          <w:rPr>
            <w:rStyle w:val="af"/>
            <w:rFonts w:ascii="Times New Roman" w:hAnsi="Times New Roman" w:cs="Times New Roman"/>
            <w:sz w:val="28"/>
            <w:szCs w:val="28"/>
            <w:lang w:val="en-US" w:eastAsia="zh-CN" w:bidi="ru-RU"/>
          </w:rPr>
          <w:t>ru</w:t>
        </w:r>
      </w:hyperlink>
      <w:r w:rsidR="00966D20">
        <w:rPr>
          <w:rFonts w:ascii="Times New Roman" w:hAnsi="Times New Roman" w:cs="Times New Roman"/>
          <w:sz w:val="28"/>
          <w:szCs w:val="28"/>
          <w:lang w:eastAsia="zh-CN" w:bidi="ru-RU"/>
        </w:rPr>
        <w:t xml:space="preserve">), </w:t>
      </w:r>
      <w:r w:rsidRPr="00966D20">
        <w:rPr>
          <w:rFonts w:ascii="Times New Roman" w:hAnsi="Times New Roman" w:cs="Times New Roman"/>
          <w:sz w:val="28"/>
          <w:szCs w:val="28"/>
          <w:lang w:eastAsia="zh-CN" w:bidi="ru-RU"/>
        </w:rPr>
        <w:t xml:space="preserve">                                                                                                                                                 а также на ЕПГУ (http://www.gosuslugi.ru), РПГУ (http://pgu.admlr.lipetsk.ru) и в информационной системе «Региональный реестр государственных и муниципальных услуг».</w:t>
      </w:r>
      <w:proofErr w:type="gramEnd"/>
    </w:p>
    <w:p w14:paraId="7B7A4D2B" w14:textId="4BA6A073" w:rsidR="005056C4" w:rsidRPr="00C40045" w:rsidRDefault="00966D20" w:rsidP="00966D20">
      <w:pPr>
        <w:widowControl w:val="0"/>
        <w:tabs>
          <w:tab w:val="left" w:pos="993"/>
        </w:tabs>
        <w:suppressAutoHyphens/>
        <w:autoSpaceDE w:val="0"/>
        <w:ind w:firstLine="567"/>
        <w:jc w:val="both"/>
        <w:rPr>
          <w:sz w:val="28"/>
          <w:szCs w:val="28"/>
          <w:lang w:eastAsia="zh-CN" w:bidi="ru-RU"/>
        </w:rPr>
      </w:pPr>
      <w:r>
        <w:rPr>
          <w:rFonts w:eastAsia="Arial Unicode MS"/>
          <w:sz w:val="28"/>
          <w:szCs w:val="28"/>
          <w:lang w:bidi="ru-RU"/>
        </w:rPr>
        <w:t>Администрация Хлевенского муниципального района Липецкой области</w:t>
      </w:r>
      <w:r w:rsidR="005056C4" w:rsidRPr="00C40045">
        <w:rPr>
          <w:sz w:val="28"/>
          <w:szCs w:val="28"/>
          <w:lang w:eastAsia="zh-CN" w:bidi="ru-RU"/>
        </w:rPr>
        <w:t xml:space="preserve">, обеспечивает размещение и актуализацию </w:t>
      </w:r>
      <w:r>
        <w:rPr>
          <w:sz w:val="28"/>
          <w:szCs w:val="28"/>
          <w:lang w:eastAsia="zh-CN" w:bidi="ru-RU"/>
        </w:rPr>
        <w:t xml:space="preserve"> </w:t>
      </w:r>
      <w:r w:rsidR="005056C4" w:rsidRPr="00C40045">
        <w:rPr>
          <w:sz w:val="28"/>
          <w:szCs w:val="28"/>
          <w:lang w:eastAsia="zh-CN" w:bidi="ru-RU"/>
        </w:rPr>
        <w:t>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2D02A088"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4FF7C602" w14:textId="3588233C" w:rsidR="00C04365" w:rsidRDefault="00787930" w:rsidP="00874278">
      <w:pPr>
        <w:pStyle w:val="ab"/>
        <w:numPr>
          <w:ilvl w:val="0"/>
          <w:numId w:val="31"/>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 xml:space="preserve">Исчерпывающий </w:t>
      </w:r>
      <w:r w:rsidRPr="00E62BDC">
        <w:rPr>
          <w:rFonts w:ascii="Times New Roman" w:hAnsi="Times New Roman" w:cs="Times New Roman"/>
          <w:b/>
          <w:bCs/>
          <w:sz w:val="28"/>
          <w:szCs w:val="28"/>
        </w:rPr>
        <w:t xml:space="preserve">перечень документов, необходимых в соответствии с нормативными правовыми актами для предоставления </w:t>
      </w:r>
      <w:r w:rsidR="006D0C2B" w:rsidRPr="00E62BDC">
        <w:rPr>
          <w:rFonts w:ascii="Times New Roman" w:hAnsi="Times New Roman" w:cs="Times New Roman"/>
          <w:b/>
          <w:sz w:val="28"/>
          <w:szCs w:val="28"/>
        </w:rPr>
        <w:t>муниципальной</w:t>
      </w:r>
      <w:r w:rsidRPr="00E62BDC">
        <w:rPr>
          <w:rFonts w:ascii="Times New Roman" w:hAnsi="Times New Roman" w:cs="Times New Roman"/>
          <w:b/>
          <w:bCs/>
          <w:sz w:val="28"/>
          <w:szCs w:val="28"/>
        </w:rPr>
        <w:t xml:space="preserve"> услуги и услуг, которые являются необходимыми и обязательными для предоставления </w:t>
      </w:r>
      <w:r w:rsidR="006D0C2B" w:rsidRPr="00E62BDC">
        <w:rPr>
          <w:rFonts w:ascii="Times New Roman" w:hAnsi="Times New Roman" w:cs="Times New Roman"/>
          <w:b/>
          <w:sz w:val="28"/>
          <w:szCs w:val="28"/>
        </w:rPr>
        <w:t>муниципальной</w:t>
      </w:r>
      <w:r w:rsidRPr="00E62BDC">
        <w:rPr>
          <w:rFonts w:ascii="Times New Roman" w:hAnsi="Times New Roman" w:cs="Times New Roman"/>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r w:rsidR="00087DC2" w:rsidRPr="00E62BDC">
        <w:rPr>
          <w:rFonts w:ascii="Times New Roman" w:hAnsi="Times New Roman" w:cs="Times New Roman"/>
          <w:b/>
          <w:bCs/>
          <w:sz w:val="28"/>
          <w:szCs w:val="28"/>
        </w:rPr>
        <w:t xml:space="preserve"> </w:t>
      </w:r>
    </w:p>
    <w:p w14:paraId="42BC8558" w14:textId="77777777" w:rsidR="00C04365" w:rsidRPr="00C04365" w:rsidRDefault="00C04365" w:rsidP="00874278">
      <w:pPr>
        <w:pStyle w:val="ab"/>
        <w:tabs>
          <w:tab w:val="left" w:pos="993"/>
        </w:tabs>
        <w:autoSpaceDE w:val="0"/>
        <w:autoSpaceDN w:val="0"/>
        <w:adjustRightInd w:val="0"/>
        <w:spacing w:after="0" w:line="240" w:lineRule="auto"/>
        <w:ind w:left="0" w:firstLine="567"/>
        <w:outlineLvl w:val="2"/>
        <w:rPr>
          <w:rFonts w:ascii="Times New Roman" w:hAnsi="Times New Roman" w:cs="Times New Roman"/>
          <w:b/>
          <w:sz w:val="28"/>
          <w:szCs w:val="28"/>
        </w:rPr>
      </w:pPr>
    </w:p>
    <w:p w14:paraId="3EE86E89" w14:textId="2EBE44DA" w:rsidR="00F03367" w:rsidRPr="00DB4ABB" w:rsidRDefault="00F03367" w:rsidP="00874278">
      <w:pPr>
        <w:pStyle w:val="ab"/>
        <w:numPr>
          <w:ilvl w:val="0"/>
          <w:numId w:val="21"/>
        </w:numPr>
        <w:tabs>
          <w:tab w:val="left" w:pos="993"/>
        </w:tabs>
        <w:autoSpaceDE w:val="0"/>
        <w:autoSpaceDN w:val="0"/>
        <w:adjustRightInd w:val="0"/>
        <w:spacing w:after="0" w:line="240" w:lineRule="auto"/>
        <w:ind w:left="0" w:firstLine="567"/>
        <w:jc w:val="both"/>
        <w:outlineLvl w:val="2"/>
        <w:rPr>
          <w:rFonts w:ascii="Times New Roman" w:hAnsi="Times New Roman" w:cs="Times New Roman"/>
          <w:b/>
          <w:sz w:val="28"/>
          <w:szCs w:val="28"/>
        </w:rPr>
      </w:pPr>
      <w:r w:rsidRPr="00DB4ABB">
        <w:rPr>
          <w:rFonts w:ascii="Times New Roman" w:hAnsi="Times New Roman" w:cs="Times New Roman"/>
          <w:sz w:val="28"/>
          <w:szCs w:val="28"/>
        </w:rPr>
        <w:t xml:space="preserve">Для получения </w:t>
      </w:r>
      <w:r w:rsidR="006D0C2B" w:rsidRPr="00DB4ABB">
        <w:rPr>
          <w:rFonts w:ascii="Times New Roman" w:hAnsi="Times New Roman" w:cs="Times New Roman"/>
          <w:sz w:val="28"/>
          <w:szCs w:val="28"/>
        </w:rPr>
        <w:t>муниципальной</w:t>
      </w:r>
      <w:r w:rsidRPr="00DB4ABB">
        <w:rPr>
          <w:rFonts w:ascii="Times New Roman" w:hAnsi="Times New Roman" w:cs="Times New Roman"/>
          <w:sz w:val="28"/>
          <w:szCs w:val="28"/>
        </w:rPr>
        <w:t xml:space="preserve"> услуги заявитель представляет в </w:t>
      </w:r>
      <w:r w:rsidR="00537469" w:rsidRPr="00DB4ABB">
        <w:rPr>
          <w:rFonts w:ascii="Times New Roman" w:hAnsi="Times New Roman" w:cs="Times New Roman"/>
          <w:sz w:val="28"/>
          <w:szCs w:val="28"/>
        </w:rPr>
        <w:t>ОМСУ</w:t>
      </w:r>
      <w:r w:rsidRPr="00DB4ABB">
        <w:rPr>
          <w:rFonts w:ascii="Times New Roman" w:hAnsi="Times New Roman" w:cs="Times New Roman"/>
          <w:sz w:val="28"/>
          <w:szCs w:val="28"/>
        </w:rPr>
        <w:t xml:space="preserve"> </w:t>
      </w:r>
      <w:r w:rsidR="00D30259" w:rsidRPr="00DB4ABB">
        <w:rPr>
          <w:rFonts w:ascii="Times New Roman" w:hAnsi="Times New Roman" w:cs="Times New Roman"/>
          <w:sz w:val="28"/>
          <w:szCs w:val="28"/>
        </w:rPr>
        <w:t xml:space="preserve">или </w:t>
      </w:r>
      <w:r w:rsidR="005056C4" w:rsidRPr="00DB4ABB">
        <w:rPr>
          <w:rFonts w:ascii="Times New Roman" w:hAnsi="Times New Roman" w:cs="Times New Roman"/>
          <w:sz w:val="28"/>
          <w:szCs w:val="28"/>
        </w:rPr>
        <w:t>МФЦ</w:t>
      </w:r>
      <w:r w:rsidR="00D30259" w:rsidRPr="00DB4ABB">
        <w:rPr>
          <w:rFonts w:ascii="Times New Roman" w:hAnsi="Times New Roman" w:cs="Times New Roman"/>
          <w:sz w:val="28"/>
          <w:szCs w:val="28"/>
        </w:rPr>
        <w:t xml:space="preserve"> </w:t>
      </w:r>
      <w:r w:rsidRPr="00DB4ABB">
        <w:rPr>
          <w:rFonts w:ascii="Times New Roman" w:hAnsi="Times New Roman" w:cs="Times New Roman"/>
          <w:sz w:val="28"/>
          <w:szCs w:val="28"/>
        </w:rPr>
        <w:t>заявлени</w:t>
      </w:r>
      <w:r w:rsidR="00D30259" w:rsidRPr="00DB4ABB">
        <w:rPr>
          <w:rFonts w:ascii="Times New Roman" w:hAnsi="Times New Roman" w:cs="Times New Roman"/>
          <w:sz w:val="28"/>
          <w:szCs w:val="28"/>
        </w:rPr>
        <w:t>е</w:t>
      </w:r>
      <w:r w:rsidRPr="00DB4ABB">
        <w:rPr>
          <w:rFonts w:ascii="Times New Roman" w:hAnsi="Times New Roman" w:cs="Times New Roman"/>
          <w:sz w:val="28"/>
          <w:szCs w:val="28"/>
        </w:rPr>
        <w:t xml:space="preserve"> в двух экземплярах по форме согласно </w:t>
      </w:r>
      <w:r w:rsidR="005B4CB6" w:rsidRPr="00DB4ABB">
        <w:rPr>
          <w:rFonts w:ascii="Times New Roman" w:hAnsi="Times New Roman" w:cs="Times New Roman"/>
          <w:sz w:val="28"/>
          <w:szCs w:val="28"/>
        </w:rPr>
        <w:t>приложению</w:t>
      </w:r>
      <w:r w:rsidRPr="00DB4ABB">
        <w:rPr>
          <w:rFonts w:ascii="Times New Roman" w:hAnsi="Times New Roman" w:cs="Times New Roman"/>
          <w:sz w:val="28"/>
          <w:szCs w:val="28"/>
        </w:rPr>
        <w:t xml:space="preserve"> к административному регламенту.</w:t>
      </w:r>
    </w:p>
    <w:p w14:paraId="0B0AF7E0" w14:textId="7114AD3E" w:rsidR="005056C4" w:rsidRPr="00E62BDC" w:rsidRDefault="005056C4" w:rsidP="00874278">
      <w:pPr>
        <w:widowControl w:val="0"/>
        <w:tabs>
          <w:tab w:val="left" w:pos="993"/>
        </w:tabs>
        <w:ind w:firstLine="567"/>
        <w:jc w:val="both"/>
        <w:rPr>
          <w:sz w:val="28"/>
          <w:szCs w:val="28"/>
        </w:rPr>
      </w:pPr>
      <w:r w:rsidRPr="00E62BDC">
        <w:rPr>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14:paraId="773431D0" w14:textId="77777777" w:rsidR="00F03367" w:rsidRPr="00E62BDC" w:rsidRDefault="00F03367" w:rsidP="00874278">
      <w:pPr>
        <w:tabs>
          <w:tab w:val="left" w:pos="993"/>
        </w:tabs>
        <w:autoSpaceDE w:val="0"/>
        <w:autoSpaceDN w:val="0"/>
        <w:adjustRightInd w:val="0"/>
        <w:ind w:firstLine="567"/>
        <w:contextualSpacing/>
        <w:jc w:val="both"/>
        <w:rPr>
          <w:sz w:val="28"/>
          <w:szCs w:val="28"/>
        </w:rPr>
      </w:pPr>
      <w:r w:rsidRPr="00E62BDC">
        <w:rPr>
          <w:sz w:val="28"/>
          <w:szCs w:val="28"/>
        </w:rPr>
        <w:t>К заявлению прилагаются следующие документы:</w:t>
      </w:r>
    </w:p>
    <w:p w14:paraId="2867DD31" w14:textId="77777777" w:rsidR="00F03367" w:rsidRPr="00E62BDC" w:rsidRDefault="00F03367" w:rsidP="00874278">
      <w:pPr>
        <w:tabs>
          <w:tab w:val="left" w:pos="993"/>
        </w:tabs>
        <w:autoSpaceDE w:val="0"/>
        <w:autoSpaceDN w:val="0"/>
        <w:adjustRightInd w:val="0"/>
        <w:ind w:firstLine="567"/>
        <w:contextualSpacing/>
        <w:jc w:val="both"/>
        <w:rPr>
          <w:sz w:val="28"/>
          <w:szCs w:val="28"/>
        </w:rPr>
      </w:pPr>
      <w:r w:rsidRPr="00E62BDC">
        <w:rPr>
          <w:sz w:val="28"/>
          <w:szCs w:val="28"/>
        </w:rPr>
        <w:t>1)</w:t>
      </w:r>
      <w:r w:rsidRPr="00E62BDC">
        <w:rPr>
          <w:sz w:val="28"/>
          <w:szCs w:val="28"/>
        </w:rPr>
        <w:tab/>
        <w:t>в случае предоставления земельного участка, предназначенного для индивидуального жилищного строительства или для ведения личного подсобного хозяйства (приусадебный земельный участок):</w:t>
      </w:r>
    </w:p>
    <w:p w14:paraId="339D788B" w14:textId="555464EC" w:rsidR="00F03367" w:rsidRPr="00E62BDC" w:rsidRDefault="00C04365" w:rsidP="00874278">
      <w:pPr>
        <w:tabs>
          <w:tab w:val="left" w:pos="993"/>
        </w:tabs>
        <w:autoSpaceDE w:val="0"/>
        <w:autoSpaceDN w:val="0"/>
        <w:adjustRightInd w:val="0"/>
        <w:ind w:firstLine="567"/>
        <w:contextualSpacing/>
        <w:jc w:val="both"/>
        <w:rPr>
          <w:sz w:val="28"/>
          <w:szCs w:val="28"/>
        </w:rPr>
      </w:pPr>
      <w:r>
        <w:rPr>
          <w:sz w:val="28"/>
          <w:szCs w:val="28"/>
        </w:rPr>
        <w:t xml:space="preserve">- </w:t>
      </w:r>
      <w:r w:rsidR="00DC5B36" w:rsidRPr="00E62BDC">
        <w:rPr>
          <w:sz w:val="28"/>
          <w:szCs w:val="28"/>
        </w:rPr>
        <w:t>документ, удостоверяющий</w:t>
      </w:r>
      <w:r w:rsidR="00F03367" w:rsidRPr="00E62BDC">
        <w:rPr>
          <w:sz w:val="28"/>
          <w:szCs w:val="28"/>
        </w:rPr>
        <w:t xml:space="preserve"> личность</w:t>
      </w:r>
      <w:r w:rsidR="00DC5B36" w:rsidRPr="00E62BDC">
        <w:rPr>
          <w:sz w:val="28"/>
          <w:szCs w:val="28"/>
        </w:rPr>
        <w:t xml:space="preserve"> заявителя</w:t>
      </w:r>
      <w:r w:rsidR="00F03367" w:rsidRPr="00E62BDC">
        <w:rPr>
          <w:sz w:val="28"/>
          <w:szCs w:val="28"/>
        </w:rPr>
        <w:t>;</w:t>
      </w:r>
    </w:p>
    <w:p w14:paraId="58E33E33" w14:textId="7DD54B6C" w:rsidR="00DC5B36" w:rsidRPr="00E62BDC" w:rsidRDefault="00D730DF" w:rsidP="00874278">
      <w:pPr>
        <w:tabs>
          <w:tab w:val="left" w:pos="993"/>
        </w:tabs>
        <w:autoSpaceDE w:val="0"/>
        <w:autoSpaceDN w:val="0"/>
        <w:adjustRightInd w:val="0"/>
        <w:ind w:firstLine="567"/>
        <w:jc w:val="both"/>
        <w:rPr>
          <w:sz w:val="28"/>
          <w:szCs w:val="28"/>
        </w:rPr>
      </w:pPr>
      <w:r>
        <w:rPr>
          <w:sz w:val="28"/>
          <w:szCs w:val="28"/>
        </w:rPr>
        <w:lastRenderedPageBreak/>
        <w:t>-</w:t>
      </w:r>
      <w:r w:rsidR="00C04365">
        <w:rPr>
          <w:sz w:val="28"/>
          <w:szCs w:val="28"/>
        </w:rPr>
        <w:t xml:space="preserve"> </w:t>
      </w:r>
      <w:r w:rsidR="00DC5B36" w:rsidRPr="00E62BDC">
        <w:rPr>
          <w:sz w:val="28"/>
          <w:szCs w:val="28"/>
        </w:rPr>
        <w:t>документы, удостоверяющие личность лиц старше 14 лет, указанных в качестве членов семьи, либо их копи</w:t>
      </w:r>
      <w:r w:rsidR="00FF4017" w:rsidRPr="00E62BDC">
        <w:rPr>
          <w:sz w:val="28"/>
          <w:szCs w:val="28"/>
        </w:rPr>
        <w:t>и</w:t>
      </w:r>
      <w:r w:rsidR="00DC5B36" w:rsidRPr="00E62BDC">
        <w:rPr>
          <w:sz w:val="28"/>
          <w:szCs w:val="28"/>
        </w:rPr>
        <w:t>, заверенны</w:t>
      </w:r>
      <w:r w:rsidR="00FF4017" w:rsidRPr="00E62BDC">
        <w:rPr>
          <w:sz w:val="28"/>
          <w:szCs w:val="28"/>
        </w:rPr>
        <w:t>е</w:t>
      </w:r>
      <w:r w:rsidR="00DC5B36" w:rsidRPr="00E62BDC">
        <w:rPr>
          <w:sz w:val="28"/>
          <w:szCs w:val="28"/>
        </w:rPr>
        <w:t xml:space="preserve"> в установленном законодательством Российской Федерации порядке;</w:t>
      </w:r>
    </w:p>
    <w:p w14:paraId="3E004ACD" w14:textId="0EAD83A5" w:rsidR="00DC5B36" w:rsidRPr="00E62BDC" w:rsidRDefault="00C04365" w:rsidP="00874278">
      <w:pPr>
        <w:tabs>
          <w:tab w:val="left" w:pos="993"/>
        </w:tabs>
        <w:autoSpaceDE w:val="0"/>
        <w:autoSpaceDN w:val="0"/>
        <w:adjustRightInd w:val="0"/>
        <w:ind w:firstLine="567"/>
        <w:jc w:val="both"/>
        <w:rPr>
          <w:sz w:val="28"/>
          <w:szCs w:val="28"/>
        </w:rPr>
      </w:pPr>
      <w:r>
        <w:rPr>
          <w:sz w:val="28"/>
          <w:szCs w:val="28"/>
        </w:rPr>
        <w:t xml:space="preserve">- </w:t>
      </w:r>
      <w:r w:rsidR="00DC5B36" w:rsidRPr="00E62BDC">
        <w:rPr>
          <w:sz w:val="28"/>
          <w:szCs w:val="28"/>
        </w:rPr>
        <w:t>документы, подтверждающие родственные отношения заявителя и лиц, указанных им в качестве членов семьи, либо их копи</w:t>
      </w:r>
      <w:r w:rsidR="00FF4017" w:rsidRPr="00E62BDC">
        <w:rPr>
          <w:sz w:val="28"/>
          <w:szCs w:val="28"/>
        </w:rPr>
        <w:t>и</w:t>
      </w:r>
      <w:r w:rsidR="00DC5B36" w:rsidRPr="00E62BDC">
        <w:rPr>
          <w:sz w:val="28"/>
          <w:szCs w:val="28"/>
        </w:rPr>
        <w:t>, заверенны</w:t>
      </w:r>
      <w:r w:rsidR="00FF4017" w:rsidRPr="00E62BDC">
        <w:rPr>
          <w:sz w:val="28"/>
          <w:szCs w:val="28"/>
        </w:rPr>
        <w:t>е</w:t>
      </w:r>
      <w:r w:rsidR="00DC5B36" w:rsidRPr="00E62BDC">
        <w:rPr>
          <w:sz w:val="28"/>
          <w:szCs w:val="28"/>
        </w:rPr>
        <w:t xml:space="preserve"> в установленном законодательством Российской Федерации порядке;</w:t>
      </w:r>
    </w:p>
    <w:p w14:paraId="6ECED6A2" w14:textId="40AAB751" w:rsidR="00DC5B36" w:rsidRPr="00E62BDC" w:rsidRDefault="00C04365" w:rsidP="00874278">
      <w:pPr>
        <w:tabs>
          <w:tab w:val="left" w:pos="993"/>
        </w:tabs>
        <w:autoSpaceDE w:val="0"/>
        <w:autoSpaceDN w:val="0"/>
        <w:adjustRightInd w:val="0"/>
        <w:ind w:firstLine="567"/>
        <w:jc w:val="both"/>
        <w:rPr>
          <w:sz w:val="28"/>
          <w:szCs w:val="28"/>
        </w:rPr>
      </w:pPr>
      <w:proofErr w:type="gramStart"/>
      <w:r>
        <w:rPr>
          <w:sz w:val="28"/>
          <w:szCs w:val="28"/>
        </w:rPr>
        <w:t xml:space="preserve">- </w:t>
      </w:r>
      <w:r w:rsidR="00DC5B36" w:rsidRPr="00E62BDC">
        <w:rPr>
          <w:sz w:val="28"/>
          <w:szCs w:val="28"/>
        </w:rPr>
        <w:t xml:space="preserve">свидетельства о </w:t>
      </w:r>
      <w:r w:rsidR="00A33694" w:rsidRPr="00E62BDC">
        <w:rPr>
          <w:sz w:val="28"/>
          <w:szCs w:val="28"/>
        </w:rPr>
        <w:t>муниципальной</w:t>
      </w:r>
      <w:r w:rsidR="00DC5B36" w:rsidRPr="00E62BDC">
        <w:rPr>
          <w:sz w:val="28"/>
          <w:szCs w:val="28"/>
        </w:rPr>
        <w:t xml:space="preserve"> регистрации рождения детей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w:t>
      </w:r>
      <w:r w:rsidR="008606E3" w:rsidRPr="00E62BDC">
        <w:rPr>
          <w:sz w:val="28"/>
          <w:szCs w:val="28"/>
        </w:rPr>
        <w:t>е</w:t>
      </w:r>
      <w:r w:rsidR="00DC5B36" w:rsidRPr="00E62BDC">
        <w:rPr>
          <w:sz w:val="28"/>
          <w:szCs w:val="28"/>
        </w:rPr>
        <w:t xml:space="preserve"> компетентным органом иностранного государства с нотариально удостоверенным переводом </w:t>
      </w:r>
      <w:r w:rsidR="00341F1C" w:rsidRPr="00E62BDC">
        <w:rPr>
          <w:sz w:val="28"/>
          <w:szCs w:val="28"/>
        </w:rPr>
        <w:t>на русский язык и легализованные</w:t>
      </w:r>
      <w:r w:rsidR="00DC5B36" w:rsidRPr="00E62BDC">
        <w:rPr>
          <w:sz w:val="28"/>
          <w:szCs w:val="28"/>
        </w:rPr>
        <w:t xml:space="preserve"> в порядке, установленном действующим законодательством;</w:t>
      </w:r>
      <w:proofErr w:type="gramEnd"/>
    </w:p>
    <w:p w14:paraId="01287481" w14:textId="704767EE" w:rsidR="009D7F8D" w:rsidRPr="00E62BDC" w:rsidRDefault="00C04365" w:rsidP="00874278">
      <w:pPr>
        <w:tabs>
          <w:tab w:val="left" w:pos="993"/>
        </w:tabs>
        <w:autoSpaceDE w:val="0"/>
        <w:autoSpaceDN w:val="0"/>
        <w:adjustRightInd w:val="0"/>
        <w:ind w:firstLine="567"/>
        <w:jc w:val="both"/>
        <w:rPr>
          <w:sz w:val="28"/>
          <w:szCs w:val="28"/>
        </w:rPr>
      </w:pPr>
      <w:proofErr w:type="gramStart"/>
      <w:r>
        <w:rPr>
          <w:sz w:val="28"/>
          <w:szCs w:val="28"/>
        </w:rPr>
        <w:t xml:space="preserve">- </w:t>
      </w:r>
      <w:r w:rsidR="009D7F8D" w:rsidRPr="00E62BDC">
        <w:rPr>
          <w:sz w:val="28"/>
          <w:szCs w:val="28"/>
        </w:rPr>
        <w:t xml:space="preserve">свидетельство о </w:t>
      </w:r>
      <w:r w:rsidR="00A33694" w:rsidRPr="00E62BDC">
        <w:rPr>
          <w:sz w:val="28"/>
          <w:szCs w:val="28"/>
        </w:rPr>
        <w:t>муниципальной</w:t>
      </w:r>
      <w:r w:rsidR="009D7F8D" w:rsidRPr="00E62BDC">
        <w:rPr>
          <w:sz w:val="28"/>
          <w:szCs w:val="28"/>
        </w:rPr>
        <w:t xml:space="preserve"> регистрации брака в случаях: регистрации брака на территории Российской Федерации до 1 октября 2018 года, регистрации брака вне пределов территории Российской Федерации до 1 января 2019 года, выданно</w:t>
      </w:r>
      <w:r w:rsidR="008606E3" w:rsidRPr="00E62BDC">
        <w:rPr>
          <w:sz w:val="28"/>
          <w:szCs w:val="28"/>
        </w:rPr>
        <w:t>е</w:t>
      </w:r>
      <w:r w:rsidR="009D7F8D" w:rsidRPr="00E62BDC">
        <w:rPr>
          <w:sz w:val="28"/>
          <w:szCs w:val="28"/>
        </w:rPr>
        <w:t xml:space="preserve"> компетентным органом иностранного государства с нотариально удостоверенным переводом н</w:t>
      </w:r>
      <w:r w:rsidR="00341F1C" w:rsidRPr="00E62BDC">
        <w:rPr>
          <w:sz w:val="28"/>
          <w:szCs w:val="28"/>
        </w:rPr>
        <w:t>а русский язык и легализованные</w:t>
      </w:r>
      <w:r w:rsidR="009D7F8D" w:rsidRPr="00E62BDC">
        <w:rPr>
          <w:sz w:val="28"/>
          <w:szCs w:val="28"/>
        </w:rPr>
        <w:t xml:space="preserve"> в порядке, установленном</w:t>
      </w:r>
      <w:r w:rsidR="0003667C" w:rsidRPr="00E62BDC">
        <w:rPr>
          <w:sz w:val="28"/>
          <w:szCs w:val="28"/>
        </w:rPr>
        <w:t xml:space="preserve"> действующим законодательством;</w:t>
      </w:r>
      <w:proofErr w:type="gramEnd"/>
    </w:p>
    <w:p w14:paraId="6D25DC41" w14:textId="7E6AF691" w:rsidR="00F03367" w:rsidRPr="00E62BDC" w:rsidRDefault="00C04365" w:rsidP="00874278">
      <w:pPr>
        <w:tabs>
          <w:tab w:val="left" w:pos="993"/>
        </w:tabs>
        <w:autoSpaceDE w:val="0"/>
        <w:autoSpaceDN w:val="0"/>
        <w:adjustRightInd w:val="0"/>
        <w:ind w:firstLine="567"/>
        <w:contextualSpacing/>
        <w:jc w:val="both"/>
        <w:rPr>
          <w:sz w:val="28"/>
          <w:szCs w:val="28"/>
        </w:rPr>
      </w:pPr>
      <w:r>
        <w:rPr>
          <w:sz w:val="28"/>
          <w:szCs w:val="28"/>
        </w:rPr>
        <w:t xml:space="preserve">- </w:t>
      </w:r>
      <w:r w:rsidR="00F03367" w:rsidRPr="00E62BDC">
        <w:rPr>
          <w:sz w:val="28"/>
          <w:szCs w:val="28"/>
        </w:rPr>
        <w:t xml:space="preserve">заключение комиссии для оценки жилых помещений жилищного фонда о признании жилого помещения </w:t>
      </w:r>
      <w:proofErr w:type="gramStart"/>
      <w:r w:rsidR="00F03367" w:rsidRPr="00E62BDC">
        <w:rPr>
          <w:sz w:val="28"/>
          <w:szCs w:val="28"/>
        </w:rPr>
        <w:t>непригодным</w:t>
      </w:r>
      <w:proofErr w:type="gramEnd"/>
      <w:r w:rsidR="00F03367" w:rsidRPr="00E62BDC">
        <w:rPr>
          <w:sz w:val="28"/>
          <w:szCs w:val="28"/>
        </w:rPr>
        <w:t xml:space="preserve"> для постоянного проживания (если в заявлении гражданина имеется указание на жилое помещение, которое непригодно для проживания);</w:t>
      </w:r>
    </w:p>
    <w:p w14:paraId="20DE9E8B" w14:textId="68820219" w:rsidR="00087DC2" w:rsidRPr="00E62BDC" w:rsidRDefault="00C04365" w:rsidP="00874278">
      <w:pPr>
        <w:tabs>
          <w:tab w:val="left" w:pos="993"/>
        </w:tabs>
        <w:autoSpaceDE w:val="0"/>
        <w:autoSpaceDN w:val="0"/>
        <w:adjustRightInd w:val="0"/>
        <w:ind w:firstLine="567"/>
        <w:contextualSpacing/>
        <w:jc w:val="both"/>
        <w:rPr>
          <w:sz w:val="28"/>
          <w:szCs w:val="28"/>
        </w:rPr>
      </w:pPr>
      <w:r>
        <w:rPr>
          <w:sz w:val="28"/>
          <w:szCs w:val="28"/>
        </w:rPr>
        <w:t xml:space="preserve">- </w:t>
      </w:r>
      <w:r w:rsidR="00F03367" w:rsidRPr="00A859D9">
        <w:rPr>
          <w:sz w:val="28"/>
          <w:szCs w:val="28"/>
        </w:rPr>
        <w:t>справка медицинского учреждения о наличии заболевания (если в заявлении гражданина имеется указание на тяжелую форму хронического заболевания у него (членов его семьи);</w:t>
      </w:r>
    </w:p>
    <w:p w14:paraId="1AC83E17" w14:textId="12B41036" w:rsidR="00F03367" w:rsidRPr="00E62BDC" w:rsidRDefault="00F03367" w:rsidP="00874278">
      <w:pPr>
        <w:tabs>
          <w:tab w:val="left" w:pos="993"/>
        </w:tabs>
        <w:autoSpaceDE w:val="0"/>
        <w:autoSpaceDN w:val="0"/>
        <w:adjustRightInd w:val="0"/>
        <w:ind w:firstLine="567"/>
        <w:contextualSpacing/>
        <w:jc w:val="both"/>
        <w:rPr>
          <w:sz w:val="28"/>
          <w:szCs w:val="28"/>
        </w:rPr>
      </w:pPr>
      <w:r w:rsidRPr="00E62BDC">
        <w:rPr>
          <w:sz w:val="28"/>
          <w:szCs w:val="28"/>
        </w:rPr>
        <w:t>2)</w:t>
      </w:r>
      <w:r w:rsidRPr="00E62BDC">
        <w:rPr>
          <w:sz w:val="28"/>
          <w:szCs w:val="28"/>
        </w:rPr>
        <w:tab/>
        <w:t>в случае предоставления земельного участка, предназначенного для огородничества, ведения личного подсобного хозяйства (полевой земельный участок), садоводства:</w:t>
      </w:r>
    </w:p>
    <w:p w14:paraId="0F02AEC2" w14:textId="5E9768CC" w:rsidR="00F03367" w:rsidRPr="00E62BDC" w:rsidRDefault="00C04365" w:rsidP="00874278">
      <w:pPr>
        <w:tabs>
          <w:tab w:val="left" w:pos="993"/>
        </w:tabs>
        <w:autoSpaceDE w:val="0"/>
        <w:autoSpaceDN w:val="0"/>
        <w:adjustRightInd w:val="0"/>
        <w:ind w:firstLine="567"/>
        <w:contextualSpacing/>
        <w:jc w:val="both"/>
        <w:rPr>
          <w:sz w:val="28"/>
          <w:szCs w:val="28"/>
        </w:rPr>
      </w:pPr>
      <w:r>
        <w:rPr>
          <w:sz w:val="28"/>
          <w:szCs w:val="28"/>
        </w:rPr>
        <w:t xml:space="preserve">- </w:t>
      </w:r>
      <w:r w:rsidR="00341F1C" w:rsidRPr="00E62BDC">
        <w:rPr>
          <w:sz w:val="28"/>
          <w:szCs w:val="28"/>
        </w:rPr>
        <w:t>документ, удостоверяющий</w:t>
      </w:r>
      <w:r w:rsidR="00F03367" w:rsidRPr="00E62BDC">
        <w:rPr>
          <w:sz w:val="28"/>
          <w:szCs w:val="28"/>
        </w:rPr>
        <w:t xml:space="preserve"> личность</w:t>
      </w:r>
      <w:r w:rsidR="00CF2F83" w:rsidRPr="00E62BDC">
        <w:rPr>
          <w:sz w:val="28"/>
          <w:szCs w:val="28"/>
        </w:rPr>
        <w:t xml:space="preserve"> заявителя</w:t>
      </w:r>
      <w:r w:rsidR="00F03367" w:rsidRPr="00E62BDC">
        <w:rPr>
          <w:sz w:val="28"/>
          <w:szCs w:val="28"/>
        </w:rPr>
        <w:t>;</w:t>
      </w:r>
    </w:p>
    <w:p w14:paraId="41279544" w14:textId="719C53A4" w:rsidR="00CF2F83" w:rsidRPr="00E62BDC" w:rsidRDefault="00C04365" w:rsidP="00874278">
      <w:pPr>
        <w:tabs>
          <w:tab w:val="left" w:pos="993"/>
        </w:tabs>
        <w:autoSpaceDE w:val="0"/>
        <w:autoSpaceDN w:val="0"/>
        <w:adjustRightInd w:val="0"/>
        <w:ind w:firstLine="567"/>
        <w:contextualSpacing/>
        <w:jc w:val="both"/>
        <w:rPr>
          <w:sz w:val="28"/>
          <w:szCs w:val="28"/>
        </w:rPr>
      </w:pPr>
      <w:r>
        <w:rPr>
          <w:sz w:val="28"/>
          <w:szCs w:val="28"/>
        </w:rPr>
        <w:t xml:space="preserve">- </w:t>
      </w:r>
      <w:r w:rsidR="00CF2F83" w:rsidRPr="00E62BDC">
        <w:rPr>
          <w:sz w:val="28"/>
          <w:szCs w:val="28"/>
        </w:rPr>
        <w:t>документы, удостоверяющие личность лиц старше 14 лет, указанных в качестве членов семьи, либо их копи</w:t>
      </w:r>
      <w:r w:rsidR="00FF4017" w:rsidRPr="00E62BDC">
        <w:rPr>
          <w:sz w:val="28"/>
          <w:szCs w:val="28"/>
        </w:rPr>
        <w:t>и</w:t>
      </w:r>
      <w:r w:rsidR="00CF2F83" w:rsidRPr="00E62BDC">
        <w:rPr>
          <w:sz w:val="28"/>
          <w:szCs w:val="28"/>
        </w:rPr>
        <w:t>, заверенны</w:t>
      </w:r>
      <w:r w:rsidR="00FF4017" w:rsidRPr="00E62BDC">
        <w:rPr>
          <w:sz w:val="28"/>
          <w:szCs w:val="28"/>
        </w:rPr>
        <w:t>е</w:t>
      </w:r>
      <w:r w:rsidR="00CF2F83" w:rsidRPr="00E62BDC">
        <w:rPr>
          <w:sz w:val="28"/>
          <w:szCs w:val="28"/>
        </w:rPr>
        <w:t xml:space="preserve"> в установленном законодательством Российской Федерации порядке;</w:t>
      </w:r>
    </w:p>
    <w:p w14:paraId="358B406C" w14:textId="21BB7725" w:rsidR="00087DC2" w:rsidRPr="00E62BDC" w:rsidRDefault="00C04365" w:rsidP="00874278">
      <w:pPr>
        <w:tabs>
          <w:tab w:val="left" w:pos="993"/>
        </w:tabs>
        <w:autoSpaceDE w:val="0"/>
        <w:autoSpaceDN w:val="0"/>
        <w:adjustRightInd w:val="0"/>
        <w:ind w:firstLine="567"/>
        <w:contextualSpacing/>
        <w:jc w:val="both"/>
        <w:rPr>
          <w:sz w:val="28"/>
          <w:szCs w:val="28"/>
        </w:rPr>
      </w:pPr>
      <w:proofErr w:type="gramStart"/>
      <w:r>
        <w:rPr>
          <w:sz w:val="28"/>
          <w:szCs w:val="28"/>
        </w:rPr>
        <w:t xml:space="preserve">- </w:t>
      </w:r>
      <w:r w:rsidR="00CF2F83" w:rsidRPr="00E62BDC">
        <w:rPr>
          <w:sz w:val="28"/>
          <w:szCs w:val="28"/>
        </w:rPr>
        <w:t xml:space="preserve">свидетельства о </w:t>
      </w:r>
      <w:r w:rsidR="00A33694" w:rsidRPr="00E62BDC">
        <w:rPr>
          <w:sz w:val="28"/>
          <w:szCs w:val="28"/>
        </w:rPr>
        <w:t>муниципальной</w:t>
      </w:r>
      <w:r w:rsidR="00CF2F83" w:rsidRPr="00E62BDC">
        <w:rPr>
          <w:sz w:val="28"/>
          <w:szCs w:val="28"/>
        </w:rPr>
        <w:t xml:space="preserve"> регистрации рождения детей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w:t>
      </w:r>
      <w:r w:rsidR="008606E3" w:rsidRPr="00E62BDC">
        <w:rPr>
          <w:sz w:val="28"/>
          <w:szCs w:val="28"/>
        </w:rPr>
        <w:t>е</w:t>
      </w:r>
      <w:r w:rsidR="00CF2F83" w:rsidRPr="00E62BDC">
        <w:rPr>
          <w:sz w:val="28"/>
          <w:szCs w:val="28"/>
        </w:rPr>
        <w:t xml:space="preserve"> компетентным органом иностранного государства с нотариально удостоверенным переводом </w:t>
      </w:r>
      <w:r w:rsidR="00341F1C" w:rsidRPr="00E62BDC">
        <w:rPr>
          <w:sz w:val="28"/>
          <w:szCs w:val="28"/>
        </w:rPr>
        <w:t>на русский язык и легализованные</w:t>
      </w:r>
      <w:r w:rsidR="00CF2F83" w:rsidRPr="00E62BDC">
        <w:rPr>
          <w:sz w:val="28"/>
          <w:szCs w:val="28"/>
        </w:rPr>
        <w:t xml:space="preserve"> в порядке, установленном действующим законодательством</w:t>
      </w:r>
      <w:r w:rsidR="00F03367" w:rsidRPr="00E62BDC">
        <w:rPr>
          <w:sz w:val="28"/>
          <w:szCs w:val="28"/>
        </w:rPr>
        <w:t>.</w:t>
      </w:r>
      <w:proofErr w:type="gramEnd"/>
    </w:p>
    <w:p w14:paraId="227A9D3A" w14:textId="478E03A4" w:rsidR="00551CE9" w:rsidRPr="00E62BDC" w:rsidRDefault="00551CE9" w:rsidP="00874278">
      <w:pPr>
        <w:tabs>
          <w:tab w:val="left" w:pos="993"/>
        </w:tabs>
        <w:autoSpaceDE w:val="0"/>
        <w:autoSpaceDN w:val="0"/>
        <w:adjustRightInd w:val="0"/>
        <w:ind w:firstLine="567"/>
        <w:contextualSpacing/>
        <w:jc w:val="both"/>
        <w:rPr>
          <w:sz w:val="28"/>
          <w:szCs w:val="28"/>
        </w:rPr>
      </w:pPr>
      <w:r w:rsidRPr="00E62BDC">
        <w:rPr>
          <w:sz w:val="28"/>
          <w:szCs w:val="28"/>
        </w:rPr>
        <w:t>Заявление и документы, предусмотренные настоящим пунктом административного регламента, могут быть направлены в форме электронных документов.</w:t>
      </w:r>
    </w:p>
    <w:p w14:paraId="4011FEF4" w14:textId="77777777" w:rsidR="00087DC2" w:rsidRPr="00E62BDC" w:rsidRDefault="00087DC2" w:rsidP="00874278">
      <w:pPr>
        <w:pStyle w:val="ab"/>
        <w:tabs>
          <w:tab w:val="left" w:pos="993"/>
        </w:tabs>
        <w:autoSpaceDE w:val="0"/>
        <w:autoSpaceDN w:val="0"/>
        <w:adjustRightInd w:val="0"/>
        <w:spacing w:after="0" w:line="240" w:lineRule="auto"/>
        <w:ind w:left="0" w:firstLine="567"/>
        <w:outlineLvl w:val="2"/>
        <w:rPr>
          <w:rFonts w:ascii="Times New Roman" w:eastAsia="Times New Roman" w:hAnsi="Times New Roman" w:cs="Times New Roman"/>
          <w:sz w:val="28"/>
          <w:szCs w:val="28"/>
          <w:lang w:eastAsia="ru-RU"/>
        </w:rPr>
      </w:pPr>
    </w:p>
    <w:p w14:paraId="5AD93342" w14:textId="017889C3" w:rsidR="002C0D8C" w:rsidRPr="00C04365" w:rsidRDefault="002C0D8C" w:rsidP="00874278">
      <w:pPr>
        <w:pStyle w:val="ab"/>
        <w:numPr>
          <w:ilvl w:val="0"/>
          <w:numId w:val="31"/>
        </w:numPr>
        <w:tabs>
          <w:tab w:val="left" w:pos="993"/>
        </w:tabs>
        <w:autoSpaceDE w:val="0"/>
        <w:autoSpaceDN w:val="0"/>
        <w:adjustRightInd w:val="0"/>
        <w:spacing w:line="240" w:lineRule="auto"/>
        <w:ind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A33694" w:rsidRPr="00E62BDC">
        <w:rPr>
          <w:rFonts w:ascii="Times New Roman" w:hAnsi="Times New Roman" w:cs="Times New Roman"/>
          <w:b/>
          <w:sz w:val="28"/>
          <w:szCs w:val="28"/>
        </w:rPr>
        <w:lastRenderedPageBreak/>
        <w:t xml:space="preserve">муниципальной </w:t>
      </w:r>
      <w:r w:rsidRPr="00E62BDC">
        <w:rPr>
          <w:rFonts w:ascii="Times New Roman" w:hAnsi="Times New Roman" w:cs="Times New Roman"/>
          <w:b/>
          <w:sz w:val="28"/>
          <w:szCs w:val="28"/>
        </w:rPr>
        <w:t>услуги, которые находятся в распоряжении</w:t>
      </w:r>
      <w:r w:rsidR="00A33694" w:rsidRPr="00E62BDC">
        <w:rPr>
          <w:rFonts w:ascii="Times New Roman" w:hAnsi="Times New Roman" w:cs="Times New Roman"/>
          <w:b/>
          <w:sz w:val="28"/>
          <w:szCs w:val="28"/>
        </w:rPr>
        <w:t xml:space="preserve"> органов местного самоуправления</w:t>
      </w:r>
      <w:r w:rsidRPr="00C04365">
        <w:rPr>
          <w:rFonts w:ascii="Times New Roman" w:hAnsi="Times New Roman" w:cs="Times New Roman"/>
          <w:b/>
          <w:sz w:val="28"/>
          <w:szCs w:val="28"/>
        </w:rPr>
        <w:t>,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61321CF4"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38C17D65" w14:textId="3A370B66" w:rsidR="003A654E" w:rsidRPr="00DB4ABB" w:rsidRDefault="003A654E" w:rsidP="00874278">
      <w:pPr>
        <w:pStyle w:val="ab"/>
        <w:numPr>
          <w:ilvl w:val="0"/>
          <w:numId w:val="21"/>
        </w:numPr>
        <w:tabs>
          <w:tab w:val="left" w:pos="993"/>
        </w:tabs>
        <w:autoSpaceDE w:val="0"/>
        <w:autoSpaceDN w:val="0"/>
        <w:adjustRightInd w:val="0"/>
        <w:spacing w:line="240" w:lineRule="auto"/>
        <w:ind w:left="0" w:firstLine="567"/>
        <w:jc w:val="both"/>
        <w:rPr>
          <w:rFonts w:ascii="Times New Roman" w:hAnsi="Times New Roman" w:cs="Times New Roman"/>
          <w:sz w:val="28"/>
          <w:szCs w:val="28"/>
        </w:rPr>
      </w:pPr>
      <w:bookmarkStart w:id="2" w:name="Par191"/>
      <w:bookmarkEnd w:id="2"/>
      <w:r w:rsidRPr="00DB4ABB">
        <w:rPr>
          <w:rFonts w:ascii="Times New Roman" w:eastAsia="Calibri" w:hAnsi="Times New Roman" w:cs="Times New Roman"/>
          <w:sz w:val="28"/>
          <w:szCs w:val="28"/>
        </w:rPr>
        <w:t xml:space="preserve">Документами, необходимыми для предоставления </w:t>
      </w:r>
      <w:r w:rsidR="00A33694" w:rsidRPr="00DB4ABB">
        <w:rPr>
          <w:rFonts w:ascii="Times New Roman" w:hAnsi="Times New Roman" w:cs="Times New Roman"/>
          <w:sz w:val="28"/>
          <w:szCs w:val="28"/>
        </w:rPr>
        <w:t>муниципальной</w:t>
      </w:r>
      <w:r w:rsidR="00A33694" w:rsidRPr="00DB4ABB">
        <w:rPr>
          <w:rFonts w:ascii="Times New Roman" w:eastAsia="Calibri" w:hAnsi="Times New Roman" w:cs="Times New Roman"/>
          <w:sz w:val="28"/>
          <w:szCs w:val="28"/>
        </w:rPr>
        <w:t xml:space="preserve"> </w:t>
      </w:r>
      <w:r w:rsidRPr="00DB4ABB">
        <w:rPr>
          <w:rFonts w:ascii="Times New Roman" w:eastAsia="Calibri" w:hAnsi="Times New Roman" w:cs="Times New Roman"/>
          <w:sz w:val="28"/>
          <w:szCs w:val="28"/>
        </w:rPr>
        <w:t>услуги, подлежащими получению посредством межведомственного взаимодействия, являются:</w:t>
      </w:r>
    </w:p>
    <w:p w14:paraId="71F45318" w14:textId="5035F54E" w:rsidR="003A654E" w:rsidRPr="00E62BDC" w:rsidRDefault="003A654E" w:rsidP="00874278">
      <w:pPr>
        <w:tabs>
          <w:tab w:val="left" w:pos="993"/>
        </w:tabs>
        <w:autoSpaceDE w:val="0"/>
        <w:autoSpaceDN w:val="0"/>
        <w:adjustRightInd w:val="0"/>
        <w:ind w:firstLine="567"/>
        <w:contextualSpacing/>
        <w:jc w:val="both"/>
        <w:rPr>
          <w:rFonts w:eastAsia="Calibri"/>
          <w:sz w:val="28"/>
          <w:szCs w:val="28"/>
          <w:lang w:eastAsia="en-US"/>
        </w:rPr>
      </w:pPr>
      <w:proofErr w:type="gramStart"/>
      <w:r w:rsidRPr="00E62BDC">
        <w:rPr>
          <w:rFonts w:eastAsia="Calibri"/>
          <w:sz w:val="28"/>
          <w:szCs w:val="28"/>
          <w:lang w:eastAsia="en-US"/>
        </w:rPr>
        <w:t xml:space="preserve">выписка из Единого </w:t>
      </w:r>
      <w:r w:rsidR="00197614" w:rsidRPr="00E62BDC">
        <w:rPr>
          <w:rFonts w:eastAsia="Calibri"/>
          <w:sz w:val="28"/>
          <w:szCs w:val="28"/>
          <w:lang w:eastAsia="en-US"/>
        </w:rPr>
        <w:t>муниципального</w:t>
      </w:r>
      <w:r w:rsidRPr="00E62BDC">
        <w:rPr>
          <w:rFonts w:eastAsia="Calibri"/>
          <w:sz w:val="28"/>
          <w:szCs w:val="28"/>
          <w:lang w:eastAsia="en-US"/>
        </w:rPr>
        <w:t xml:space="preserve"> реестра недвижимости о правах гражданина и членов его семьи на имеющиеся, имевшиеся за пять предшествующих лет на праве собственности жилые помещения на территории Липецкой области, получаемая в </w:t>
      </w:r>
      <w:r w:rsidR="00713A58" w:rsidRPr="00E62BDC">
        <w:rPr>
          <w:rFonts w:eastAsia="Calibri"/>
          <w:sz w:val="28"/>
          <w:szCs w:val="28"/>
          <w:lang w:eastAsia="en-US"/>
        </w:rPr>
        <w:t xml:space="preserve">Управлении </w:t>
      </w:r>
      <w:r w:rsidR="00A170DF" w:rsidRPr="00E62BDC">
        <w:rPr>
          <w:rFonts w:eastAsia="Calibri"/>
          <w:sz w:val="28"/>
          <w:szCs w:val="28"/>
          <w:lang w:eastAsia="en-US"/>
        </w:rPr>
        <w:t>Росреестра</w:t>
      </w:r>
      <w:r w:rsidR="00713A58" w:rsidRPr="00E62BDC">
        <w:rPr>
          <w:rFonts w:eastAsia="Calibri"/>
          <w:sz w:val="28"/>
          <w:szCs w:val="28"/>
          <w:lang w:eastAsia="en-US"/>
        </w:rPr>
        <w:t xml:space="preserve"> по Липецкой области</w:t>
      </w:r>
      <w:r w:rsidRPr="00E62BDC">
        <w:rPr>
          <w:rFonts w:eastAsia="Calibri"/>
          <w:sz w:val="28"/>
          <w:szCs w:val="28"/>
          <w:lang w:eastAsia="en-US"/>
        </w:rPr>
        <w:t>;</w:t>
      </w:r>
      <w:proofErr w:type="gramEnd"/>
    </w:p>
    <w:p w14:paraId="4A160EDD" w14:textId="00359505" w:rsidR="009254E2" w:rsidRPr="00E62BDC" w:rsidRDefault="009254E2" w:rsidP="00874278">
      <w:pPr>
        <w:tabs>
          <w:tab w:val="left" w:pos="993"/>
        </w:tabs>
        <w:autoSpaceDE w:val="0"/>
        <w:autoSpaceDN w:val="0"/>
        <w:adjustRightInd w:val="0"/>
        <w:ind w:firstLine="567"/>
        <w:jc w:val="both"/>
        <w:rPr>
          <w:sz w:val="28"/>
          <w:szCs w:val="28"/>
        </w:rPr>
      </w:pPr>
      <w:r w:rsidRPr="00E62BDC">
        <w:rPr>
          <w:sz w:val="28"/>
          <w:szCs w:val="28"/>
        </w:rPr>
        <w:t>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r w:rsidR="00A170DF" w:rsidRPr="00E62BDC">
        <w:rPr>
          <w:sz w:val="28"/>
          <w:szCs w:val="28"/>
        </w:rPr>
        <w:t>, получаемые в УМВД России по Липецкой области</w:t>
      </w:r>
      <w:r w:rsidRPr="00E62BDC">
        <w:rPr>
          <w:sz w:val="28"/>
          <w:szCs w:val="28"/>
        </w:rPr>
        <w:t>;</w:t>
      </w:r>
    </w:p>
    <w:p w14:paraId="53C4DC09" w14:textId="558793F2" w:rsidR="009254E2" w:rsidRPr="00E62BDC" w:rsidRDefault="00DF397E" w:rsidP="00874278">
      <w:pPr>
        <w:tabs>
          <w:tab w:val="left" w:pos="993"/>
        </w:tabs>
        <w:autoSpaceDE w:val="0"/>
        <w:autoSpaceDN w:val="0"/>
        <w:adjustRightInd w:val="0"/>
        <w:ind w:firstLine="567"/>
        <w:jc w:val="both"/>
        <w:rPr>
          <w:sz w:val="28"/>
          <w:szCs w:val="28"/>
        </w:rPr>
      </w:pPr>
      <w:proofErr w:type="gramStart"/>
      <w:r w:rsidRPr="00E62BDC">
        <w:rPr>
          <w:sz w:val="28"/>
          <w:szCs w:val="28"/>
        </w:rPr>
        <w:t xml:space="preserve">сведения, содержащиеся в Едином государственном реестре записей актов гражданского состояния: о </w:t>
      </w:r>
      <w:r w:rsidR="00A33694" w:rsidRPr="00E62BDC">
        <w:rPr>
          <w:sz w:val="28"/>
          <w:szCs w:val="28"/>
        </w:rPr>
        <w:t>муниципальной</w:t>
      </w:r>
      <w:r w:rsidRPr="00E62BDC">
        <w:rPr>
          <w:sz w:val="28"/>
          <w:szCs w:val="28"/>
        </w:rPr>
        <w:t xml:space="preserve"> регистрации рождения детей, регистрации брака на территории Российской Федерации с 1 октября 2018 года, о </w:t>
      </w:r>
      <w:r w:rsidR="00A33694" w:rsidRPr="00E62BDC">
        <w:rPr>
          <w:sz w:val="28"/>
          <w:szCs w:val="28"/>
        </w:rPr>
        <w:t>муниципальной</w:t>
      </w:r>
      <w:r w:rsidRPr="00E62BDC">
        <w:rPr>
          <w:sz w:val="28"/>
          <w:szCs w:val="28"/>
        </w:rPr>
        <w:t xml:space="preserve"> регистрации рождения детей, регистрации брака вне пределов территории Российской Федерации с 1 января 2019 года</w:t>
      </w:r>
      <w:r w:rsidR="00A170DF" w:rsidRPr="00E62BDC">
        <w:rPr>
          <w:sz w:val="28"/>
          <w:szCs w:val="28"/>
        </w:rPr>
        <w:t>, получаемые в УФНС</w:t>
      </w:r>
      <w:r w:rsidR="00A75485">
        <w:rPr>
          <w:sz w:val="28"/>
          <w:szCs w:val="28"/>
        </w:rPr>
        <w:t xml:space="preserve"> России</w:t>
      </w:r>
      <w:r w:rsidR="00A170DF" w:rsidRPr="00E62BDC">
        <w:rPr>
          <w:sz w:val="28"/>
          <w:szCs w:val="28"/>
        </w:rPr>
        <w:t xml:space="preserve"> по Липецкой области</w:t>
      </w:r>
      <w:r w:rsidRPr="00E62BDC">
        <w:rPr>
          <w:sz w:val="28"/>
          <w:szCs w:val="28"/>
        </w:rPr>
        <w:t>;</w:t>
      </w:r>
      <w:proofErr w:type="gramEnd"/>
    </w:p>
    <w:p w14:paraId="4524C3E4" w14:textId="34B1F842" w:rsidR="003A654E" w:rsidRPr="00E62BDC" w:rsidRDefault="00DF397E"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справка </w:t>
      </w:r>
      <w:r w:rsidR="003A654E" w:rsidRPr="00E62BDC">
        <w:rPr>
          <w:rFonts w:eastAsia="Calibri"/>
          <w:sz w:val="28"/>
          <w:szCs w:val="28"/>
          <w:lang w:eastAsia="en-US"/>
        </w:rPr>
        <w:t xml:space="preserve">о наличии (отсутствии) жилых помещений на всех членов семьи, </w:t>
      </w:r>
      <w:r w:rsidRPr="00E62BDC">
        <w:rPr>
          <w:rFonts w:eastAsia="Calibri"/>
          <w:sz w:val="28"/>
          <w:szCs w:val="28"/>
          <w:lang w:eastAsia="en-US"/>
        </w:rPr>
        <w:t xml:space="preserve">родившихся до 1 января 1999 года, </w:t>
      </w:r>
      <w:r w:rsidR="003A654E" w:rsidRPr="00E62BDC">
        <w:rPr>
          <w:rFonts w:eastAsia="Calibri"/>
          <w:sz w:val="28"/>
          <w:szCs w:val="28"/>
          <w:lang w:eastAsia="en-US"/>
        </w:rPr>
        <w:t>получаемая по месту жительства из органа</w:t>
      </w:r>
      <w:r w:rsidR="00787930" w:rsidRPr="00E62BDC">
        <w:rPr>
          <w:rFonts w:eastAsia="Calibri"/>
          <w:sz w:val="28"/>
          <w:szCs w:val="28"/>
          <w:lang w:eastAsia="en-US"/>
        </w:rPr>
        <w:t xml:space="preserve"> </w:t>
      </w:r>
      <w:r w:rsidR="00197614" w:rsidRPr="00E62BDC">
        <w:rPr>
          <w:rFonts w:eastAsia="Calibri"/>
          <w:sz w:val="28"/>
          <w:szCs w:val="28"/>
          <w:lang w:eastAsia="en-US"/>
        </w:rPr>
        <w:t>муниципального</w:t>
      </w:r>
      <w:r w:rsidR="00787930" w:rsidRPr="00E62BDC">
        <w:rPr>
          <w:rFonts w:eastAsia="Calibri"/>
          <w:sz w:val="28"/>
          <w:szCs w:val="28"/>
          <w:lang w:eastAsia="en-US"/>
        </w:rPr>
        <w:t xml:space="preserve"> технического учета и технической инвентаризации объектов капитального строительства</w:t>
      </w:r>
      <w:r w:rsidR="003A654E" w:rsidRPr="00E62BDC">
        <w:rPr>
          <w:rFonts w:eastAsia="Calibri"/>
          <w:sz w:val="28"/>
          <w:szCs w:val="28"/>
          <w:lang w:eastAsia="en-US"/>
        </w:rPr>
        <w:t>.</w:t>
      </w:r>
    </w:p>
    <w:p w14:paraId="0458C26E" w14:textId="14BBE6A0" w:rsidR="00DF397E" w:rsidRPr="00E62BDC" w:rsidRDefault="00DF397E" w:rsidP="00874278">
      <w:pPr>
        <w:tabs>
          <w:tab w:val="left" w:pos="993"/>
        </w:tabs>
        <w:autoSpaceDE w:val="0"/>
        <w:autoSpaceDN w:val="0"/>
        <w:adjustRightInd w:val="0"/>
        <w:ind w:firstLine="567"/>
        <w:jc w:val="both"/>
        <w:rPr>
          <w:sz w:val="28"/>
          <w:szCs w:val="28"/>
        </w:rPr>
      </w:pPr>
      <w:r w:rsidRPr="00E62BDC">
        <w:rPr>
          <w:sz w:val="28"/>
          <w:szCs w:val="28"/>
        </w:rPr>
        <w:t>договор социального найма жилого помещения муниципального жилищного фонда, получаемый от органов местного самоуправления.</w:t>
      </w:r>
    </w:p>
    <w:p w14:paraId="2C4C8887" w14:textId="56E5BA0C" w:rsidR="003A654E" w:rsidRPr="00E62BDC" w:rsidRDefault="003A654E"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Заявитель вправе представить указанные документы по собственной инициативе.</w:t>
      </w:r>
    </w:p>
    <w:p w14:paraId="5286272E" w14:textId="63095736" w:rsidR="007227D8" w:rsidRPr="00E62BDC" w:rsidRDefault="007227D8"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Theme="minorHAnsi"/>
          <w:sz w:val="28"/>
          <w:szCs w:val="28"/>
          <w:lang w:eastAsia="en-US"/>
        </w:rPr>
        <w:t xml:space="preserve">Непредставление заявителем указанных документов не является основанием для отказа заявителю в предоставлении </w:t>
      </w:r>
      <w:r w:rsidR="002E3B9C" w:rsidRPr="00E62BDC">
        <w:rPr>
          <w:rFonts w:eastAsiaTheme="minorHAnsi"/>
          <w:sz w:val="28"/>
          <w:szCs w:val="28"/>
          <w:lang w:eastAsia="en-US"/>
        </w:rPr>
        <w:t xml:space="preserve">муниципальной </w:t>
      </w:r>
      <w:r w:rsidRPr="00E62BDC">
        <w:rPr>
          <w:rFonts w:eastAsiaTheme="minorHAnsi"/>
          <w:sz w:val="28"/>
          <w:szCs w:val="28"/>
          <w:lang w:eastAsia="en-US"/>
        </w:rPr>
        <w:t>услуги.</w:t>
      </w:r>
    </w:p>
    <w:p w14:paraId="68E5DD89"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642D50B4" w14:textId="5BB17CE2" w:rsidR="00730E34" w:rsidRPr="00E62BDC" w:rsidRDefault="007227D8" w:rsidP="00874278">
      <w:pPr>
        <w:pStyle w:val="ab"/>
        <w:numPr>
          <w:ilvl w:val="0"/>
          <w:numId w:val="31"/>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Указание на запрет требовать от заявителя</w:t>
      </w:r>
    </w:p>
    <w:p w14:paraId="397E022D"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0DEB952F" w14:textId="4A56E894" w:rsidR="00087DC2" w:rsidRPr="00DB4ABB" w:rsidRDefault="00087DC2" w:rsidP="00874278">
      <w:pPr>
        <w:pStyle w:val="ab"/>
        <w:numPr>
          <w:ilvl w:val="0"/>
          <w:numId w:val="21"/>
        </w:numPr>
        <w:tabs>
          <w:tab w:val="left" w:pos="993"/>
        </w:tabs>
        <w:autoSpaceDE w:val="0"/>
        <w:autoSpaceDN w:val="0"/>
        <w:adjustRightInd w:val="0"/>
        <w:spacing w:after="0" w:line="240" w:lineRule="auto"/>
        <w:ind w:left="0" w:firstLine="567"/>
        <w:jc w:val="both"/>
        <w:rPr>
          <w:rFonts w:ascii="Times New Roman" w:eastAsia="Arial Unicode MS" w:hAnsi="Times New Roman" w:cs="Times New Roman"/>
          <w:sz w:val="28"/>
          <w:szCs w:val="28"/>
          <w:lang w:bidi="ru-RU"/>
        </w:rPr>
      </w:pPr>
      <w:r w:rsidRPr="00DB4ABB">
        <w:rPr>
          <w:rFonts w:ascii="Times New Roman" w:eastAsia="Arial Unicode MS" w:hAnsi="Times New Roman" w:cs="Times New Roman"/>
          <w:sz w:val="28"/>
          <w:szCs w:val="28"/>
          <w:lang w:bidi="ru-RU"/>
        </w:rPr>
        <w:t>Орган, предоставляющий муниципальную услугу, не вправе требовать от заявителя:</w:t>
      </w:r>
    </w:p>
    <w:p w14:paraId="2D4D0490" w14:textId="77777777" w:rsidR="00087DC2" w:rsidRPr="00E62BDC" w:rsidRDefault="00087DC2" w:rsidP="00874278">
      <w:pPr>
        <w:widowControl w:val="0"/>
        <w:tabs>
          <w:tab w:val="left" w:pos="993"/>
          <w:tab w:val="left" w:pos="1119"/>
        </w:tabs>
        <w:ind w:firstLine="567"/>
        <w:jc w:val="both"/>
        <w:rPr>
          <w:sz w:val="28"/>
          <w:szCs w:val="28"/>
        </w:rPr>
      </w:pPr>
      <w:r w:rsidRPr="00E62BDC">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EB4C1DB" w14:textId="77777777" w:rsidR="00087DC2" w:rsidRPr="00E62BDC" w:rsidRDefault="00087DC2" w:rsidP="00874278">
      <w:pPr>
        <w:widowControl w:val="0"/>
        <w:tabs>
          <w:tab w:val="left" w:pos="993"/>
        </w:tabs>
        <w:autoSpaceDE w:val="0"/>
        <w:autoSpaceDN w:val="0"/>
        <w:adjustRightInd w:val="0"/>
        <w:ind w:firstLine="567"/>
        <w:jc w:val="both"/>
        <w:rPr>
          <w:rFonts w:eastAsia="Arial Unicode MS"/>
          <w:sz w:val="28"/>
          <w:szCs w:val="28"/>
          <w:lang w:bidi="ru-RU"/>
        </w:rPr>
      </w:pPr>
      <w:proofErr w:type="gramStart"/>
      <w:r w:rsidRPr="00E62BDC">
        <w:rPr>
          <w:rFonts w:eastAsia="Arial Unicode MS"/>
          <w:sz w:val="28"/>
          <w:szCs w:val="28"/>
          <w:lang w:bidi="ru-RU"/>
        </w:rPr>
        <w:t xml:space="preserve">2) представления документов и информации, в том числе подтверждающих </w:t>
      </w:r>
      <w:r w:rsidRPr="00E62BDC">
        <w:rPr>
          <w:rFonts w:eastAsia="Arial Unicode MS"/>
          <w:sz w:val="28"/>
          <w:szCs w:val="28"/>
          <w:lang w:bidi="ru-RU"/>
        </w:rPr>
        <w:lastRenderedPageBreak/>
        <w:t xml:space="preserve">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E62BDC">
          <w:rPr>
            <w:rFonts w:eastAsia="Arial Unicode MS"/>
            <w:sz w:val="28"/>
            <w:szCs w:val="28"/>
            <w:lang w:bidi="ru-RU"/>
          </w:rPr>
          <w:t>частью 1 статьи 1</w:t>
        </w:r>
      </w:hyperlink>
      <w:r w:rsidRPr="00E62BDC">
        <w:rPr>
          <w:rFonts w:eastAsia="Arial Unicode MS"/>
          <w:sz w:val="28"/>
          <w:szCs w:val="28"/>
          <w:lang w:bidi="ru-RU"/>
        </w:rPr>
        <w:t xml:space="preserve"> Федерального закона муниципальных услуг, в соответствии с нормативными правовыми актами Российской Федерации, нормативными</w:t>
      </w:r>
      <w:proofErr w:type="gramEnd"/>
      <w:r w:rsidRPr="00E62BDC">
        <w:rPr>
          <w:rFonts w:eastAsia="Arial Unicode MS"/>
          <w:sz w:val="28"/>
          <w:szCs w:val="28"/>
          <w:lang w:bidi="ru-RU"/>
        </w:rPr>
        <w:t xml:space="preserve"> правовыми актами Липецкой области, муниципальными правовыми актами, за исключением документов, включенных в определенный </w:t>
      </w:r>
      <w:hyperlink r:id="rId16" w:history="1">
        <w:r w:rsidRPr="00E62BDC">
          <w:rPr>
            <w:rFonts w:eastAsia="Arial Unicode MS"/>
            <w:sz w:val="28"/>
            <w:szCs w:val="28"/>
            <w:lang w:bidi="ru-RU"/>
          </w:rPr>
          <w:t>частью 6</w:t>
        </w:r>
      </w:hyperlink>
      <w:r w:rsidRPr="00E62BDC">
        <w:rPr>
          <w:rFonts w:eastAsia="Arial Unicode MS"/>
          <w:sz w:val="28"/>
          <w:szCs w:val="28"/>
          <w:lang w:bidi="ru-RU"/>
        </w:rPr>
        <w:t xml:space="preserve"> </w:t>
      </w:r>
      <w:hyperlink r:id="rId17" w:history="1">
        <w:r w:rsidRPr="00E62BDC">
          <w:rPr>
            <w:rFonts w:eastAsia="Arial Unicode MS"/>
            <w:sz w:val="28"/>
            <w:szCs w:val="28"/>
            <w:lang w:bidi="ru-RU"/>
          </w:rPr>
          <w:t>статьи 7</w:t>
        </w:r>
      </w:hyperlink>
      <w:r w:rsidRPr="00E62BDC">
        <w:rPr>
          <w:rFonts w:eastAsia="Arial Unicode MS"/>
          <w:sz w:val="28"/>
          <w:szCs w:val="28"/>
          <w:lang w:bidi="ru-RU"/>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777DDB94" w14:textId="77777777" w:rsidR="00087DC2" w:rsidRPr="00E62BDC" w:rsidRDefault="00087DC2" w:rsidP="00874278">
      <w:pPr>
        <w:widowControl w:val="0"/>
        <w:tabs>
          <w:tab w:val="left" w:pos="993"/>
        </w:tabs>
        <w:autoSpaceDE w:val="0"/>
        <w:autoSpaceDN w:val="0"/>
        <w:adjustRightInd w:val="0"/>
        <w:ind w:firstLine="567"/>
        <w:jc w:val="both"/>
        <w:rPr>
          <w:rFonts w:eastAsia="Arial Unicode MS"/>
          <w:sz w:val="28"/>
          <w:szCs w:val="28"/>
          <w:lang w:bidi="ru-RU"/>
        </w:rPr>
      </w:pPr>
      <w:r w:rsidRPr="00E62BDC">
        <w:rPr>
          <w:rFonts w:eastAsia="Arial Unicode MS"/>
          <w:sz w:val="28"/>
          <w:szCs w:val="28"/>
          <w:lang w:bidi="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E62BDC">
          <w:rPr>
            <w:rFonts w:eastAsia="Arial Unicode MS"/>
            <w:sz w:val="28"/>
            <w:szCs w:val="28"/>
            <w:lang w:bidi="ru-RU"/>
          </w:rPr>
          <w:t>части 1 статьи 9</w:t>
        </w:r>
      </w:hyperlink>
      <w:r w:rsidRPr="00E62BDC">
        <w:rPr>
          <w:rFonts w:eastAsia="Arial Unicode MS"/>
          <w:sz w:val="28"/>
          <w:szCs w:val="28"/>
          <w:lang w:bidi="ru-RU"/>
        </w:rPr>
        <w:t xml:space="preserve"> Федерального закона;</w:t>
      </w:r>
    </w:p>
    <w:p w14:paraId="325DA1B2" w14:textId="77777777" w:rsidR="00087DC2" w:rsidRPr="00E62BDC" w:rsidRDefault="00087DC2" w:rsidP="00874278">
      <w:pPr>
        <w:widowControl w:val="0"/>
        <w:tabs>
          <w:tab w:val="left" w:pos="993"/>
        </w:tabs>
        <w:autoSpaceDE w:val="0"/>
        <w:autoSpaceDN w:val="0"/>
        <w:adjustRightInd w:val="0"/>
        <w:ind w:firstLine="567"/>
        <w:jc w:val="both"/>
        <w:rPr>
          <w:rFonts w:eastAsia="Arial Unicode MS"/>
          <w:sz w:val="28"/>
          <w:szCs w:val="28"/>
          <w:lang w:bidi="ru-RU"/>
        </w:rPr>
      </w:pPr>
      <w:r w:rsidRPr="00E62BDC">
        <w:rPr>
          <w:rFonts w:eastAsia="Arial Unicode MS"/>
          <w:sz w:val="28"/>
          <w:szCs w:val="28"/>
          <w:lang w:bidi="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D10F6EA" w14:textId="77777777" w:rsidR="00087DC2" w:rsidRPr="00E62BDC" w:rsidRDefault="00087DC2" w:rsidP="00874278">
      <w:pPr>
        <w:widowControl w:val="0"/>
        <w:tabs>
          <w:tab w:val="left" w:pos="993"/>
        </w:tabs>
        <w:autoSpaceDE w:val="0"/>
        <w:autoSpaceDN w:val="0"/>
        <w:adjustRightInd w:val="0"/>
        <w:ind w:firstLine="567"/>
        <w:jc w:val="both"/>
        <w:rPr>
          <w:rFonts w:eastAsia="Arial Unicode MS"/>
          <w:sz w:val="28"/>
          <w:szCs w:val="28"/>
          <w:lang w:bidi="ru-RU"/>
        </w:rPr>
      </w:pPr>
      <w:r w:rsidRPr="00E62BDC">
        <w:rPr>
          <w:rFonts w:eastAsia="Arial Unicode MS"/>
          <w:sz w:val="28"/>
          <w:szCs w:val="28"/>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EDD5344" w14:textId="77777777" w:rsidR="00087DC2" w:rsidRPr="00E62BDC" w:rsidRDefault="00087DC2" w:rsidP="00874278">
      <w:pPr>
        <w:widowControl w:val="0"/>
        <w:tabs>
          <w:tab w:val="left" w:pos="993"/>
        </w:tabs>
        <w:autoSpaceDE w:val="0"/>
        <w:autoSpaceDN w:val="0"/>
        <w:adjustRightInd w:val="0"/>
        <w:ind w:firstLine="567"/>
        <w:jc w:val="both"/>
        <w:rPr>
          <w:rFonts w:eastAsia="Arial Unicode MS"/>
          <w:sz w:val="28"/>
          <w:szCs w:val="28"/>
          <w:lang w:bidi="ru-RU"/>
        </w:rPr>
      </w:pPr>
      <w:r w:rsidRPr="00E62BDC">
        <w:rPr>
          <w:rFonts w:eastAsia="Arial Unicode MS"/>
          <w:sz w:val="28"/>
          <w:szCs w:val="28"/>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BD00C87" w14:textId="77777777" w:rsidR="00087DC2" w:rsidRPr="00E62BDC" w:rsidRDefault="00087DC2" w:rsidP="00874278">
      <w:pPr>
        <w:widowControl w:val="0"/>
        <w:tabs>
          <w:tab w:val="left" w:pos="993"/>
        </w:tabs>
        <w:autoSpaceDE w:val="0"/>
        <w:autoSpaceDN w:val="0"/>
        <w:adjustRightInd w:val="0"/>
        <w:ind w:firstLine="567"/>
        <w:jc w:val="both"/>
        <w:rPr>
          <w:rFonts w:eastAsia="Arial Unicode MS"/>
          <w:sz w:val="28"/>
          <w:szCs w:val="28"/>
          <w:lang w:bidi="ru-RU"/>
        </w:rPr>
      </w:pPr>
      <w:r w:rsidRPr="00E62BDC">
        <w:rPr>
          <w:rFonts w:eastAsia="Arial Unicode MS"/>
          <w:sz w:val="28"/>
          <w:szCs w:val="28"/>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77D730E" w14:textId="70658A5C" w:rsidR="00087DC2" w:rsidRPr="00E62BDC" w:rsidRDefault="00087DC2" w:rsidP="00874278">
      <w:pPr>
        <w:widowControl w:val="0"/>
        <w:tabs>
          <w:tab w:val="left" w:pos="993"/>
        </w:tabs>
        <w:autoSpaceDE w:val="0"/>
        <w:autoSpaceDN w:val="0"/>
        <w:adjustRightInd w:val="0"/>
        <w:ind w:firstLine="567"/>
        <w:jc w:val="both"/>
        <w:rPr>
          <w:rFonts w:eastAsia="Arial Unicode MS"/>
          <w:sz w:val="28"/>
          <w:szCs w:val="28"/>
          <w:lang w:bidi="ru-RU"/>
        </w:rPr>
      </w:pPr>
      <w:proofErr w:type="gramStart"/>
      <w:r w:rsidRPr="00E62BDC">
        <w:rPr>
          <w:rFonts w:eastAsia="Arial Unicode MS"/>
          <w:sz w:val="28"/>
          <w:szCs w:val="28"/>
          <w:lang w:bidi="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w:t>
      </w:r>
      <w:hyperlink r:id="rId19" w:history="1">
        <w:r w:rsidRPr="00E62BDC">
          <w:rPr>
            <w:rFonts w:eastAsia="Arial Unicode MS"/>
            <w:sz w:val="28"/>
            <w:szCs w:val="28"/>
            <w:lang w:bidi="ru-RU"/>
          </w:rPr>
          <w:t>частью 1.1 статьи 16</w:t>
        </w:r>
      </w:hyperlink>
      <w:r w:rsidRPr="00E62BDC">
        <w:rPr>
          <w:rFonts w:eastAsia="Arial Unicode MS"/>
          <w:sz w:val="28"/>
          <w:szCs w:val="28"/>
          <w:lang w:bidi="ru-RU"/>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E62BDC">
        <w:rPr>
          <w:rFonts w:eastAsia="Arial Unicode MS"/>
          <w:sz w:val="28"/>
          <w:szCs w:val="28"/>
          <w:lang w:bidi="ru-RU"/>
        </w:rPr>
        <w:t xml:space="preserve">,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E62BDC">
          <w:rPr>
            <w:rFonts w:eastAsia="Arial Unicode MS"/>
            <w:sz w:val="28"/>
            <w:szCs w:val="28"/>
            <w:lang w:bidi="ru-RU"/>
          </w:rPr>
          <w:t>частью 1.1 статьи 16</w:t>
        </w:r>
      </w:hyperlink>
      <w:r w:rsidRPr="00E62BDC">
        <w:rPr>
          <w:rFonts w:eastAsia="Arial Unicode MS"/>
          <w:sz w:val="28"/>
          <w:szCs w:val="28"/>
          <w:lang w:bidi="ru-RU"/>
        </w:rPr>
        <w:t xml:space="preserve"> </w:t>
      </w:r>
      <w:r w:rsidR="002C3914" w:rsidRPr="00E62BDC">
        <w:rPr>
          <w:rFonts w:eastAsia="Arial Unicode MS"/>
          <w:sz w:val="28"/>
          <w:szCs w:val="28"/>
          <w:lang w:bidi="ru-RU"/>
        </w:rPr>
        <w:t xml:space="preserve">Федерального закона № </w:t>
      </w:r>
      <w:r w:rsidRPr="00E62BDC">
        <w:rPr>
          <w:rFonts w:eastAsia="Arial Unicode MS"/>
          <w:sz w:val="28"/>
          <w:szCs w:val="28"/>
          <w:lang w:bidi="ru-RU"/>
        </w:rPr>
        <w:t xml:space="preserve">210-ФЗ, уведомляется заявитель, а также приносятся извинения за доставленные </w:t>
      </w:r>
      <w:r w:rsidRPr="00E62BDC">
        <w:rPr>
          <w:rFonts w:eastAsia="Arial Unicode MS"/>
          <w:sz w:val="28"/>
          <w:szCs w:val="28"/>
          <w:lang w:bidi="ru-RU"/>
        </w:rPr>
        <w:lastRenderedPageBreak/>
        <w:t>неудобства.</w:t>
      </w:r>
    </w:p>
    <w:p w14:paraId="74E30243"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3751A13F" w14:textId="1EDF6586" w:rsidR="00730E34" w:rsidRPr="00E62BDC" w:rsidRDefault="00730E34" w:rsidP="00874278">
      <w:pPr>
        <w:pStyle w:val="ab"/>
        <w:numPr>
          <w:ilvl w:val="0"/>
          <w:numId w:val="31"/>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Исчерпывающий перечень оснований для отказа в приеме</w:t>
      </w:r>
      <w:r w:rsidR="002C0D8C" w:rsidRPr="00E62BDC">
        <w:rPr>
          <w:rFonts w:ascii="Times New Roman" w:hAnsi="Times New Roman" w:cs="Times New Roman"/>
          <w:b/>
          <w:sz w:val="28"/>
          <w:szCs w:val="28"/>
        </w:rPr>
        <w:t xml:space="preserve"> </w:t>
      </w:r>
      <w:r w:rsidRPr="00E62BDC">
        <w:rPr>
          <w:rFonts w:ascii="Times New Roman" w:hAnsi="Times New Roman" w:cs="Times New Roman"/>
          <w:b/>
          <w:sz w:val="28"/>
          <w:szCs w:val="28"/>
        </w:rPr>
        <w:t>документов, необходимых для предоставления</w:t>
      </w:r>
      <w:r w:rsidR="00A33694" w:rsidRPr="00E62BDC">
        <w:rPr>
          <w:rFonts w:ascii="Times New Roman" w:hAnsi="Times New Roman" w:cs="Times New Roman"/>
          <w:sz w:val="28"/>
          <w:szCs w:val="28"/>
        </w:rPr>
        <w:t xml:space="preserve"> </w:t>
      </w:r>
      <w:r w:rsidR="00A33694" w:rsidRPr="00E62BDC">
        <w:rPr>
          <w:rFonts w:ascii="Times New Roman" w:hAnsi="Times New Roman" w:cs="Times New Roman"/>
          <w:b/>
          <w:sz w:val="28"/>
          <w:szCs w:val="28"/>
        </w:rPr>
        <w:t xml:space="preserve">муниципальной </w:t>
      </w:r>
      <w:r w:rsidRPr="00E62BDC">
        <w:rPr>
          <w:rFonts w:ascii="Times New Roman" w:hAnsi="Times New Roman" w:cs="Times New Roman"/>
          <w:b/>
          <w:sz w:val="28"/>
          <w:szCs w:val="28"/>
        </w:rPr>
        <w:t>услуги</w:t>
      </w:r>
    </w:p>
    <w:p w14:paraId="51A3BBA9"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2AC46044" w14:textId="34139662" w:rsidR="00730E34" w:rsidRPr="00DB4ABB" w:rsidRDefault="00384364" w:rsidP="00874278">
      <w:pPr>
        <w:pStyle w:val="ab"/>
        <w:numPr>
          <w:ilvl w:val="0"/>
          <w:numId w:val="2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B4ABB">
        <w:rPr>
          <w:rFonts w:ascii="Times New Roman" w:hAnsi="Times New Roman" w:cs="Times New Roman"/>
          <w:sz w:val="28"/>
          <w:szCs w:val="28"/>
        </w:rPr>
        <w:t>Основания</w:t>
      </w:r>
      <w:r w:rsidR="00730E34" w:rsidRPr="00DB4ABB">
        <w:rPr>
          <w:rFonts w:ascii="Times New Roman" w:hAnsi="Times New Roman" w:cs="Times New Roman"/>
          <w:sz w:val="28"/>
          <w:szCs w:val="28"/>
        </w:rPr>
        <w:t xml:space="preserve"> для отказа в приеме документов, необходимых для предоставления </w:t>
      </w:r>
      <w:r w:rsidR="00A33694" w:rsidRPr="00DB4ABB">
        <w:rPr>
          <w:rFonts w:ascii="Times New Roman" w:hAnsi="Times New Roman" w:cs="Times New Roman"/>
          <w:sz w:val="28"/>
          <w:szCs w:val="28"/>
        </w:rPr>
        <w:t>муниципальной</w:t>
      </w:r>
      <w:r w:rsidR="00730E34" w:rsidRPr="00DB4ABB">
        <w:rPr>
          <w:rFonts w:ascii="Times New Roman" w:hAnsi="Times New Roman" w:cs="Times New Roman"/>
          <w:sz w:val="28"/>
          <w:szCs w:val="28"/>
        </w:rPr>
        <w:t xml:space="preserve"> услуги,</w:t>
      </w:r>
      <w:r w:rsidR="00A170DF" w:rsidRPr="00DB4ABB">
        <w:rPr>
          <w:rFonts w:ascii="Times New Roman" w:hAnsi="Times New Roman" w:cs="Times New Roman"/>
          <w:sz w:val="28"/>
          <w:szCs w:val="28"/>
        </w:rPr>
        <w:t xml:space="preserve"> отсутствуют.</w:t>
      </w:r>
      <w:r w:rsidR="002C3914" w:rsidRPr="00DB4ABB">
        <w:rPr>
          <w:rFonts w:ascii="Times New Roman" w:hAnsi="Times New Roman" w:cs="Times New Roman"/>
          <w:sz w:val="28"/>
          <w:szCs w:val="28"/>
        </w:rPr>
        <w:t xml:space="preserve"> </w:t>
      </w:r>
    </w:p>
    <w:p w14:paraId="388C4F63" w14:textId="7C689475" w:rsidR="00686E75" w:rsidRPr="00DB4ABB" w:rsidRDefault="00686E75" w:rsidP="00874278">
      <w:pPr>
        <w:tabs>
          <w:tab w:val="left" w:pos="993"/>
        </w:tabs>
        <w:autoSpaceDE w:val="0"/>
        <w:autoSpaceDN w:val="0"/>
        <w:adjustRightInd w:val="0"/>
        <w:ind w:firstLine="567"/>
        <w:jc w:val="both"/>
        <w:rPr>
          <w:sz w:val="28"/>
          <w:szCs w:val="28"/>
        </w:rPr>
      </w:pPr>
    </w:p>
    <w:p w14:paraId="0926350C" w14:textId="1E3CEA28" w:rsidR="00730E34" w:rsidRPr="00E62BDC" w:rsidRDefault="00730E34" w:rsidP="00874278">
      <w:pPr>
        <w:pStyle w:val="ab"/>
        <w:numPr>
          <w:ilvl w:val="0"/>
          <w:numId w:val="31"/>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Исчерпывающий перечень оснований для приостановления или</w:t>
      </w:r>
      <w:r w:rsidR="002C0D8C" w:rsidRPr="00E62BDC">
        <w:rPr>
          <w:rFonts w:ascii="Times New Roman" w:hAnsi="Times New Roman" w:cs="Times New Roman"/>
          <w:b/>
          <w:sz w:val="28"/>
          <w:szCs w:val="28"/>
        </w:rPr>
        <w:t xml:space="preserve"> </w:t>
      </w:r>
      <w:r w:rsidRPr="00E62BDC">
        <w:rPr>
          <w:rFonts w:ascii="Times New Roman" w:hAnsi="Times New Roman" w:cs="Times New Roman"/>
          <w:b/>
          <w:sz w:val="28"/>
          <w:szCs w:val="28"/>
        </w:rPr>
        <w:t xml:space="preserve">отказа в предоставлении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w:t>
      </w:r>
    </w:p>
    <w:p w14:paraId="19CDCAF4"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0EEFDEDA" w14:textId="1B9D9DAC" w:rsidR="00A170DF" w:rsidRPr="00DB4ABB" w:rsidRDefault="00A170DF" w:rsidP="00874278">
      <w:pPr>
        <w:pStyle w:val="ab"/>
        <w:numPr>
          <w:ilvl w:val="0"/>
          <w:numId w:val="21"/>
        </w:numPr>
        <w:tabs>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DB4ABB">
        <w:rPr>
          <w:rFonts w:ascii="Times New Roman" w:hAnsi="Times New Roman" w:cs="Times New Roman"/>
          <w:sz w:val="28"/>
          <w:szCs w:val="28"/>
        </w:rPr>
        <w:t>Основаниями для возврата заявления являются:</w:t>
      </w:r>
    </w:p>
    <w:p w14:paraId="7E614FEB" w14:textId="77777777" w:rsidR="00874278" w:rsidRDefault="00A170DF" w:rsidP="00874278">
      <w:pPr>
        <w:pStyle w:val="ab"/>
        <w:numPr>
          <w:ilvl w:val="0"/>
          <w:numId w:val="34"/>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74B30">
        <w:rPr>
          <w:rFonts w:ascii="Times New Roman" w:hAnsi="Times New Roman" w:cs="Times New Roman"/>
          <w:sz w:val="28"/>
          <w:szCs w:val="28"/>
        </w:rPr>
        <w:t>заявление подано в ненадлежащий орган;</w:t>
      </w:r>
    </w:p>
    <w:p w14:paraId="7D0B114F" w14:textId="7643DD62" w:rsidR="00A170DF" w:rsidRPr="00874278" w:rsidRDefault="00A170DF" w:rsidP="00874278">
      <w:pPr>
        <w:pStyle w:val="ab"/>
        <w:numPr>
          <w:ilvl w:val="0"/>
          <w:numId w:val="34"/>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874278">
        <w:rPr>
          <w:rFonts w:ascii="Times New Roman" w:hAnsi="Times New Roman" w:cs="Times New Roman"/>
          <w:sz w:val="28"/>
          <w:szCs w:val="28"/>
        </w:rPr>
        <w:t>заявление не соответствует форме, указанной в приложении;</w:t>
      </w:r>
    </w:p>
    <w:p w14:paraId="1FDE277C" w14:textId="19C17D18" w:rsidR="00A170DF" w:rsidRPr="00474B30" w:rsidRDefault="00A170DF" w:rsidP="00874278">
      <w:pPr>
        <w:pStyle w:val="ab"/>
        <w:numPr>
          <w:ilvl w:val="0"/>
          <w:numId w:val="3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74B30">
        <w:rPr>
          <w:rFonts w:ascii="Times New Roman" w:eastAsia="Calibri" w:hAnsi="Times New Roman" w:cs="Times New Roman"/>
          <w:sz w:val="28"/>
          <w:szCs w:val="28"/>
        </w:rPr>
        <w:t xml:space="preserve">документы, указанные в </w:t>
      </w:r>
      <w:hyperlink w:anchor="Par114" w:history="1">
        <w:r w:rsidRPr="00474B30">
          <w:rPr>
            <w:rFonts w:ascii="Times New Roman" w:eastAsia="Calibri" w:hAnsi="Times New Roman" w:cs="Times New Roman"/>
            <w:sz w:val="28"/>
            <w:szCs w:val="28"/>
          </w:rPr>
          <w:t>пункте 12</w:t>
        </w:r>
      </w:hyperlink>
      <w:r w:rsidRPr="00474B30">
        <w:rPr>
          <w:rFonts w:ascii="Times New Roman" w:eastAsia="Calibri" w:hAnsi="Times New Roman" w:cs="Times New Roman"/>
          <w:sz w:val="28"/>
          <w:szCs w:val="28"/>
        </w:rPr>
        <w:t xml:space="preserve"> административного регламента, представлены не в полном объеме либо не заверены надлежащим образом.</w:t>
      </w:r>
    </w:p>
    <w:p w14:paraId="6BFAC749" w14:textId="50068FDF" w:rsidR="00A170DF" w:rsidRPr="00DB4ABB" w:rsidRDefault="002C0D8C" w:rsidP="00874278">
      <w:pPr>
        <w:pStyle w:val="ab"/>
        <w:numPr>
          <w:ilvl w:val="0"/>
          <w:numId w:val="30"/>
        </w:numPr>
        <w:tabs>
          <w:tab w:val="left" w:pos="993"/>
        </w:tabs>
        <w:autoSpaceDE w:val="0"/>
        <w:autoSpaceDN w:val="0"/>
        <w:adjustRightInd w:val="0"/>
        <w:ind w:left="0" w:firstLine="567"/>
        <w:jc w:val="both"/>
        <w:rPr>
          <w:rFonts w:ascii="Times New Roman" w:hAnsi="Times New Roman" w:cs="Times New Roman"/>
          <w:sz w:val="28"/>
          <w:szCs w:val="28"/>
        </w:rPr>
      </w:pPr>
      <w:r w:rsidRPr="00DB4ABB">
        <w:rPr>
          <w:rFonts w:ascii="Times New Roman" w:hAnsi="Times New Roman" w:cs="Times New Roman"/>
          <w:sz w:val="28"/>
          <w:szCs w:val="28"/>
        </w:rPr>
        <w:t xml:space="preserve">Основания для приостановления предоставления </w:t>
      </w:r>
      <w:r w:rsidR="00A33694" w:rsidRPr="00DB4ABB">
        <w:rPr>
          <w:rFonts w:ascii="Times New Roman" w:hAnsi="Times New Roman" w:cs="Times New Roman"/>
          <w:sz w:val="28"/>
          <w:szCs w:val="28"/>
        </w:rPr>
        <w:t xml:space="preserve">муниципальной </w:t>
      </w:r>
      <w:r w:rsidRPr="00DB4ABB">
        <w:rPr>
          <w:rFonts w:ascii="Times New Roman" w:hAnsi="Times New Roman" w:cs="Times New Roman"/>
          <w:sz w:val="28"/>
          <w:szCs w:val="28"/>
        </w:rPr>
        <w:t>услуги отсутствуют.</w:t>
      </w:r>
    </w:p>
    <w:p w14:paraId="31033950" w14:textId="57239DE8" w:rsidR="003A654E" w:rsidRPr="00E62BDC" w:rsidRDefault="002C0D8C"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Основания</w:t>
      </w:r>
      <w:r w:rsidR="003A654E" w:rsidRPr="00E62BDC">
        <w:rPr>
          <w:rFonts w:ascii="Times New Roman" w:hAnsi="Times New Roman" w:cs="Times New Roman"/>
          <w:sz w:val="28"/>
          <w:szCs w:val="28"/>
        </w:rPr>
        <w:t>ми</w:t>
      </w:r>
      <w:r w:rsidRPr="00E62BDC">
        <w:rPr>
          <w:rFonts w:ascii="Times New Roman" w:hAnsi="Times New Roman" w:cs="Times New Roman"/>
          <w:sz w:val="28"/>
          <w:szCs w:val="28"/>
        </w:rPr>
        <w:t xml:space="preserve"> для отказа в предоставлении </w:t>
      </w:r>
      <w:r w:rsidR="00A33694" w:rsidRPr="00E62BDC">
        <w:rPr>
          <w:rFonts w:ascii="Times New Roman" w:hAnsi="Times New Roman" w:cs="Times New Roman"/>
          <w:sz w:val="28"/>
          <w:szCs w:val="28"/>
        </w:rPr>
        <w:t>муниципальной</w:t>
      </w:r>
      <w:r w:rsidR="003A654E" w:rsidRPr="00E62BDC">
        <w:rPr>
          <w:rFonts w:ascii="Times New Roman" w:hAnsi="Times New Roman" w:cs="Times New Roman"/>
          <w:sz w:val="28"/>
          <w:szCs w:val="28"/>
        </w:rPr>
        <w:t xml:space="preserve"> услуги являются:</w:t>
      </w:r>
    </w:p>
    <w:p w14:paraId="63EE04B2" w14:textId="0436CA15" w:rsidR="003A654E" w:rsidRPr="00474B30" w:rsidRDefault="004C0744" w:rsidP="00874278">
      <w:pPr>
        <w:pStyle w:val="ab"/>
        <w:numPr>
          <w:ilvl w:val="0"/>
          <w:numId w:val="3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154D3">
        <w:rPr>
          <w:rFonts w:ascii="Times New Roman" w:eastAsia="Calibri" w:hAnsi="Times New Roman" w:cs="Times New Roman"/>
          <w:sz w:val="28"/>
          <w:szCs w:val="28"/>
        </w:rPr>
        <w:t>обнаружение</w:t>
      </w:r>
      <w:r w:rsidRPr="004154D3">
        <w:rPr>
          <w:rFonts w:ascii="Times New Roman" w:eastAsia="Calibri" w:hAnsi="Times New Roman" w:cs="Times New Roman"/>
          <w:b/>
          <w:color w:val="00B050"/>
          <w:sz w:val="28"/>
          <w:szCs w:val="28"/>
        </w:rPr>
        <w:t xml:space="preserve"> </w:t>
      </w:r>
      <w:r w:rsidR="003A654E" w:rsidRPr="004154D3">
        <w:rPr>
          <w:rFonts w:ascii="Times New Roman" w:eastAsia="Calibri" w:hAnsi="Times New Roman" w:cs="Times New Roman"/>
          <w:sz w:val="28"/>
          <w:szCs w:val="28"/>
        </w:rPr>
        <w:t>н</w:t>
      </w:r>
      <w:r w:rsidR="003A654E" w:rsidRPr="00474B30">
        <w:rPr>
          <w:rFonts w:ascii="Times New Roman" w:eastAsia="Calibri" w:hAnsi="Times New Roman" w:cs="Times New Roman"/>
          <w:sz w:val="28"/>
          <w:szCs w:val="28"/>
        </w:rPr>
        <w:t>едостоверных сведений, содержащихся в представленных документах;</w:t>
      </w:r>
    </w:p>
    <w:p w14:paraId="7CF1B62A" w14:textId="3F18427A" w:rsidR="002C0D8C" w:rsidRPr="00474B30" w:rsidRDefault="003A654E" w:rsidP="00874278">
      <w:pPr>
        <w:pStyle w:val="ab"/>
        <w:numPr>
          <w:ilvl w:val="0"/>
          <w:numId w:val="3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74B30">
        <w:rPr>
          <w:rFonts w:ascii="Times New Roman" w:eastAsia="Calibri" w:hAnsi="Times New Roman" w:cs="Times New Roman"/>
          <w:sz w:val="28"/>
          <w:szCs w:val="28"/>
        </w:rPr>
        <w:t>отсутствие оснований, дающих право на постановку гражданина, имеющего трех и более детей, на учет.</w:t>
      </w:r>
    </w:p>
    <w:p w14:paraId="74D0052C" w14:textId="77777777" w:rsidR="006368B7" w:rsidRDefault="006368B7" w:rsidP="00874278">
      <w:pPr>
        <w:pStyle w:val="ab"/>
        <w:tabs>
          <w:tab w:val="left" w:pos="993"/>
        </w:tabs>
        <w:autoSpaceDE w:val="0"/>
        <w:autoSpaceDN w:val="0"/>
        <w:adjustRightInd w:val="0"/>
        <w:spacing w:after="0" w:line="240" w:lineRule="auto"/>
        <w:ind w:left="0" w:firstLine="567"/>
        <w:outlineLvl w:val="2"/>
        <w:rPr>
          <w:rFonts w:ascii="Times New Roman" w:eastAsia="Times New Roman" w:hAnsi="Times New Roman" w:cs="Times New Roman"/>
          <w:sz w:val="28"/>
          <w:szCs w:val="28"/>
          <w:lang w:eastAsia="ru-RU"/>
        </w:rPr>
      </w:pPr>
      <w:bookmarkStart w:id="3" w:name="Par229"/>
      <w:bookmarkEnd w:id="3"/>
    </w:p>
    <w:p w14:paraId="1B4CB730" w14:textId="289F6FDC" w:rsidR="00730E34" w:rsidRPr="00E62BDC" w:rsidRDefault="006368B7" w:rsidP="00874278">
      <w:pPr>
        <w:pStyle w:val="ab"/>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6368B7">
        <w:rPr>
          <w:rFonts w:ascii="Times New Roman" w:eastAsia="Times New Roman" w:hAnsi="Times New Roman" w:cs="Times New Roman"/>
          <w:b/>
          <w:sz w:val="28"/>
          <w:szCs w:val="28"/>
          <w:lang w:eastAsia="ru-RU"/>
        </w:rPr>
        <w:t>14.</w:t>
      </w:r>
      <w:r>
        <w:rPr>
          <w:rFonts w:ascii="Times New Roman" w:eastAsia="Times New Roman" w:hAnsi="Times New Roman" w:cs="Times New Roman"/>
          <w:sz w:val="28"/>
          <w:szCs w:val="28"/>
          <w:lang w:eastAsia="ru-RU"/>
        </w:rPr>
        <w:t xml:space="preserve"> </w:t>
      </w:r>
      <w:r w:rsidR="00730E34" w:rsidRPr="00E62BDC">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A33694" w:rsidRPr="00E62BDC">
        <w:rPr>
          <w:rFonts w:ascii="Times New Roman" w:hAnsi="Times New Roman" w:cs="Times New Roman"/>
          <w:b/>
          <w:sz w:val="28"/>
          <w:szCs w:val="28"/>
        </w:rPr>
        <w:t>муниципальной</w:t>
      </w:r>
      <w:r w:rsidR="00730E34" w:rsidRPr="00E62BDC">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A33694" w:rsidRPr="00E62BDC">
        <w:rPr>
          <w:rFonts w:ascii="Times New Roman" w:hAnsi="Times New Roman" w:cs="Times New Roman"/>
          <w:b/>
          <w:sz w:val="28"/>
          <w:szCs w:val="28"/>
        </w:rPr>
        <w:t>муниципальной</w:t>
      </w:r>
      <w:r w:rsidR="00730E34" w:rsidRPr="00E62BDC">
        <w:rPr>
          <w:rFonts w:ascii="Times New Roman" w:hAnsi="Times New Roman" w:cs="Times New Roman"/>
          <w:b/>
          <w:sz w:val="28"/>
          <w:szCs w:val="28"/>
        </w:rPr>
        <w:t xml:space="preserve"> услуги</w:t>
      </w:r>
    </w:p>
    <w:p w14:paraId="691C641B"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01395E71" w14:textId="6AFDEEC4" w:rsidR="00730E34" w:rsidRPr="004C0744" w:rsidRDefault="00730E34"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Услуги, которые являются необходимыми и обязательными для предоставления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не предусмотрены.</w:t>
      </w:r>
    </w:p>
    <w:p w14:paraId="6129DBE1" w14:textId="77777777" w:rsidR="006368B7" w:rsidRDefault="006368B7" w:rsidP="00874278">
      <w:pPr>
        <w:pStyle w:val="ab"/>
        <w:tabs>
          <w:tab w:val="left" w:pos="993"/>
        </w:tabs>
        <w:autoSpaceDE w:val="0"/>
        <w:autoSpaceDN w:val="0"/>
        <w:adjustRightInd w:val="0"/>
        <w:spacing w:after="0" w:line="240" w:lineRule="auto"/>
        <w:ind w:left="0" w:firstLine="567"/>
        <w:outlineLvl w:val="2"/>
        <w:rPr>
          <w:rFonts w:ascii="Times New Roman" w:eastAsia="Times New Roman" w:hAnsi="Times New Roman" w:cs="Times New Roman"/>
          <w:sz w:val="28"/>
          <w:szCs w:val="28"/>
          <w:lang w:eastAsia="ru-RU"/>
        </w:rPr>
      </w:pPr>
    </w:p>
    <w:p w14:paraId="3084EAE7" w14:textId="78C57764" w:rsidR="00730E34" w:rsidRPr="00E62BDC" w:rsidRDefault="006368B7" w:rsidP="00874278">
      <w:pPr>
        <w:pStyle w:val="ab"/>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370EE">
        <w:rPr>
          <w:rFonts w:ascii="Times New Roman" w:eastAsia="Times New Roman" w:hAnsi="Times New Roman" w:cs="Times New Roman"/>
          <w:b/>
          <w:sz w:val="28"/>
          <w:szCs w:val="28"/>
          <w:lang w:eastAsia="ru-RU"/>
        </w:rPr>
        <w:t>15</w:t>
      </w:r>
      <w:r>
        <w:rPr>
          <w:rFonts w:ascii="Times New Roman" w:eastAsia="Times New Roman" w:hAnsi="Times New Roman" w:cs="Times New Roman"/>
          <w:sz w:val="28"/>
          <w:szCs w:val="28"/>
          <w:lang w:eastAsia="ru-RU"/>
        </w:rPr>
        <w:t xml:space="preserve">. </w:t>
      </w:r>
      <w:r w:rsidR="00730E34" w:rsidRPr="00E62BDC">
        <w:rPr>
          <w:rFonts w:ascii="Times New Roman" w:hAnsi="Times New Roman" w:cs="Times New Roman"/>
          <w:b/>
          <w:sz w:val="28"/>
          <w:szCs w:val="28"/>
        </w:rPr>
        <w:t xml:space="preserve">Порядок, размер и основания взимания </w:t>
      </w:r>
      <w:r w:rsidR="00A33694" w:rsidRPr="00E62BDC">
        <w:rPr>
          <w:rFonts w:ascii="Times New Roman" w:hAnsi="Times New Roman" w:cs="Times New Roman"/>
          <w:b/>
          <w:sz w:val="28"/>
          <w:szCs w:val="28"/>
        </w:rPr>
        <w:t>муниципальной</w:t>
      </w:r>
      <w:r w:rsidR="00730E34" w:rsidRPr="00E62BDC">
        <w:rPr>
          <w:rFonts w:ascii="Times New Roman" w:hAnsi="Times New Roman" w:cs="Times New Roman"/>
          <w:b/>
          <w:sz w:val="28"/>
          <w:szCs w:val="28"/>
        </w:rPr>
        <w:t xml:space="preserve"> пошлины или иной платы, взимаемой за предоставление </w:t>
      </w:r>
      <w:r w:rsidR="00A33694" w:rsidRPr="00E62BDC">
        <w:rPr>
          <w:rFonts w:ascii="Times New Roman" w:hAnsi="Times New Roman" w:cs="Times New Roman"/>
          <w:b/>
          <w:sz w:val="28"/>
          <w:szCs w:val="28"/>
        </w:rPr>
        <w:t>муниципальной</w:t>
      </w:r>
      <w:r w:rsidR="00730E34" w:rsidRPr="00E62BDC">
        <w:rPr>
          <w:rFonts w:ascii="Times New Roman" w:hAnsi="Times New Roman" w:cs="Times New Roman"/>
          <w:b/>
          <w:sz w:val="28"/>
          <w:szCs w:val="28"/>
        </w:rPr>
        <w:t xml:space="preserve"> услуги</w:t>
      </w:r>
    </w:p>
    <w:p w14:paraId="76347795"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55DC7CE6" w14:textId="571BEB47" w:rsidR="00730E34" w:rsidRPr="004C0744" w:rsidRDefault="00730E34"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Предоставление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осуществляется бесплатно, </w:t>
      </w:r>
      <w:r w:rsidR="00197614" w:rsidRPr="004C0744">
        <w:rPr>
          <w:rFonts w:ascii="Times New Roman" w:hAnsi="Times New Roman" w:cs="Times New Roman"/>
          <w:sz w:val="28"/>
          <w:szCs w:val="28"/>
        </w:rPr>
        <w:t>муниципальная</w:t>
      </w:r>
      <w:r w:rsidRPr="004C0744">
        <w:rPr>
          <w:rFonts w:ascii="Times New Roman" w:hAnsi="Times New Roman" w:cs="Times New Roman"/>
          <w:sz w:val="28"/>
          <w:szCs w:val="28"/>
        </w:rPr>
        <w:t xml:space="preserve"> пошлина не взимается.</w:t>
      </w:r>
    </w:p>
    <w:p w14:paraId="06B06172"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48F19F15" w14:textId="5629C125" w:rsidR="00730E34" w:rsidRPr="006368B7" w:rsidRDefault="006368B7" w:rsidP="00874278">
      <w:pPr>
        <w:tabs>
          <w:tab w:val="left" w:pos="993"/>
        </w:tabs>
        <w:autoSpaceDE w:val="0"/>
        <w:autoSpaceDN w:val="0"/>
        <w:adjustRightInd w:val="0"/>
        <w:ind w:firstLine="567"/>
        <w:jc w:val="center"/>
        <w:outlineLvl w:val="2"/>
        <w:rPr>
          <w:b/>
          <w:sz w:val="28"/>
          <w:szCs w:val="28"/>
        </w:rPr>
      </w:pPr>
      <w:r>
        <w:rPr>
          <w:b/>
          <w:sz w:val="28"/>
          <w:szCs w:val="28"/>
        </w:rPr>
        <w:t xml:space="preserve">16. </w:t>
      </w:r>
      <w:r w:rsidR="00730E34" w:rsidRPr="006368B7">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A33694" w:rsidRPr="006368B7">
        <w:rPr>
          <w:b/>
          <w:sz w:val="28"/>
          <w:szCs w:val="28"/>
        </w:rPr>
        <w:t>муниципальной</w:t>
      </w:r>
      <w:r w:rsidR="00730E34" w:rsidRPr="006368B7">
        <w:rPr>
          <w:b/>
          <w:sz w:val="28"/>
          <w:szCs w:val="28"/>
        </w:rPr>
        <w:t xml:space="preserve"> услуги, включая информацию о методике расчета размера такой платы</w:t>
      </w:r>
    </w:p>
    <w:p w14:paraId="7870B474"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16C7BF74" w14:textId="5E9F731B" w:rsidR="00730E34" w:rsidRPr="004C0744" w:rsidRDefault="00730E34"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lastRenderedPageBreak/>
        <w:t xml:space="preserve">Предоставление услуг, которые являются необходимыми и обязательными для предоставления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не осуществляется.</w:t>
      </w:r>
    </w:p>
    <w:p w14:paraId="08087B9E"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72B98ECB" w14:textId="642E7049" w:rsidR="00730E34" w:rsidRPr="006368B7" w:rsidRDefault="006368B7" w:rsidP="00874278">
      <w:pPr>
        <w:tabs>
          <w:tab w:val="left" w:pos="993"/>
        </w:tabs>
        <w:autoSpaceDE w:val="0"/>
        <w:autoSpaceDN w:val="0"/>
        <w:adjustRightInd w:val="0"/>
        <w:ind w:firstLine="567"/>
        <w:jc w:val="center"/>
        <w:outlineLvl w:val="2"/>
        <w:rPr>
          <w:b/>
          <w:sz w:val="28"/>
          <w:szCs w:val="28"/>
        </w:rPr>
      </w:pPr>
      <w:r>
        <w:rPr>
          <w:b/>
          <w:sz w:val="28"/>
          <w:szCs w:val="28"/>
        </w:rPr>
        <w:t xml:space="preserve">17. </w:t>
      </w:r>
      <w:r w:rsidR="00730E34" w:rsidRPr="006368B7">
        <w:rPr>
          <w:b/>
          <w:sz w:val="28"/>
          <w:szCs w:val="28"/>
        </w:rPr>
        <w:t>Максимальный срок ожидания в очереди при подаче запроса</w:t>
      </w:r>
      <w:r w:rsidR="00D547ED" w:rsidRPr="006368B7">
        <w:rPr>
          <w:b/>
          <w:sz w:val="28"/>
          <w:szCs w:val="28"/>
        </w:rPr>
        <w:t xml:space="preserve"> </w:t>
      </w:r>
      <w:r w:rsidR="00730E34" w:rsidRPr="006368B7">
        <w:rPr>
          <w:b/>
          <w:sz w:val="28"/>
          <w:szCs w:val="28"/>
        </w:rPr>
        <w:t xml:space="preserve">о предоставлении </w:t>
      </w:r>
      <w:r w:rsidR="00A33694" w:rsidRPr="006368B7">
        <w:rPr>
          <w:b/>
          <w:sz w:val="28"/>
          <w:szCs w:val="28"/>
        </w:rPr>
        <w:t>муниципальной</w:t>
      </w:r>
      <w:r w:rsidR="00730E34" w:rsidRPr="006368B7">
        <w:rPr>
          <w:b/>
          <w:sz w:val="28"/>
          <w:szCs w:val="28"/>
        </w:rPr>
        <w:t xml:space="preserve"> услуги и при получении</w:t>
      </w:r>
      <w:r w:rsidR="00D547ED" w:rsidRPr="006368B7">
        <w:rPr>
          <w:b/>
          <w:sz w:val="28"/>
          <w:szCs w:val="28"/>
        </w:rPr>
        <w:t xml:space="preserve"> </w:t>
      </w:r>
      <w:r w:rsidR="00730E34" w:rsidRPr="006368B7">
        <w:rPr>
          <w:b/>
          <w:sz w:val="28"/>
          <w:szCs w:val="28"/>
        </w:rPr>
        <w:t xml:space="preserve">результата предоставления </w:t>
      </w:r>
      <w:r w:rsidR="00A33694" w:rsidRPr="006368B7">
        <w:rPr>
          <w:b/>
          <w:sz w:val="28"/>
          <w:szCs w:val="28"/>
        </w:rPr>
        <w:t>муниципальной</w:t>
      </w:r>
      <w:r w:rsidR="00730E34" w:rsidRPr="006368B7">
        <w:rPr>
          <w:b/>
          <w:sz w:val="28"/>
          <w:szCs w:val="28"/>
        </w:rPr>
        <w:t xml:space="preserve"> услуги</w:t>
      </w:r>
    </w:p>
    <w:p w14:paraId="53A80073" w14:textId="77777777" w:rsidR="00730E34" w:rsidRPr="004C0744" w:rsidRDefault="00730E34" w:rsidP="00874278">
      <w:pPr>
        <w:tabs>
          <w:tab w:val="left" w:pos="993"/>
        </w:tabs>
        <w:autoSpaceDE w:val="0"/>
        <w:autoSpaceDN w:val="0"/>
        <w:adjustRightInd w:val="0"/>
        <w:ind w:firstLine="567"/>
        <w:contextualSpacing/>
        <w:jc w:val="both"/>
        <w:rPr>
          <w:sz w:val="28"/>
          <w:szCs w:val="28"/>
        </w:rPr>
      </w:pPr>
    </w:p>
    <w:p w14:paraId="6F261B9C" w14:textId="1F6A745E" w:rsidR="00730E34" w:rsidRPr="004C0744" w:rsidRDefault="00730E34" w:rsidP="00874278">
      <w:pPr>
        <w:pStyle w:val="ab"/>
        <w:numPr>
          <w:ilvl w:val="0"/>
          <w:numId w:val="30"/>
        </w:numPr>
        <w:tabs>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и при получении результата предоставления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не должен превышать</w:t>
      </w:r>
      <w:r w:rsidR="00A17F76" w:rsidRPr="004C0744">
        <w:rPr>
          <w:rFonts w:ascii="Times New Roman" w:hAnsi="Times New Roman" w:cs="Times New Roman"/>
          <w:sz w:val="28"/>
          <w:szCs w:val="28"/>
        </w:rPr>
        <w:t xml:space="preserve"> </w:t>
      </w:r>
      <w:r w:rsidRPr="004C0744">
        <w:rPr>
          <w:rFonts w:ascii="Times New Roman" w:hAnsi="Times New Roman" w:cs="Times New Roman"/>
          <w:sz w:val="28"/>
          <w:szCs w:val="28"/>
        </w:rPr>
        <w:t>15 минут.</w:t>
      </w:r>
    </w:p>
    <w:p w14:paraId="23FE15BA"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03E7E7A7" w14:textId="02B7D31B" w:rsidR="00730E34" w:rsidRPr="006368B7" w:rsidRDefault="006368B7" w:rsidP="00874278">
      <w:pPr>
        <w:tabs>
          <w:tab w:val="left" w:pos="993"/>
        </w:tabs>
        <w:autoSpaceDE w:val="0"/>
        <w:autoSpaceDN w:val="0"/>
        <w:adjustRightInd w:val="0"/>
        <w:ind w:firstLine="567"/>
        <w:jc w:val="center"/>
        <w:outlineLvl w:val="2"/>
        <w:rPr>
          <w:b/>
          <w:sz w:val="28"/>
          <w:szCs w:val="28"/>
        </w:rPr>
      </w:pPr>
      <w:r>
        <w:rPr>
          <w:b/>
          <w:sz w:val="28"/>
          <w:szCs w:val="28"/>
        </w:rPr>
        <w:t xml:space="preserve">18. </w:t>
      </w:r>
      <w:r w:rsidR="00730E34" w:rsidRPr="006368B7">
        <w:rPr>
          <w:b/>
          <w:sz w:val="28"/>
          <w:szCs w:val="28"/>
        </w:rPr>
        <w:t xml:space="preserve">Срок и порядок регистрации запроса заявителя о предоставлении </w:t>
      </w:r>
      <w:r w:rsidR="00A33694" w:rsidRPr="006368B7">
        <w:rPr>
          <w:b/>
          <w:sz w:val="28"/>
          <w:szCs w:val="28"/>
        </w:rPr>
        <w:t>муниципальной</w:t>
      </w:r>
      <w:r w:rsidR="00730E34" w:rsidRPr="006368B7">
        <w:rPr>
          <w:b/>
          <w:sz w:val="28"/>
          <w:szCs w:val="28"/>
        </w:rPr>
        <w:t xml:space="preserve"> услуги, в том числе в электронной форме</w:t>
      </w:r>
    </w:p>
    <w:p w14:paraId="72AEA7FD"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316F8933" w14:textId="2FD73025" w:rsidR="00730E34" w:rsidRPr="004C0744" w:rsidRDefault="00730E34"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Заявление о предоставлении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регистрируется в день</w:t>
      </w:r>
      <w:r w:rsidR="002A0F65" w:rsidRPr="004C0744">
        <w:rPr>
          <w:rFonts w:ascii="Times New Roman" w:hAnsi="Times New Roman" w:cs="Times New Roman"/>
          <w:sz w:val="28"/>
          <w:szCs w:val="28"/>
        </w:rPr>
        <w:t xml:space="preserve"> </w:t>
      </w:r>
      <w:r w:rsidRPr="004C0744">
        <w:rPr>
          <w:rFonts w:ascii="Times New Roman" w:hAnsi="Times New Roman" w:cs="Times New Roman"/>
          <w:sz w:val="28"/>
          <w:szCs w:val="28"/>
        </w:rPr>
        <w:t xml:space="preserve">поступления специалистом </w:t>
      </w:r>
      <w:r w:rsidR="00537469" w:rsidRPr="004C0744">
        <w:rPr>
          <w:rFonts w:ascii="Times New Roman" w:hAnsi="Times New Roman" w:cs="Times New Roman"/>
          <w:sz w:val="28"/>
          <w:szCs w:val="28"/>
        </w:rPr>
        <w:t>ОМСУ</w:t>
      </w:r>
      <w:r w:rsidRPr="004C0744">
        <w:rPr>
          <w:rFonts w:ascii="Times New Roman" w:hAnsi="Times New Roman" w:cs="Times New Roman"/>
          <w:sz w:val="28"/>
          <w:szCs w:val="28"/>
        </w:rPr>
        <w:t>, ответственным за регистрацию входящей корреспонденции.</w:t>
      </w:r>
    </w:p>
    <w:p w14:paraId="38F50F9F" w14:textId="7D79D09E" w:rsidR="00206DF3" w:rsidRPr="00E62BDC" w:rsidRDefault="00206DF3" w:rsidP="00874278">
      <w:pPr>
        <w:tabs>
          <w:tab w:val="left" w:pos="993"/>
        </w:tabs>
        <w:autoSpaceDE w:val="0"/>
        <w:autoSpaceDN w:val="0"/>
        <w:adjustRightInd w:val="0"/>
        <w:ind w:firstLine="567"/>
        <w:contextualSpacing/>
        <w:jc w:val="both"/>
        <w:rPr>
          <w:sz w:val="28"/>
          <w:szCs w:val="28"/>
        </w:rPr>
      </w:pPr>
      <w:r w:rsidRPr="00E62BDC">
        <w:rPr>
          <w:sz w:val="28"/>
          <w:szCs w:val="28"/>
        </w:rPr>
        <w:t xml:space="preserve">Запрос о предоставлении </w:t>
      </w:r>
      <w:r w:rsidR="00A33694" w:rsidRPr="00E62BDC">
        <w:rPr>
          <w:sz w:val="28"/>
          <w:szCs w:val="28"/>
        </w:rPr>
        <w:t>муниципальной</w:t>
      </w:r>
      <w:r w:rsidRPr="00E62BDC">
        <w:rPr>
          <w:sz w:val="28"/>
          <w:szCs w:val="28"/>
        </w:rPr>
        <w:t xml:space="preserve"> услуги в форме электронного документа регистрируется не позднее рабочего дня, следующего за днем его поступления.</w:t>
      </w:r>
    </w:p>
    <w:p w14:paraId="2C6529E5" w14:textId="190994AE" w:rsidR="00206DF3" w:rsidRPr="00E62BDC" w:rsidRDefault="00206DF3"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Регистрация заявления о предоставлении </w:t>
      </w:r>
      <w:r w:rsidR="00A33694" w:rsidRPr="00E62BDC">
        <w:rPr>
          <w:sz w:val="28"/>
          <w:szCs w:val="28"/>
        </w:rPr>
        <w:t>муниципальной</w:t>
      </w:r>
      <w:r w:rsidRPr="00E62BDC">
        <w:rPr>
          <w:sz w:val="28"/>
          <w:szCs w:val="28"/>
        </w:rPr>
        <w:t xml:space="preserve"> услуги и документов, необходимых для предоставления </w:t>
      </w:r>
      <w:r w:rsidR="00A33694" w:rsidRPr="00E62BDC">
        <w:rPr>
          <w:sz w:val="28"/>
          <w:szCs w:val="28"/>
        </w:rPr>
        <w:t>муниципальной</w:t>
      </w:r>
      <w:r w:rsidRPr="00E62BDC">
        <w:rPr>
          <w:sz w:val="28"/>
          <w:szCs w:val="28"/>
        </w:rPr>
        <w:t xml:space="preserve"> услуги, в том числе поданных через РПГУ, и поступивших в нерабочий (выходной или праздничный) день, осуществляется в </w:t>
      </w:r>
      <w:proofErr w:type="gramStart"/>
      <w:r w:rsidRPr="00E62BDC">
        <w:rPr>
          <w:sz w:val="28"/>
          <w:szCs w:val="28"/>
        </w:rPr>
        <w:t>первый</w:t>
      </w:r>
      <w:proofErr w:type="gramEnd"/>
      <w:r w:rsidRPr="00E62BDC">
        <w:rPr>
          <w:sz w:val="28"/>
          <w:szCs w:val="28"/>
        </w:rPr>
        <w:t xml:space="preserve"> следующий за ним рабочий день.</w:t>
      </w:r>
    </w:p>
    <w:p w14:paraId="4004F595" w14:textId="2A0EC97D" w:rsidR="00206DF3" w:rsidRPr="00E370EE" w:rsidRDefault="00206DF3"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Регистрация </w:t>
      </w:r>
      <w:r w:rsidRPr="00E370EE">
        <w:rPr>
          <w:sz w:val="28"/>
          <w:szCs w:val="28"/>
        </w:rPr>
        <w:t xml:space="preserve">запроса осуществляется посредством внесения записи о приеме заявления и документов </w:t>
      </w:r>
      <w:r w:rsidR="005940E3" w:rsidRPr="00E370EE">
        <w:rPr>
          <w:sz w:val="28"/>
          <w:szCs w:val="28"/>
        </w:rPr>
        <w:t>в информационную систему «Управления имуществом Липецкой области».</w:t>
      </w:r>
    </w:p>
    <w:p w14:paraId="5B6E4507" w14:textId="3228A41E" w:rsidR="00730E34" w:rsidRPr="00E62BDC" w:rsidRDefault="00206DF3" w:rsidP="00874278">
      <w:pPr>
        <w:tabs>
          <w:tab w:val="left" w:pos="993"/>
        </w:tabs>
        <w:autoSpaceDE w:val="0"/>
        <w:autoSpaceDN w:val="0"/>
        <w:adjustRightInd w:val="0"/>
        <w:ind w:firstLine="567"/>
        <w:contextualSpacing/>
        <w:jc w:val="both"/>
        <w:rPr>
          <w:sz w:val="28"/>
          <w:szCs w:val="28"/>
        </w:rPr>
      </w:pPr>
      <w:r w:rsidRPr="00E370EE">
        <w:rPr>
          <w:sz w:val="28"/>
          <w:szCs w:val="28"/>
        </w:rPr>
        <w:t>Регистрация заявления о</w:t>
      </w:r>
      <w:r w:rsidRPr="00E62BDC">
        <w:rPr>
          <w:sz w:val="28"/>
          <w:szCs w:val="28"/>
        </w:rPr>
        <w:t xml:space="preserve"> предоставлении </w:t>
      </w:r>
      <w:r w:rsidR="00A33694" w:rsidRPr="00E62BDC">
        <w:rPr>
          <w:sz w:val="28"/>
          <w:szCs w:val="28"/>
        </w:rPr>
        <w:t>муниципальной</w:t>
      </w:r>
      <w:r w:rsidRPr="00E62BDC">
        <w:rPr>
          <w:sz w:val="28"/>
          <w:szCs w:val="28"/>
        </w:rPr>
        <w:t xml:space="preserve"> услуги, поданного заявителем с использованием РПГУ, осуществляется в программно-техническом комплексе автоматически.</w:t>
      </w:r>
    </w:p>
    <w:p w14:paraId="5DAF8C7E" w14:textId="77777777" w:rsidR="00FD1FB4" w:rsidRPr="00E62BDC" w:rsidRDefault="00FD1FB4" w:rsidP="00874278">
      <w:pPr>
        <w:tabs>
          <w:tab w:val="left" w:pos="993"/>
        </w:tabs>
        <w:autoSpaceDE w:val="0"/>
        <w:autoSpaceDN w:val="0"/>
        <w:adjustRightInd w:val="0"/>
        <w:ind w:firstLine="567"/>
        <w:contextualSpacing/>
        <w:jc w:val="both"/>
        <w:rPr>
          <w:sz w:val="28"/>
          <w:szCs w:val="28"/>
        </w:rPr>
      </w:pPr>
    </w:p>
    <w:p w14:paraId="1B4CECB0" w14:textId="1771FE7A" w:rsidR="00D547ED" w:rsidRPr="00E62BDC" w:rsidRDefault="00D547ED" w:rsidP="00874278">
      <w:pPr>
        <w:pStyle w:val="ab"/>
        <w:numPr>
          <w:ilvl w:val="0"/>
          <w:numId w:val="24"/>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 xml:space="preserve">Требования к помещениям, в которых предоставляется </w:t>
      </w:r>
      <w:r w:rsidR="00197614" w:rsidRPr="00E62BDC">
        <w:rPr>
          <w:rFonts w:ascii="Times New Roman" w:hAnsi="Times New Roman" w:cs="Times New Roman"/>
          <w:b/>
          <w:sz w:val="28"/>
          <w:szCs w:val="28"/>
        </w:rPr>
        <w:t>муниципальная</w:t>
      </w:r>
      <w:r w:rsidRPr="00E62BDC">
        <w:rPr>
          <w:rFonts w:ascii="Times New Roman" w:hAnsi="Times New Roman" w:cs="Times New Roman"/>
          <w:b/>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BDEF502"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5E031C7B" w14:textId="73DC070F" w:rsidR="00D547ED" w:rsidRPr="004C0744" w:rsidRDefault="00D547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Центральный вход в здание, в котором предоставляется </w:t>
      </w:r>
      <w:r w:rsidR="00197614" w:rsidRPr="004C0744">
        <w:rPr>
          <w:rFonts w:ascii="Times New Roman" w:hAnsi="Times New Roman" w:cs="Times New Roman"/>
          <w:sz w:val="28"/>
          <w:szCs w:val="28"/>
        </w:rPr>
        <w:t>муниципальная</w:t>
      </w:r>
      <w:r w:rsidRPr="004C0744">
        <w:rPr>
          <w:rFonts w:ascii="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(его наименовании и режиме работы).</w:t>
      </w:r>
    </w:p>
    <w:p w14:paraId="1EDDF641" w14:textId="7D54D423" w:rsidR="00D547ED" w:rsidRPr="004C0744" w:rsidRDefault="00D547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lastRenderedPageBreak/>
        <w:t xml:space="preserve">Прием заявителей осуществляется в специально выделенных помещениях и залах обслуживания (информационных залах) - местах предоставления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w:t>
      </w:r>
    </w:p>
    <w:p w14:paraId="443CCD71"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Места ожидания должны соответствовать комфортным условиям для заявителей и оптимальным условиям для работы специалистов.</w:t>
      </w:r>
    </w:p>
    <w:p w14:paraId="6BA239DF"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14:paraId="0CA0B906" w14:textId="77777777" w:rsidR="004C0744"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288D5AAA" w14:textId="229CF69A" w:rsidR="00D547ED" w:rsidRPr="004C0744" w:rsidRDefault="00D547ED" w:rsidP="00874278">
      <w:pPr>
        <w:tabs>
          <w:tab w:val="left" w:pos="993"/>
        </w:tabs>
        <w:autoSpaceDE w:val="0"/>
        <w:autoSpaceDN w:val="0"/>
        <w:adjustRightInd w:val="0"/>
        <w:ind w:firstLine="567"/>
        <w:jc w:val="both"/>
        <w:rPr>
          <w:sz w:val="28"/>
          <w:szCs w:val="28"/>
        </w:rPr>
      </w:pPr>
      <w:r w:rsidRPr="004C0744">
        <w:rPr>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51DBFF3A"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Рабочие места должны быть оборудованы информационными табличками (вывесками) с указанием:</w:t>
      </w:r>
    </w:p>
    <w:p w14:paraId="7FDB3B3E"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фамилии, имени, отчества и должности специалиста;</w:t>
      </w:r>
    </w:p>
    <w:p w14:paraId="187CBE4D"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времени перерыва на обед.</w:t>
      </w:r>
    </w:p>
    <w:p w14:paraId="049D3E5B"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1F6DED3F" w14:textId="41D46C86"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E66CAF" w:rsidRPr="00E62BDC">
        <w:rPr>
          <w:rFonts w:eastAsia="Calibri"/>
          <w:sz w:val="28"/>
          <w:szCs w:val="28"/>
          <w:lang w:eastAsia="en-US"/>
        </w:rPr>
        <w:t xml:space="preserve">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      </w:t>
      </w:r>
    </w:p>
    <w:p w14:paraId="5733489A" w14:textId="6DC83B88" w:rsidR="00D547ED" w:rsidRPr="004C0744" w:rsidRDefault="00D547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Помещения, в которых предоставляется </w:t>
      </w:r>
      <w:r w:rsidR="00197614" w:rsidRPr="004C0744">
        <w:rPr>
          <w:rFonts w:ascii="Times New Roman" w:hAnsi="Times New Roman" w:cs="Times New Roman"/>
          <w:sz w:val="28"/>
          <w:szCs w:val="28"/>
        </w:rPr>
        <w:t>муниципальная</w:t>
      </w:r>
      <w:r w:rsidRPr="004C0744">
        <w:rPr>
          <w:rFonts w:ascii="Times New Roman" w:hAnsi="Times New Roman" w:cs="Times New Roman"/>
          <w:sz w:val="28"/>
          <w:szCs w:val="28"/>
        </w:rPr>
        <w:t xml:space="preserve"> услуга, должны обеспечивать для заявителей, в том числе инвалидов:</w:t>
      </w:r>
    </w:p>
    <w:p w14:paraId="6575170E" w14:textId="52FCB6F1"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 xml:space="preserve">условия для беспрепятственного доступа на объект, в котором предоставляется </w:t>
      </w:r>
      <w:r w:rsidR="00197614" w:rsidRPr="00E62BDC">
        <w:rPr>
          <w:sz w:val="28"/>
          <w:szCs w:val="28"/>
        </w:rPr>
        <w:t>муниципальная</w:t>
      </w:r>
      <w:r w:rsidRPr="00E62BDC">
        <w:rPr>
          <w:sz w:val="28"/>
          <w:szCs w:val="28"/>
        </w:rPr>
        <w:t xml:space="preserve"> услуга;</w:t>
      </w:r>
    </w:p>
    <w:p w14:paraId="58026F7E"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возможность самостоятельного передвижения по территории, на которой расположен объект, входа и выхода из него;</w:t>
      </w:r>
    </w:p>
    <w:p w14:paraId="707C14D4"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633803F9"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сопровождение инвалидов, имеющих стойкие расстройства функции зрения и самостоятельного передвижения;</w:t>
      </w:r>
    </w:p>
    <w:p w14:paraId="76FD4424"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6D2C0D5D"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2BDC">
        <w:rPr>
          <w:sz w:val="28"/>
          <w:szCs w:val="28"/>
        </w:rPr>
        <w:t>сурдопереводчика</w:t>
      </w:r>
      <w:proofErr w:type="spellEnd"/>
      <w:r w:rsidRPr="00E62BDC">
        <w:rPr>
          <w:sz w:val="28"/>
          <w:szCs w:val="28"/>
        </w:rPr>
        <w:t xml:space="preserve"> и </w:t>
      </w:r>
      <w:proofErr w:type="spellStart"/>
      <w:r w:rsidRPr="00E62BDC">
        <w:rPr>
          <w:sz w:val="28"/>
          <w:szCs w:val="28"/>
        </w:rPr>
        <w:t>тифлосурдопереводчика</w:t>
      </w:r>
      <w:proofErr w:type="spellEnd"/>
      <w:r w:rsidRPr="00E62BDC">
        <w:rPr>
          <w:sz w:val="28"/>
          <w:szCs w:val="28"/>
        </w:rPr>
        <w:t>;</w:t>
      </w:r>
    </w:p>
    <w:p w14:paraId="4E09A564" w14:textId="4630054D"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lastRenderedPageBreak/>
        <w:t xml:space="preserve">допуск на объект, в котором предоставляется </w:t>
      </w:r>
      <w:r w:rsidR="00197614" w:rsidRPr="00E62BDC">
        <w:rPr>
          <w:sz w:val="28"/>
          <w:szCs w:val="28"/>
        </w:rPr>
        <w:t>муниципальная</w:t>
      </w:r>
      <w:r w:rsidRPr="00E62BDC">
        <w:rPr>
          <w:sz w:val="28"/>
          <w:szCs w:val="28"/>
        </w:rPr>
        <w:t xml:space="preserve"> услуга, собаки-проводника при наличии документа, подтверждающего ее специальное обучение;</w:t>
      </w:r>
    </w:p>
    <w:p w14:paraId="631AC9DD" w14:textId="73F4BD81"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оказание иной необходимой инвалидам помощи в преодолении барьеров, мешающих получению </w:t>
      </w:r>
      <w:r w:rsidR="00A33694" w:rsidRPr="00E62BDC">
        <w:rPr>
          <w:sz w:val="28"/>
          <w:szCs w:val="28"/>
        </w:rPr>
        <w:t>муниципальной</w:t>
      </w:r>
      <w:r w:rsidRPr="00E62BDC">
        <w:rPr>
          <w:sz w:val="28"/>
          <w:szCs w:val="28"/>
        </w:rPr>
        <w:t xml:space="preserve"> услуги наравне с другими лицами;</w:t>
      </w:r>
    </w:p>
    <w:p w14:paraId="15BF09A4"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выделение не менее 10 процентов мест (но не менее одного места) для парковки специальных автотранспортных средств инвалидов.</w:t>
      </w:r>
    </w:p>
    <w:p w14:paraId="4A2C7AF2" w14:textId="046170C4"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При отсутствии возможности полностью оборудовать здание и помещение (место предоставления </w:t>
      </w:r>
      <w:r w:rsidR="00A33694" w:rsidRPr="00E62BDC">
        <w:rPr>
          <w:sz w:val="28"/>
          <w:szCs w:val="28"/>
        </w:rPr>
        <w:t>муниципальной</w:t>
      </w:r>
      <w:r w:rsidRPr="00E62BDC">
        <w:rPr>
          <w:sz w:val="28"/>
          <w:szCs w:val="28"/>
        </w:rPr>
        <w:t xml:space="preserve"> услуги) с учетом потребностей инвалидов предоставление </w:t>
      </w:r>
      <w:r w:rsidR="00A33694" w:rsidRPr="00E62BDC">
        <w:rPr>
          <w:sz w:val="28"/>
          <w:szCs w:val="28"/>
        </w:rPr>
        <w:t>муниципальной</w:t>
      </w:r>
      <w:r w:rsidRPr="00E62BDC">
        <w:rPr>
          <w:sz w:val="28"/>
          <w:szCs w:val="28"/>
        </w:rPr>
        <w:t xml:space="preserve">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E62BDC">
        <w:rPr>
          <w:sz w:val="28"/>
          <w:szCs w:val="28"/>
        </w:rPr>
        <w:t>это</w:t>
      </w:r>
      <w:proofErr w:type="gramEnd"/>
      <w:r w:rsidRPr="00E62BDC">
        <w:rPr>
          <w:sz w:val="28"/>
          <w:szCs w:val="28"/>
        </w:rPr>
        <w:t xml:space="preserve"> возможно, обеспечить предоставление необходимых услуг по месту жительства инвалида или в дистанционном режиме.</w:t>
      </w:r>
    </w:p>
    <w:p w14:paraId="349C9AA5" w14:textId="29DBECE8" w:rsidR="00FD1FB4" w:rsidRPr="00E62BDC" w:rsidRDefault="00FD1FB4" w:rsidP="00874278">
      <w:pPr>
        <w:tabs>
          <w:tab w:val="left" w:pos="993"/>
        </w:tabs>
        <w:autoSpaceDE w:val="0"/>
        <w:autoSpaceDN w:val="0"/>
        <w:adjustRightInd w:val="0"/>
        <w:ind w:firstLine="567"/>
        <w:contextualSpacing/>
        <w:jc w:val="both"/>
        <w:rPr>
          <w:sz w:val="28"/>
          <w:szCs w:val="28"/>
        </w:rPr>
      </w:pPr>
      <w:r w:rsidRPr="00E62BDC">
        <w:rPr>
          <w:sz w:val="28"/>
          <w:szCs w:val="28"/>
        </w:rPr>
        <w:t xml:space="preserve">Визуальная, текстовая и мультимедийная информация о порядке предоставления </w:t>
      </w:r>
      <w:r w:rsidR="00A33694" w:rsidRPr="00E62BDC">
        <w:rPr>
          <w:sz w:val="28"/>
          <w:szCs w:val="28"/>
        </w:rPr>
        <w:t>муниципальной</w:t>
      </w:r>
      <w:r w:rsidRPr="00E62BDC">
        <w:rPr>
          <w:sz w:val="28"/>
          <w:szCs w:val="28"/>
        </w:rPr>
        <w:t xml:space="preserve"> услуги оформляется и размещается оптимальным для зрительного и слухового восприятия способом.</w:t>
      </w:r>
    </w:p>
    <w:p w14:paraId="4CE95A5B" w14:textId="77777777" w:rsidR="00730E34" w:rsidRPr="00E62BDC" w:rsidRDefault="00730E34" w:rsidP="00874278">
      <w:pPr>
        <w:tabs>
          <w:tab w:val="left" w:pos="993"/>
        </w:tabs>
        <w:autoSpaceDE w:val="0"/>
        <w:autoSpaceDN w:val="0"/>
        <w:adjustRightInd w:val="0"/>
        <w:ind w:firstLine="567"/>
        <w:contextualSpacing/>
        <w:jc w:val="center"/>
        <w:outlineLvl w:val="2"/>
        <w:rPr>
          <w:sz w:val="28"/>
          <w:szCs w:val="28"/>
        </w:rPr>
      </w:pPr>
    </w:p>
    <w:p w14:paraId="7DF96E3C" w14:textId="5BF7FF61" w:rsidR="00D547ED" w:rsidRPr="00E62BDC" w:rsidRDefault="00D547ED" w:rsidP="00874278">
      <w:pPr>
        <w:pStyle w:val="ab"/>
        <w:numPr>
          <w:ilvl w:val="0"/>
          <w:numId w:val="24"/>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proofErr w:type="gramStart"/>
      <w:r w:rsidRPr="00E62BDC">
        <w:rPr>
          <w:rFonts w:ascii="Times New Roman" w:hAnsi="Times New Roman" w:cs="Times New Roman"/>
          <w:b/>
          <w:sz w:val="28"/>
          <w:szCs w:val="28"/>
        </w:rPr>
        <w:t xml:space="preserve">Показатели доступности и качества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том числе количество взаимодействий заявителя с должностными лицами при предоставлении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и их продолжительность, возможность получения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любом территориальном подразделении органа, предоставляющего </w:t>
      </w:r>
      <w:r w:rsidR="00197614" w:rsidRPr="00E62BDC">
        <w:rPr>
          <w:rFonts w:ascii="Times New Roman" w:hAnsi="Times New Roman" w:cs="Times New Roman"/>
          <w:b/>
          <w:sz w:val="28"/>
          <w:szCs w:val="28"/>
        </w:rPr>
        <w:t xml:space="preserve">муниципальную </w:t>
      </w:r>
      <w:r w:rsidRPr="00E62BDC">
        <w:rPr>
          <w:rFonts w:ascii="Times New Roman" w:hAnsi="Times New Roman" w:cs="Times New Roman"/>
          <w:b/>
          <w:sz w:val="28"/>
          <w:szCs w:val="28"/>
        </w:rPr>
        <w:t xml:space="preserve">услугу, по выбору заявителя (экстерриториальный принцип), возможность получения информации о ходе предоставления </w:t>
      </w:r>
      <w:r w:rsidR="00A33694" w:rsidRPr="00E62BDC">
        <w:rPr>
          <w:rFonts w:ascii="Times New Roman" w:hAnsi="Times New Roman" w:cs="Times New Roman"/>
          <w:b/>
          <w:sz w:val="28"/>
          <w:szCs w:val="28"/>
        </w:rPr>
        <w:t>муниципальной</w:t>
      </w:r>
      <w:proofErr w:type="gramEnd"/>
      <w:r w:rsidRPr="00E62BDC">
        <w:rPr>
          <w:rFonts w:ascii="Times New Roman" w:hAnsi="Times New Roman" w:cs="Times New Roman"/>
          <w:b/>
          <w:sz w:val="28"/>
          <w:szCs w:val="28"/>
        </w:rPr>
        <w:t xml:space="preserve"> услуги, в том числе с использованием информационно-коммуникационных технологий</w:t>
      </w:r>
    </w:p>
    <w:p w14:paraId="7F41203D" w14:textId="77777777" w:rsidR="004C0744" w:rsidRPr="004C0744" w:rsidRDefault="004C0744" w:rsidP="00874278">
      <w:pPr>
        <w:tabs>
          <w:tab w:val="left" w:pos="993"/>
        </w:tabs>
        <w:autoSpaceDE w:val="0"/>
        <w:autoSpaceDN w:val="0"/>
        <w:adjustRightInd w:val="0"/>
        <w:ind w:firstLine="567"/>
        <w:jc w:val="both"/>
        <w:rPr>
          <w:rFonts w:eastAsiaTheme="minorHAnsi"/>
          <w:sz w:val="28"/>
          <w:szCs w:val="28"/>
          <w:lang w:eastAsia="en-US"/>
        </w:rPr>
      </w:pPr>
    </w:p>
    <w:p w14:paraId="6051A817" w14:textId="02A935E2" w:rsidR="00FC695D" w:rsidRPr="004C0744" w:rsidRDefault="00537469"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ОМСУ</w:t>
      </w:r>
      <w:r w:rsidR="00FC695D" w:rsidRPr="004C0744">
        <w:rPr>
          <w:rFonts w:ascii="Times New Roman" w:hAnsi="Times New Roman" w:cs="Times New Roman"/>
          <w:sz w:val="28"/>
          <w:szCs w:val="28"/>
        </w:rPr>
        <w:t xml:space="preserve"> обеспечивает качество и доступность предоставления </w:t>
      </w:r>
      <w:r w:rsidR="00A33694" w:rsidRPr="004C0744">
        <w:rPr>
          <w:rFonts w:ascii="Times New Roman" w:hAnsi="Times New Roman" w:cs="Times New Roman"/>
          <w:sz w:val="28"/>
          <w:szCs w:val="28"/>
        </w:rPr>
        <w:t>муниципальной</w:t>
      </w:r>
      <w:r w:rsidR="00FC695D" w:rsidRPr="004C0744">
        <w:rPr>
          <w:rFonts w:ascii="Times New Roman" w:hAnsi="Times New Roman" w:cs="Times New Roman"/>
          <w:sz w:val="28"/>
          <w:szCs w:val="28"/>
        </w:rPr>
        <w:t xml:space="preserve"> услуги.</w:t>
      </w:r>
    </w:p>
    <w:p w14:paraId="37AA51F3" w14:textId="7C097E18" w:rsidR="00FC695D" w:rsidRPr="004C0744" w:rsidRDefault="00FC695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Показателями доступности и качества предоставления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являются:</w:t>
      </w:r>
    </w:p>
    <w:p w14:paraId="1C1697B8" w14:textId="7B95CD35" w:rsidR="00FC695D" w:rsidRPr="00E62BDC" w:rsidRDefault="00FC695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открытый доступ для заявителей к информации о порядке и сроках предоставления </w:t>
      </w:r>
      <w:r w:rsidR="00A33694" w:rsidRPr="00E62BDC">
        <w:rPr>
          <w:sz w:val="28"/>
          <w:szCs w:val="28"/>
        </w:rPr>
        <w:t>муниципальной</w:t>
      </w:r>
      <w:r w:rsidRPr="00E62BDC">
        <w:rPr>
          <w:sz w:val="28"/>
          <w:szCs w:val="28"/>
        </w:rPr>
        <w:t xml:space="preserve"> услуги, порядке обжалования действий (бездействия) должностных лиц, осуществляющих предоставление </w:t>
      </w:r>
      <w:r w:rsidR="002E3B9C" w:rsidRPr="00E62BDC">
        <w:rPr>
          <w:sz w:val="28"/>
          <w:szCs w:val="28"/>
        </w:rPr>
        <w:t xml:space="preserve">муниципальной </w:t>
      </w:r>
      <w:r w:rsidRPr="00E62BDC">
        <w:rPr>
          <w:sz w:val="28"/>
          <w:szCs w:val="28"/>
        </w:rPr>
        <w:t>услуги;</w:t>
      </w:r>
    </w:p>
    <w:p w14:paraId="29C7296A" w14:textId="1B47267E" w:rsidR="00FC695D" w:rsidRPr="00E62BDC" w:rsidRDefault="00FC695D"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соблюдение стандарта предоставления </w:t>
      </w:r>
      <w:r w:rsidR="00A33694" w:rsidRPr="00E62BDC">
        <w:rPr>
          <w:sz w:val="28"/>
          <w:szCs w:val="28"/>
        </w:rPr>
        <w:t>муниципальной</w:t>
      </w:r>
      <w:r w:rsidRPr="00E62BDC">
        <w:rPr>
          <w:sz w:val="28"/>
          <w:szCs w:val="28"/>
        </w:rPr>
        <w:t xml:space="preserve"> услуги;</w:t>
      </w:r>
    </w:p>
    <w:p w14:paraId="588C8A7E" w14:textId="74D43AAC" w:rsidR="00FC695D" w:rsidRPr="00E62BDC" w:rsidRDefault="00FC695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отсутствие обоснованных жалоб заявителей на действия (бездействие) должностных лиц </w:t>
      </w:r>
      <w:r w:rsidR="00537469" w:rsidRPr="00E62BDC">
        <w:rPr>
          <w:sz w:val="28"/>
          <w:szCs w:val="28"/>
        </w:rPr>
        <w:t>ОМСУ</w:t>
      </w:r>
      <w:r w:rsidRPr="00E62BDC">
        <w:rPr>
          <w:sz w:val="28"/>
          <w:szCs w:val="28"/>
        </w:rPr>
        <w:t xml:space="preserve"> при предоставлении </w:t>
      </w:r>
      <w:r w:rsidR="00A33694" w:rsidRPr="00E62BDC">
        <w:rPr>
          <w:sz w:val="28"/>
          <w:szCs w:val="28"/>
        </w:rPr>
        <w:t>муниципальной</w:t>
      </w:r>
      <w:r w:rsidRPr="00E62BDC">
        <w:rPr>
          <w:sz w:val="28"/>
          <w:szCs w:val="28"/>
        </w:rPr>
        <w:t xml:space="preserve"> услуги;</w:t>
      </w:r>
    </w:p>
    <w:p w14:paraId="22A9EC73" w14:textId="34C475C5" w:rsidR="00FC695D" w:rsidRPr="00E62BDC" w:rsidRDefault="00FC695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возможность подачи заявления на получение </w:t>
      </w:r>
      <w:r w:rsidR="00A33694" w:rsidRPr="00E62BDC">
        <w:rPr>
          <w:sz w:val="28"/>
          <w:szCs w:val="28"/>
        </w:rPr>
        <w:t>муниципальной</w:t>
      </w:r>
      <w:r w:rsidRPr="00E62BDC">
        <w:rPr>
          <w:sz w:val="28"/>
          <w:szCs w:val="28"/>
        </w:rPr>
        <w:t xml:space="preserve"> услуги и информации о ходе ее предоставления в </w:t>
      </w:r>
      <w:r w:rsidR="00757BC5" w:rsidRPr="00E62BDC">
        <w:rPr>
          <w:sz w:val="28"/>
          <w:szCs w:val="28"/>
        </w:rPr>
        <w:t>МФЦ</w:t>
      </w:r>
      <w:r w:rsidRPr="00E62BDC">
        <w:rPr>
          <w:sz w:val="28"/>
          <w:szCs w:val="28"/>
        </w:rPr>
        <w:t>;</w:t>
      </w:r>
    </w:p>
    <w:p w14:paraId="6BE0C819" w14:textId="10A87308" w:rsidR="00FC695D" w:rsidRPr="00E62BDC" w:rsidRDefault="00FC695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предоставление возможности подачи заявления о предоставлении </w:t>
      </w:r>
      <w:r w:rsidR="00A33694" w:rsidRPr="00E62BDC">
        <w:rPr>
          <w:sz w:val="28"/>
          <w:szCs w:val="28"/>
        </w:rPr>
        <w:t>муниципальной</w:t>
      </w:r>
      <w:r w:rsidRPr="00E62BDC">
        <w:rPr>
          <w:sz w:val="28"/>
          <w:szCs w:val="28"/>
        </w:rPr>
        <w:t xml:space="preserve"> услуги и документов (содержащихся в них сведений), необходимых для предоставления </w:t>
      </w:r>
      <w:r w:rsidR="00A33694" w:rsidRPr="00E62BDC">
        <w:rPr>
          <w:sz w:val="28"/>
          <w:szCs w:val="28"/>
        </w:rPr>
        <w:t>муниципальной</w:t>
      </w:r>
      <w:r w:rsidRPr="00E62BDC">
        <w:rPr>
          <w:sz w:val="28"/>
          <w:szCs w:val="28"/>
        </w:rPr>
        <w:t xml:space="preserve"> услуги, в форме электронного документа;</w:t>
      </w:r>
    </w:p>
    <w:p w14:paraId="29695C7F" w14:textId="3F1067C8" w:rsidR="00FC695D" w:rsidRPr="00E62BDC" w:rsidRDefault="00FC695D" w:rsidP="00874278">
      <w:pPr>
        <w:tabs>
          <w:tab w:val="left" w:pos="993"/>
        </w:tabs>
        <w:autoSpaceDE w:val="0"/>
        <w:autoSpaceDN w:val="0"/>
        <w:adjustRightInd w:val="0"/>
        <w:ind w:firstLine="567"/>
        <w:contextualSpacing/>
        <w:jc w:val="both"/>
        <w:rPr>
          <w:sz w:val="28"/>
          <w:szCs w:val="28"/>
        </w:rPr>
      </w:pPr>
      <w:r w:rsidRPr="00E62BDC">
        <w:rPr>
          <w:sz w:val="28"/>
          <w:szCs w:val="28"/>
        </w:rPr>
        <w:lastRenderedPageBreak/>
        <w:t xml:space="preserve">предоставление возможности получения информации о ходе предоставления </w:t>
      </w:r>
      <w:r w:rsidR="00A33694" w:rsidRPr="00E62BDC">
        <w:rPr>
          <w:sz w:val="28"/>
          <w:szCs w:val="28"/>
        </w:rPr>
        <w:t>муниципальной</w:t>
      </w:r>
      <w:r w:rsidRPr="00E62BDC">
        <w:rPr>
          <w:sz w:val="28"/>
          <w:szCs w:val="28"/>
        </w:rPr>
        <w:t xml:space="preserve"> услуги, в том числе с использованием информационно-телекоммуникационных технологий;</w:t>
      </w:r>
    </w:p>
    <w:p w14:paraId="1C67F52E" w14:textId="60B0ECFF" w:rsidR="00757BC5" w:rsidRPr="00E62BDC" w:rsidRDefault="00757BC5" w:rsidP="00874278">
      <w:pPr>
        <w:widowControl w:val="0"/>
        <w:tabs>
          <w:tab w:val="left" w:pos="993"/>
        </w:tabs>
        <w:autoSpaceDE w:val="0"/>
        <w:autoSpaceDN w:val="0"/>
        <w:adjustRightInd w:val="0"/>
        <w:ind w:firstLine="567"/>
        <w:jc w:val="both"/>
        <w:rPr>
          <w:rFonts w:eastAsia="Arial Unicode MS" w:cs="Arial Unicode MS"/>
          <w:sz w:val="28"/>
          <w:szCs w:val="28"/>
          <w:lang w:bidi="ru-RU"/>
        </w:rPr>
      </w:pPr>
      <w:r w:rsidRPr="00E62BDC">
        <w:rPr>
          <w:rFonts w:eastAsia="Arial Unicode MS" w:cs="Arial Unicode MS"/>
          <w:sz w:val="28"/>
          <w:szCs w:val="28"/>
          <w:lang w:bidi="ru-RU"/>
        </w:rPr>
        <w:t>возможность получения результата предоставления муниципаль</w:t>
      </w:r>
      <w:r w:rsidR="005577B3">
        <w:rPr>
          <w:rFonts w:eastAsia="Arial Unicode MS" w:cs="Arial Unicode MS"/>
          <w:sz w:val="28"/>
          <w:szCs w:val="28"/>
          <w:lang w:bidi="ru-RU"/>
        </w:rPr>
        <w:t>ной услуги в электронной форме</w:t>
      </w:r>
      <w:r w:rsidRPr="00E62BDC">
        <w:rPr>
          <w:rFonts w:eastAsia="Arial Unicode MS" w:cs="Arial Unicode MS"/>
          <w:sz w:val="28"/>
          <w:szCs w:val="28"/>
          <w:lang w:bidi="ru-RU"/>
        </w:rPr>
        <w:t>;</w:t>
      </w:r>
    </w:p>
    <w:p w14:paraId="305248B1" w14:textId="2EF1CD54" w:rsidR="00757BC5" w:rsidRPr="005577B3" w:rsidRDefault="00757BC5" w:rsidP="00874278">
      <w:pPr>
        <w:widowControl w:val="0"/>
        <w:tabs>
          <w:tab w:val="left" w:pos="993"/>
        </w:tabs>
        <w:autoSpaceDE w:val="0"/>
        <w:autoSpaceDN w:val="0"/>
        <w:adjustRightInd w:val="0"/>
        <w:ind w:firstLine="567"/>
        <w:jc w:val="both"/>
        <w:rPr>
          <w:rFonts w:eastAsia="Arial Unicode MS" w:cs="Arial Unicode MS"/>
          <w:sz w:val="28"/>
          <w:szCs w:val="28"/>
          <w:lang w:bidi="ru-RU"/>
        </w:rPr>
      </w:pPr>
      <w:r w:rsidRPr="00E62BDC">
        <w:rPr>
          <w:rFonts w:eastAsia="Arial Unicode MS" w:cs="Arial Unicode MS"/>
          <w:sz w:val="28"/>
          <w:szCs w:val="28"/>
          <w:lang w:bidi="ru-RU"/>
        </w:rPr>
        <w:t>возможность осуществления мониторинга предоставления услуги и результатов предоставления услуги в электронном виде;</w:t>
      </w:r>
      <w:r w:rsidRPr="00E62BDC">
        <w:rPr>
          <w:rFonts w:eastAsia="Arial Unicode MS"/>
          <w:b/>
          <w:sz w:val="28"/>
          <w:szCs w:val="28"/>
          <w:u w:val="single"/>
          <w:lang w:bidi="ru-RU"/>
        </w:rPr>
        <w:t xml:space="preserve"> </w:t>
      </w:r>
    </w:p>
    <w:p w14:paraId="4A0E3FE4" w14:textId="05F141D5" w:rsidR="00FC695D" w:rsidRPr="00E370EE" w:rsidRDefault="00FC695D" w:rsidP="00874278">
      <w:pPr>
        <w:tabs>
          <w:tab w:val="left" w:pos="993"/>
        </w:tabs>
        <w:autoSpaceDE w:val="0"/>
        <w:autoSpaceDN w:val="0"/>
        <w:adjustRightInd w:val="0"/>
        <w:ind w:firstLine="567"/>
        <w:contextualSpacing/>
        <w:jc w:val="both"/>
        <w:rPr>
          <w:sz w:val="28"/>
          <w:szCs w:val="28"/>
        </w:rPr>
      </w:pPr>
      <w:r w:rsidRPr="00E370EE">
        <w:rPr>
          <w:sz w:val="28"/>
          <w:szCs w:val="28"/>
        </w:rPr>
        <w:t xml:space="preserve">при обращении в </w:t>
      </w:r>
      <w:r w:rsidR="00757BC5" w:rsidRPr="00E370EE">
        <w:rPr>
          <w:sz w:val="28"/>
          <w:szCs w:val="28"/>
        </w:rPr>
        <w:t>МФЦ</w:t>
      </w:r>
      <w:r w:rsidRPr="00E370EE">
        <w:rPr>
          <w:sz w:val="28"/>
          <w:szCs w:val="28"/>
        </w:rPr>
        <w:t xml:space="preserve"> заявитель имеет возможность получения информации о ходе предоставления </w:t>
      </w:r>
      <w:r w:rsidR="00A33694" w:rsidRPr="00E370EE">
        <w:rPr>
          <w:sz w:val="28"/>
          <w:szCs w:val="28"/>
        </w:rPr>
        <w:t>муниципальной</w:t>
      </w:r>
      <w:r w:rsidRPr="00E370EE">
        <w:rPr>
          <w:sz w:val="28"/>
          <w:szCs w:val="28"/>
        </w:rPr>
        <w:t xml:space="preserve"> услуги в личном кабинете РПГУ;</w:t>
      </w:r>
    </w:p>
    <w:p w14:paraId="37466CC0" w14:textId="46453053" w:rsidR="00757BC5" w:rsidRPr="00E370EE" w:rsidRDefault="00FC695D" w:rsidP="00874278">
      <w:pPr>
        <w:tabs>
          <w:tab w:val="left" w:pos="993"/>
        </w:tabs>
        <w:autoSpaceDE w:val="0"/>
        <w:autoSpaceDN w:val="0"/>
        <w:adjustRightInd w:val="0"/>
        <w:ind w:firstLine="567"/>
        <w:contextualSpacing/>
        <w:jc w:val="both"/>
        <w:rPr>
          <w:sz w:val="28"/>
          <w:szCs w:val="28"/>
        </w:rPr>
      </w:pPr>
      <w:r w:rsidRPr="00E370EE">
        <w:rPr>
          <w:sz w:val="28"/>
          <w:szCs w:val="28"/>
        </w:rPr>
        <w:t>размещение информации о данной услуге на ЕПГУ и РП</w:t>
      </w:r>
      <w:r w:rsidR="00757BC5" w:rsidRPr="00E370EE">
        <w:rPr>
          <w:sz w:val="28"/>
          <w:szCs w:val="28"/>
        </w:rPr>
        <w:t>ГУ, в МФЦ</w:t>
      </w:r>
      <w:r w:rsidR="00262AE9" w:rsidRPr="00262AE9">
        <w:rPr>
          <w:sz w:val="28"/>
          <w:szCs w:val="28"/>
        </w:rPr>
        <w:t>;</w:t>
      </w:r>
    </w:p>
    <w:p w14:paraId="3D70D881" w14:textId="41093B22" w:rsidR="00757BC5" w:rsidRPr="005577B3" w:rsidRDefault="00757BC5" w:rsidP="00874278">
      <w:pPr>
        <w:widowControl w:val="0"/>
        <w:tabs>
          <w:tab w:val="left" w:pos="993"/>
        </w:tabs>
        <w:autoSpaceDE w:val="0"/>
        <w:autoSpaceDN w:val="0"/>
        <w:adjustRightInd w:val="0"/>
        <w:ind w:firstLine="567"/>
        <w:jc w:val="both"/>
        <w:rPr>
          <w:sz w:val="28"/>
          <w:szCs w:val="28"/>
        </w:rPr>
      </w:pPr>
      <w:r w:rsidRPr="00E370EE">
        <w:rPr>
          <w:rFonts w:eastAsia="Arial Unicode MS"/>
          <w:sz w:val="28"/>
          <w:szCs w:val="28"/>
          <w:lang w:bidi="ru-RU"/>
        </w:rPr>
        <w:t>возможность оценить доступность и качество муниципальной услуги на  ЕПГУ</w:t>
      </w:r>
      <w:r w:rsidR="005940E3" w:rsidRPr="00E370EE">
        <w:rPr>
          <w:rFonts w:eastAsia="Arial Unicode MS"/>
          <w:sz w:val="28"/>
          <w:szCs w:val="28"/>
          <w:lang w:bidi="ru-RU"/>
        </w:rPr>
        <w:t xml:space="preserve"> либо </w:t>
      </w:r>
      <w:r w:rsidR="005577B3" w:rsidRPr="00E370EE">
        <w:rPr>
          <w:rFonts w:eastAsia="Arial Unicode MS"/>
          <w:sz w:val="28"/>
          <w:szCs w:val="28"/>
          <w:lang w:bidi="ru-RU"/>
        </w:rPr>
        <w:t>РПГУ (при</w:t>
      </w:r>
      <w:r w:rsidR="005577B3" w:rsidRPr="00E370EE">
        <w:rPr>
          <w:rFonts w:eastAsia="Arial Unicode MS" w:cs="Arial Unicode MS"/>
          <w:color w:val="000000"/>
          <w:sz w:val="28"/>
          <w:szCs w:val="28"/>
          <w:lang w:bidi="ru-RU"/>
        </w:rPr>
        <w:t xml:space="preserve"> наличии технической возможности)</w:t>
      </w:r>
      <w:r w:rsidR="00874278">
        <w:rPr>
          <w:rFonts w:eastAsia="Arial Unicode MS" w:cs="Arial Unicode MS"/>
          <w:color w:val="000000"/>
          <w:sz w:val="28"/>
          <w:szCs w:val="28"/>
          <w:lang w:bidi="ru-RU"/>
        </w:rPr>
        <w:t>.</w:t>
      </w:r>
      <w:r w:rsidR="005577B3" w:rsidRPr="00E370EE">
        <w:rPr>
          <w:rFonts w:eastAsia="Arial Unicode MS"/>
          <w:sz w:val="28"/>
          <w:szCs w:val="28"/>
          <w:lang w:bidi="ru-RU"/>
        </w:rPr>
        <w:t xml:space="preserve"> </w:t>
      </w:r>
    </w:p>
    <w:p w14:paraId="1E7194B8" w14:textId="45D704F6" w:rsidR="00FC695D" w:rsidRPr="00E62BDC" w:rsidRDefault="00FC695D" w:rsidP="00874278">
      <w:pPr>
        <w:tabs>
          <w:tab w:val="left" w:pos="993"/>
        </w:tabs>
        <w:autoSpaceDE w:val="0"/>
        <w:autoSpaceDN w:val="0"/>
        <w:adjustRightInd w:val="0"/>
        <w:ind w:firstLine="567"/>
        <w:contextualSpacing/>
        <w:jc w:val="both"/>
        <w:rPr>
          <w:sz w:val="28"/>
          <w:szCs w:val="28"/>
        </w:rPr>
      </w:pPr>
      <w:r w:rsidRPr="005577B3">
        <w:rPr>
          <w:sz w:val="28"/>
          <w:szCs w:val="28"/>
        </w:rPr>
        <w:t>Количество взаимодействий должностных</w:t>
      </w:r>
      <w:r w:rsidRPr="00E62BDC">
        <w:rPr>
          <w:sz w:val="28"/>
          <w:szCs w:val="28"/>
        </w:rPr>
        <w:t xml:space="preserve"> лиц </w:t>
      </w:r>
      <w:r w:rsidR="00537469" w:rsidRPr="00E62BDC">
        <w:rPr>
          <w:sz w:val="28"/>
          <w:szCs w:val="28"/>
        </w:rPr>
        <w:t>ОМСУ</w:t>
      </w:r>
      <w:r w:rsidRPr="00E62BDC">
        <w:rPr>
          <w:sz w:val="28"/>
          <w:szCs w:val="28"/>
        </w:rPr>
        <w:t xml:space="preserve"> с заявителем при предоставлении </w:t>
      </w:r>
      <w:r w:rsidR="00A33694" w:rsidRPr="00E62BDC">
        <w:rPr>
          <w:sz w:val="28"/>
          <w:szCs w:val="28"/>
        </w:rPr>
        <w:t>муниципальной</w:t>
      </w:r>
      <w:r w:rsidRPr="00E62BDC">
        <w:rPr>
          <w:sz w:val="28"/>
          <w:szCs w:val="28"/>
        </w:rPr>
        <w:t xml:space="preserve"> услуги по инициативе должностных лиц </w:t>
      </w:r>
      <w:r w:rsidR="00537469" w:rsidRPr="00E62BDC">
        <w:rPr>
          <w:sz w:val="28"/>
          <w:szCs w:val="28"/>
        </w:rPr>
        <w:t>ОМСУ</w:t>
      </w:r>
      <w:r w:rsidRPr="00E62BDC">
        <w:rPr>
          <w:sz w:val="28"/>
          <w:szCs w:val="28"/>
        </w:rPr>
        <w:t xml:space="preserve"> не должно превышать двух раз (подача документов и выдача результата предоставления </w:t>
      </w:r>
      <w:r w:rsidR="002E3B9C" w:rsidRPr="00E62BDC">
        <w:rPr>
          <w:sz w:val="28"/>
          <w:szCs w:val="28"/>
        </w:rPr>
        <w:t xml:space="preserve">муниципальной </w:t>
      </w:r>
      <w:r w:rsidRPr="00E62BDC">
        <w:rPr>
          <w:sz w:val="28"/>
          <w:szCs w:val="28"/>
        </w:rPr>
        <w:t>услуги)</w:t>
      </w:r>
      <w:r w:rsidR="008D1EBB" w:rsidRPr="00E62BDC">
        <w:rPr>
          <w:sz w:val="28"/>
          <w:szCs w:val="28"/>
        </w:rPr>
        <w:t xml:space="preserve">, продолжительность общения с должностным лицом при предоставлении </w:t>
      </w:r>
      <w:r w:rsidR="00A33694" w:rsidRPr="00E62BDC">
        <w:rPr>
          <w:sz w:val="28"/>
          <w:szCs w:val="28"/>
        </w:rPr>
        <w:t>муниципальной</w:t>
      </w:r>
      <w:r w:rsidR="008D1EBB" w:rsidRPr="00E62BDC">
        <w:rPr>
          <w:sz w:val="28"/>
          <w:szCs w:val="28"/>
        </w:rPr>
        <w:t xml:space="preserve"> услуги составляет не более 15 минут</w:t>
      </w:r>
      <w:r w:rsidRPr="00E62BDC">
        <w:rPr>
          <w:sz w:val="28"/>
          <w:szCs w:val="28"/>
        </w:rPr>
        <w:t>.</w:t>
      </w:r>
    </w:p>
    <w:p w14:paraId="5FD5D282" w14:textId="668D5C8D" w:rsidR="009015DC" w:rsidRPr="00E62BDC" w:rsidRDefault="00E126AF" w:rsidP="00874278">
      <w:pPr>
        <w:tabs>
          <w:tab w:val="left" w:pos="993"/>
        </w:tabs>
        <w:autoSpaceDE w:val="0"/>
        <w:autoSpaceDN w:val="0"/>
        <w:adjustRightInd w:val="0"/>
        <w:ind w:firstLine="567"/>
        <w:contextualSpacing/>
        <w:jc w:val="both"/>
        <w:rPr>
          <w:sz w:val="28"/>
          <w:szCs w:val="28"/>
        </w:rPr>
      </w:pPr>
      <w:r w:rsidRPr="00230919">
        <w:rPr>
          <w:sz w:val="28"/>
          <w:szCs w:val="28"/>
        </w:rPr>
        <w:t xml:space="preserve">Возможность </w:t>
      </w:r>
      <w:r w:rsidR="009B3B02" w:rsidRPr="00230919">
        <w:rPr>
          <w:sz w:val="28"/>
          <w:szCs w:val="28"/>
        </w:rPr>
        <w:t>подачи заявления</w:t>
      </w:r>
      <w:r w:rsidRPr="00230919">
        <w:rPr>
          <w:sz w:val="28"/>
          <w:szCs w:val="28"/>
        </w:rPr>
        <w:t xml:space="preserve">, </w:t>
      </w:r>
      <w:r w:rsidR="009B3B02" w:rsidRPr="00230919">
        <w:rPr>
          <w:sz w:val="28"/>
          <w:szCs w:val="28"/>
        </w:rPr>
        <w:t xml:space="preserve">на получение </w:t>
      </w:r>
      <w:r w:rsidR="009B3B02" w:rsidRPr="00230919">
        <w:rPr>
          <w:color w:val="000000"/>
          <w:sz w:val="28"/>
          <w:szCs w:val="28"/>
        </w:rPr>
        <w:t>муниципальной услуги</w:t>
      </w:r>
      <w:r w:rsidRPr="00230919">
        <w:rPr>
          <w:color w:val="000000"/>
          <w:sz w:val="28"/>
          <w:szCs w:val="28"/>
        </w:rPr>
        <w:t xml:space="preserve"> </w:t>
      </w:r>
      <w:r w:rsidRPr="00230919">
        <w:rPr>
          <w:sz w:val="28"/>
          <w:szCs w:val="28"/>
        </w:rPr>
        <w:t>в любом структурном подразделении МФЦ, расположенном</w:t>
      </w:r>
      <w:r w:rsidR="00943318" w:rsidRPr="00230919">
        <w:rPr>
          <w:sz w:val="28"/>
          <w:szCs w:val="28"/>
        </w:rPr>
        <w:t xml:space="preserve"> на территории Липецкой области</w:t>
      </w:r>
      <w:r w:rsidRPr="00230919">
        <w:rPr>
          <w:sz w:val="28"/>
          <w:szCs w:val="28"/>
        </w:rPr>
        <w:t>.</w:t>
      </w:r>
    </w:p>
    <w:p w14:paraId="421590D9" w14:textId="77777777" w:rsidR="00FC695D" w:rsidRPr="00E62BDC" w:rsidRDefault="00FC695D" w:rsidP="00874278">
      <w:pPr>
        <w:pStyle w:val="ab"/>
        <w:tabs>
          <w:tab w:val="left" w:pos="993"/>
        </w:tabs>
        <w:autoSpaceDE w:val="0"/>
        <w:autoSpaceDN w:val="0"/>
        <w:adjustRightInd w:val="0"/>
        <w:spacing w:after="0" w:line="240" w:lineRule="auto"/>
        <w:ind w:left="0" w:firstLine="567"/>
        <w:outlineLvl w:val="2"/>
        <w:rPr>
          <w:rFonts w:ascii="Times New Roman" w:hAnsi="Times New Roman" w:cs="Times New Roman"/>
          <w:sz w:val="28"/>
          <w:szCs w:val="28"/>
        </w:rPr>
      </w:pPr>
    </w:p>
    <w:p w14:paraId="7F69F3F7" w14:textId="5BBA45C2" w:rsidR="00730E34" w:rsidRPr="00E62BDC" w:rsidRDefault="009015DC" w:rsidP="00874278">
      <w:pPr>
        <w:pStyle w:val="ab"/>
        <w:numPr>
          <w:ilvl w:val="0"/>
          <w:numId w:val="24"/>
        </w:numPr>
        <w:tabs>
          <w:tab w:val="left" w:pos="993"/>
        </w:tabs>
        <w:autoSpaceDE w:val="0"/>
        <w:autoSpaceDN w:val="0"/>
        <w:adjustRightInd w:val="0"/>
        <w:spacing w:after="0" w:line="240" w:lineRule="auto"/>
        <w:ind w:left="0" w:firstLine="567"/>
        <w:jc w:val="center"/>
        <w:outlineLvl w:val="2"/>
        <w:rPr>
          <w:rFonts w:ascii="Times New Roman" w:hAnsi="Times New Roman" w:cs="Times New Roman"/>
          <w:sz w:val="28"/>
          <w:szCs w:val="28"/>
        </w:rPr>
      </w:pPr>
      <w:r w:rsidRPr="00E62BDC">
        <w:rPr>
          <w:rFonts w:ascii="Times New Roman" w:hAnsi="Times New Roman" w:cs="Times New Roman"/>
          <w:b/>
          <w:sz w:val="28"/>
          <w:szCs w:val="28"/>
        </w:rPr>
        <w:t xml:space="preserve">Иные требования, в том числе учитывающие особенности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особенности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по экстерриториальному принципу (в случае, если </w:t>
      </w:r>
      <w:r w:rsidR="00197614" w:rsidRPr="00E62BDC">
        <w:rPr>
          <w:rFonts w:ascii="Times New Roman" w:hAnsi="Times New Roman" w:cs="Times New Roman"/>
          <w:b/>
          <w:sz w:val="28"/>
          <w:szCs w:val="28"/>
        </w:rPr>
        <w:t>муниципальная</w:t>
      </w:r>
      <w:r w:rsidRPr="00E62BDC">
        <w:rPr>
          <w:rFonts w:ascii="Times New Roman" w:hAnsi="Times New Roman" w:cs="Times New Roman"/>
          <w:b/>
          <w:sz w:val="28"/>
          <w:szCs w:val="28"/>
        </w:rPr>
        <w:t xml:space="preserve"> услуга предоставляется по экстерриториальному принципу) и особенности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электронной форме</w:t>
      </w:r>
    </w:p>
    <w:p w14:paraId="1EC14A69" w14:textId="77777777" w:rsidR="00730E34" w:rsidRPr="00E62BDC" w:rsidRDefault="00730E34" w:rsidP="00874278">
      <w:pPr>
        <w:tabs>
          <w:tab w:val="left" w:pos="993"/>
        </w:tabs>
        <w:autoSpaceDE w:val="0"/>
        <w:autoSpaceDN w:val="0"/>
        <w:adjustRightInd w:val="0"/>
        <w:ind w:firstLine="567"/>
        <w:contextualSpacing/>
        <w:jc w:val="both"/>
        <w:rPr>
          <w:b/>
          <w:sz w:val="28"/>
          <w:szCs w:val="28"/>
        </w:rPr>
      </w:pPr>
    </w:p>
    <w:p w14:paraId="6A6556C5" w14:textId="2EB312CA" w:rsidR="00757BC5" w:rsidRPr="004C0744" w:rsidRDefault="00757BC5" w:rsidP="00874278">
      <w:pPr>
        <w:pStyle w:val="ab"/>
        <w:widowControl w:val="0"/>
        <w:numPr>
          <w:ilvl w:val="0"/>
          <w:numId w:val="30"/>
        </w:numPr>
        <w:tabs>
          <w:tab w:val="left" w:pos="993"/>
        </w:tabs>
        <w:autoSpaceDE w:val="0"/>
        <w:autoSpaceDN w:val="0"/>
        <w:adjustRightInd w:val="0"/>
        <w:spacing w:after="160" w:line="256" w:lineRule="auto"/>
        <w:ind w:left="0" w:firstLine="567"/>
        <w:jc w:val="both"/>
        <w:rPr>
          <w:rFonts w:ascii="Times New Roman" w:eastAsia="Calibri" w:hAnsi="Times New Roman" w:cs="Times New Roman"/>
          <w:sz w:val="28"/>
          <w:szCs w:val="28"/>
          <w:lang w:bidi="ru-RU"/>
        </w:rPr>
      </w:pPr>
      <w:r w:rsidRPr="004C0744">
        <w:rPr>
          <w:rFonts w:ascii="Times New Roman" w:eastAsia="Arial Unicode MS" w:hAnsi="Times New Roman" w:cs="Times New Roman"/>
          <w:sz w:val="28"/>
          <w:szCs w:val="28"/>
          <w:lang w:bidi="ru-RU"/>
        </w:rPr>
        <w:t xml:space="preserve">Заявление о предоставлении </w:t>
      </w:r>
      <w:r w:rsidRPr="004C0744">
        <w:rPr>
          <w:rFonts w:ascii="Times New Roman" w:eastAsia="Calibri" w:hAnsi="Times New Roman" w:cs="Times New Roman"/>
          <w:sz w:val="28"/>
          <w:szCs w:val="28"/>
          <w:lang w:bidi="ru-RU"/>
        </w:rPr>
        <w:t>муниципальной услуги может быть подано в МФЦ.</w:t>
      </w:r>
    </w:p>
    <w:p w14:paraId="18EB6DF1" w14:textId="77777777" w:rsidR="004C0744" w:rsidRDefault="00757BC5" w:rsidP="00874278">
      <w:pPr>
        <w:tabs>
          <w:tab w:val="left" w:pos="993"/>
        </w:tabs>
        <w:autoSpaceDE w:val="0"/>
        <w:autoSpaceDN w:val="0"/>
        <w:adjustRightInd w:val="0"/>
        <w:ind w:firstLine="567"/>
        <w:contextualSpacing/>
        <w:jc w:val="both"/>
        <w:rPr>
          <w:rFonts w:eastAsia="Calibri"/>
          <w:sz w:val="28"/>
          <w:szCs w:val="28"/>
          <w:lang w:eastAsia="en-US"/>
        </w:rPr>
      </w:pPr>
      <w:r w:rsidRPr="004C0744">
        <w:rPr>
          <w:rFonts w:eastAsia="Calibri"/>
          <w:sz w:val="28"/>
          <w:szCs w:val="28"/>
          <w:lang w:eastAsia="en-US"/>
        </w:rPr>
        <w:t>Предоставление муниципальной услуги в МФЦ осуществляется в соответствии с нормативными правовыми актами и соглашением о взаимодействии.</w:t>
      </w:r>
    </w:p>
    <w:p w14:paraId="0549BDCE" w14:textId="24CC492B" w:rsidR="002B2024" w:rsidRPr="00262AE9" w:rsidRDefault="002B2024"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proofErr w:type="gramStart"/>
      <w:r w:rsidRPr="00262AE9">
        <w:rPr>
          <w:rFonts w:ascii="Times New Roman" w:hAnsi="Times New Roman" w:cs="Times New Roman"/>
          <w:sz w:val="28"/>
          <w:szCs w:val="28"/>
        </w:rPr>
        <w:t xml:space="preserve">При обращении заявителя за предоставлением </w:t>
      </w:r>
      <w:r w:rsidR="00A33694" w:rsidRPr="00262AE9">
        <w:rPr>
          <w:rFonts w:ascii="Times New Roman" w:hAnsi="Times New Roman" w:cs="Times New Roman"/>
          <w:sz w:val="28"/>
          <w:szCs w:val="28"/>
        </w:rPr>
        <w:t>муниципальной</w:t>
      </w:r>
      <w:r w:rsidRPr="00262AE9">
        <w:rPr>
          <w:rFonts w:ascii="Times New Roman" w:hAnsi="Times New Roman" w:cs="Times New Roman"/>
          <w:sz w:val="28"/>
          <w:szCs w:val="28"/>
        </w:rPr>
        <w:t xml:space="preserve"> услуги в электронной форме заявление и прилагаемые к нему документы подписываются в </w:t>
      </w:r>
      <w:r w:rsidR="00A75485" w:rsidRPr="00262AE9">
        <w:rPr>
          <w:rFonts w:ascii="Times New Roman" w:hAnsi="Times New Roman" w:cs="Times New Roman"/>
          <w:sz w:val="28"/>
          <w:szCs w:val="28"/>
        </w:rPr>
        <w:t>соответствии с п</w:t>
      </w:r>
      <w:r w:rsidRPr="00262AE9">
        <w:rPr>
          <w:rFonts w:ascii="Times New Roman" w:hAnsi="Times New Roman" w:cs="Times New Roman"/>
          <w:sz w:val="28"/>
          <w:szCs w:val="28"/>
        </w:rPr>
        <w:t xml:space="preserve">остановлением Правительства Российской </w:t>
      </w:r>
      <w:r w:rsidR="00813B7E" w:rsidRPr="00262AE9">
        <w:rPr>
          <w:rFonts w:ascii="Times New Roman" w:hAnsi="Times New Roman" w:cs="Times New Roman"/>
          <w:sz w:val="28"/>
          <w:szCs w:val="28"/>
        </w:rPr>
        <w:t>Федерации от 25 июня 2012 года № 634 «</w:t>
      </w:r>
      <w:r w:rsidRPr="00262AE9">
        <w:rPr>
          <w:rFonts w:ascii="Times New Roman" w:hAnsi="Times New Roman" w:cs="Times New Roman"/>
          <w:sz w:val="28"/>
          <w:szCs w:val="28"/>
        </w:rPr>
        <w:t xml:space="preserve">О видах электронной подписи, использование которых допускается при обращении за получением государственных и </w:t>
      </w:r>
      <w:r w:rsidR="00813B7E" w:rsidRPr="00262AE9">
        <w:rPr>
          <w:rFonts w:ascii="Times New Roman" w:hAnsi="Times New Roman" w:cs="Times New Roman"/>
          <w:sz w:val="28"/>
          <w:szCs w:val="28"/>
        </w:rPr>
        <w:t>муниципальных услуг»</w:t>
      </w:r>
      <w:r w:rsidRPr="00262AE9">
        <w:rPr>
          <w:rFonts w:ascii="Times New Roman" w:hAnsi="Times New Roman" w:cs="Times New Roman"/>
          <w:sz w:val="28"/>
          <w:szCs w:val="28"/>
        </w:rPr>
        <w:t xml:space="preserve"> простой электронной подписью либо усиленной квалифицированной электронной подписью.</w:t>
      </w:r>
      <w:proofErr w:type="gramEnd"/>
    </w:p>
    <w:p w14:paraId="2E6476D8" w14:textId="56B3945E" w:rsidR="002B2024" w:rsidRPr="00E62BDC" w:rsidRDefault="00811F59" w:rsidP="00874278">
      <w:pPr>
        <w:tabs>
          <w:tab w:val="left" w:pos="993"/>
        </w:tabs>
        <w:autoSpaceDE w:val="0"/>
        <w:autoSpaceDN w:val="0"/>
        <w:adjustRightInd w:val="0"/>
        <w:ind w:firstLine="567"/>
        <w:contextualSpacing/>
        <w:jc w:val="both"/>
        <w:rPr>
          <w:sz w:val="28"/>
          <w:szCs w:val="28"/>
        </w:rPr>
      </w:pPr>
      <w:r w:rsidRPr="00F9380F">
        <w:rPr>
          <w:sz w:val="28"/>
          <w:szCs w:val="28"/>
        </w:rPr>
        <w:t>Заявление и э</w:t>
      </w:r>
      <w:r w:rsidR="002B2024" w:rsidRPr="00F9380F">
        <w:rPr>
          <w:sz w:val="28"/>
          <w:szCs w:val="28"/>
        </w:rPr>
        <w:t>лектронные документы (электронные образы документов), прилагаемые к заявлению</w:t>
      </w:r>
      <w:r w:rsidR="002B2024" w:rsidRPr="00E62BDC">
        <w:rPr>
          <w:sz w:val="28"/>
          <w:szCs w:val="28"/>
        </w:rPr>
        <w:t xml:space="preserve">, в том числе доверенности, направляются в виде файлов </w:t>
      </w:r>
      <w:r w:rsidR="002B2024" w:rsidRPr="00E62BDC">
        <w:rPr>
          <w:sz w:val="28"/>
          <w:szCs w:val="28"/>
        </w:rPr>
        <w:lastRenderedPageBreak/>
        <w:t>в форматах PDF, TIF, качество которых должно позволять в полном объеме прочитать текст документа и распознать реквизиты документа.</w:t>
      </w:r>
    </w:p>
    <w:p w14:paraId="5F2FFC75" w14:textId="37BA2E47" w:rsidR="002B2024" w:rsidRPr="00262AE9" w:rsidRDefault="002B2024"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62AE9">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4EF4F2FD" w14:textId="77777777" w:rsidR="002B2024" w:rsidRPr="00E62BDC" w:rsidRDefault="002B2024" w:rsidP="00874278">
      <w:pPr>
        <w:tabs>
          <w:tab w:val="left" w:pos="993"/>
        </w:tabs>
        <w:autoSpaceDE w:val="0"/>
        <w:autoSpaceDN w:val="0"/>
        <w:adjustRightInd w:val="0"/>
        <w:ind w:firstLine="567"/>
        <w:contextualSpacing/>
        <w:jc w:val="both"/>
        <w:rPr>
          <w:sz w:val="28"/>
          <w:szCs w:val="28"/>
        </w:rPr>
      </w:pPr>
      <w:r w:rsidRPr="00262AE9">
        <w:rPr>
          <w:sz w:val="28"/>
          <w:szCs w:val="28"/>
        </w:rPr>
        <w:t>Бумажный</w:t>
      </w:r>
      <w:r w:rsidRPr="00E62BDC">
        <w:rPr>
          <w:sz w:val="28"/>
          <w:szCs w:val="28"/>
        </w:rPr>
        <w:t xml:space="preserve">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261AAFA0" w14:textId="12377937" w:rsidR="002B2024" w:rsidRPr="00E62BDC" w:rsidRDefault="002B2024" w:rsidP="00874278">
      <w:pPr>
        <w:tabs>
          <w:tab w:val="left" w:pos="993"/>
        </w:tabs>
        <w:autoSpaceDE w:val="0"/>
        <w:autoSpaceDN w:val="0"/>
        <w:adjustRightInd w:val="0"/>
        <w:ind w:firstLine="567"/>
        <w:contextualSpacing/>
        <w:jc w:val="both"/>
        <w:rPr>
          <w:sz w:val="28"/>
          <w:szCs w:val="28"/>
        </w:rPr>
      </w:pPr>
      <w:r w:rsidRPr="00E62BDC">
        <w:rPr>
          <w:sz w:val="28"/>
          <w:szCs w:val="28"/>
        </w:rPr>
        <w:t>оттиск штампа с текстом (или собс</w:t>
      </w:r>
      <w:r w:rsidR="00813B7E" w:rsidRPr="00E62BDC">
        <w:rPr>
          <w:sz w:val="28"/>
          <w:szCs w:val="28"/>
        </w:rPr>
        <w:t>твенноручную запись с текстом) «</w:t>
      </w:r>
      <w:r w:rsidRPr="00E62BDC">
        <w:rPr>
          <w:sz w:val="28"/>
          <w:szCs w:val="28"/>
        </w:rPr>
        <w:t>Коп</w:t>
      </w:r>
      <w:r w:rsidR="00813B7E" w:rsidRPr="00E62BDC">
        <w:rPr>
          <w:sz w:val="28"/>
          <w:szCs w:val="28"/>
        </w:rPr>
        <w:t>ия электронного документа верна»</w:t>
      </w:r>
      <w:r w:rsidRPr="00E62BDC">
        <w:rPr>
          <w:sz w:val="28"/>
          <w:szCs w:val="28"/>
        </w:rPr>
        <w:t>;</w:t>
      </w:r>
    </w:p>
    <w:p w14:paraId="68D04D30" w14:textId="77777777" w:rsidR="002B2024" w:rsidRPr="00E62BDC" w:rsidRDefault="002B2024" w:rsidP="00874278">
      <w:pPr>
        <w:tabs>
          <w:tab w:val="left" w:pos="993"/>
        </w:tabs>
        <w:autoSpaceDE w:val="0"/>
        <w:autoSpaceDN w:val="0"/>
        <w:adjustRightInd w:val="0"/>
        <w:ind w:firstLine="567"/>
        <w:contextualSpacing/>
        <w:jc w:val="both"/>
        <w:rPr>
          <w:sz w:val="28"/>
          <w:szCs w:val="28"/>
        </w:rPr>
      </w:pPr>
      <w:r w:rsidRPr="00E62BDC">
        <w:rPr>
          <w:sz w:val="28"/>
          <w:szCs w:val="28"/>
        </w:rPr>
        <w:t>собственноручную подпись должностного лица, его фамилию и дату создания бумажного документа - копии электронного документа.</w:t>
      </w:r>
    </w:p>
    <w:p w14:paraId="1A2E0FE5" w14:textId="77777777" w:rsidR="002B2024" w:rsidRPr="00E62BDC" w:rsidRDefault="002B2024" w:rsidP="00874278">
      <w:pPr>
        <w:tabs>
          <w:tab w:val="left" w:pos="993"/>
        </w:tabs>
        <w:autoSpaceDE w:val="0"/>
        <w:autoSpaceDN w:val="0"/>
        <w:adjustRightInd w:val="0"/>
        <w:ind w:firstLine="567"/>
        <w:contextualSpacing/>
        <w:jc w:val="both"/>
        <w:rPr>
          <w:sz w:val="28"/>
          <w:szCs w:val="28"/>
        </w:rPr>
      </w:pPr>
      <w:r w:rsidRPr="00E62BDC">
        <w:rPr>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43F88AE1" w14:textId="76AFBDF2" w:rsidR="002B2024" w:rsidRPr="00E62BDC" w:rsidRDefault="002B2024"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E62BDC">
        <w:rPr>
          <w:sz w:val="28"/>
          <w:szCs w:val="28"/>
        </w:rPr>
        <w:t>заверение первой</w:t>
      </w:r>
      <w:proofErr w:type="gramEnd"/>
      <w:r w:rsidRPr="00E62BDC">
        <w:rPr>
          <w:sz w:val="28"/>
          <w:szCs w:val="28"/>
        </w:rPr>
        <w:t xml:space="preserve"> и последней страниц.</w:t>
      </w:r>
    </w:p>
    <w:p w14:paraId="4EABCEAB" w14:textId="3EEA0FEE" w:rsidR="00730E34" w:rsidRPr="00E62BDC" w:rsidRDefault="00730E34" w:rsidP="00874278">
      <w:pPr>
        <w:tabs>
          <w:tab w:val="left" w:pos="993"/>
        </w:tabs>
        <w:autoSpaceDE w:val="0"/>
        <w:autoSpaceDN w:val="0"/>
        <w:adjustRightInd w:val="0"/>
        <w:ind w:firstLine="567"/>
        <w:contextualSpacing/>
        <w:jc w:val="both"/>
        <w:rPr>
          <w:sz w:val="28"/>
          <w:szCs w:val="28"/>
        </w:rPr>
      </w:pPr>
    </w:p>
    <w:p w14:paraId="1306D9AE" w14:textId="57920704" w:rsidR="00730E34" w:rsidRPr="00E62BDC" w:rsidRDefault="00730E34" w:rsidP="00874278">
      <w:pPr>
        <w:tabs>
          <w:tab w:val="left" w:pos="993"/>
        </w:tabs>
        <w:autoSpaceDE w:val="0"/>
        <w:autoSpaceDN w:val="0"/>
        <w:adjustRightInd w:val="0"/>
        <w:ind w:firstLine="567"/>
        <w:contextualSpacing/>
        <w:jc w:val="center"/>
        <w:outlineLvl w:val="1"/>
        <w:rPr>
          <w:b/>
          <w:sz w:val="28"/>
          <w:szCs w:val="28"/>
        </w:rPr>
      </w:pPr>
      <w:r w:rsidRPr="00E62BDC">
        <w:rPr>
          <w:b/>
          <w:sz w:val="28"/>
          <w:szCs w:val="28"/>
        </w:rPr>
        <w:t xml:space="preserve">Раздел III. </w:t>
      </w:r>
      <w:r w:rsidR="002B2024" w:rsidRPr="00E62BDC">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r w:rsidR="008B4B1C" w:rsidRPr="00E62BDC">
        <w:rPr>
          <w:b/>
          <w:sz w:val="28"/>
          <w:szCs w:val="28"/>
        </w:rPr>
        <w:t xml:space="preserve"> </w:t>
      </w:r>
      <w:r w:rsidR="002B2024" w:rsidRPr="00E62BDC">
        <w:rPr>
          <w:b/>
          <w:sz w:val="28"/>
          <w:szCs w:val="28"/>
        </w:rPr>
        <w:t>АДМИНИСТРАТИВНЫХ ПРОЦЕДУР (ДЕЙСТВИЙ) В ЭЛЕКТРОННОЙ ФОРМЕ</w:t>
      </w:r>
    </w:p>
    <w:p w14:paraId="51104E16" w14:textId="77777777" w:rsidR="002B2024" w:rsidRPr="00E62BDC" w:rsidRDefault="002B2024" w:rsidP="00874278">
      <w:pPr>
        <w:tabs>
          <w:tab w:val="left" w:pos="993"/>
        </w:tabs>
        <w:autoSpaceDE w:val="0"/>
        <w:autoSpaceDN w:val="0"/>
        <w:adjustRightInd w:val="0"/>
        <w:ind w:firstLine="567"/>
        <w:contextualSpacing/>
        <w:jc w:val="center"/>
        <w:outlineLvl w:val="1"/>
        <w:rPr>
          <w:sz w:val="28"/>
          <w:szCs w:val="28"/>
        </w:rPr>
      </w:pPr>
    </w:p>
    <w:p w14:paraId="08D99C5D" w14:textId="77777777" w:rsidR="00730E34" w:rsidRPr="00E62BDC" w:rsidRDefault="00730E34" w:rsidP="00874278">
      <w:pPr>
        <w:pStyle w:val="ab"/>
        <w:numPr>
          <w:ilvl w:val="0"/>
          <w:numId w:val="3"/>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Исчерпывающий перечень административных процедур</w:t>
      </w:r>
    </w:p>
    <w:p w14:paraId="1F505F73" w14:textId="77777777" w:rsidR="00730E34" w:rsidRPr="00E62BDC" w:rsidRDefault="00730E34" w:rsidP="00874278">
      <w:pPr>
        <w:tabs>
          <w:tab w:val="left" w:pos="993"/>
        </w:tabs>
        <w:autoSpaceDE w:val="0"/>
        <w:autoSpaceDN w:val="0"/>
        <w:adjustRightInd w:val="0"/>
        <w:ind w:firstLine="567"/>
        <w:contextualSpacing/>
        <w:jc w:val="both"/>
        <w:rPr>
          <w:b/>
          <w:sz w:val="28"/>
          <w:szCs w:val="28"/>
        </w:rPr>
      </w:pPr>
    </w:p>
    <w:p w14:paraId="47ADE533" w14:textId="52DEEAE5" w:rsidR="002B2024" w:rsidRPr="00262AE9" w:rsidRDefault="002B2024"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62AE9">
        <w:rPr>
          <w:rFonts w:ascii="Times New Roman" w:hAnsi="Times New Roman" w:cs="Times New Roman"/>
          <w:sz w:val="28"/>
          <w:szCs w:val="28"/>
        </w:rPr>
        <w:t xml:space="preserve">Предоставление </w:t>
      </w:r>
      <w:r w:rsidR="00A33694" w:rsidRPr="00262AE9">
        <w:rPr>
          <w:rFonts w:ascii="Times New Roman" w:hAnsi="Times New Roman" w:cs="Times New Roman"/>
          <w:sz w:val="28"/>
          <w:szCs w:val="28"/>
        </w:rPr>
        <w:t>муниципальной</w:t>
      </w:r>
      <w:r w:rsidRPr="00262AE9">
        <w:rPr>
          <w:rFonts w:ascii="Times New Roman" w:hAnsi="Times New Roman" w:cs="Times New Roman"/>
          <w:sz w:val="28"/>
          <w:szCs w:val="28"/>
        </w:rPr>
        <w:t xml:space="preserve"> услуги включает в себя следующие административные процедуры:</w:t>
      </w:r>
    </w:p>
    <w:p w14:paraId="0E3B6902" w14:textId="669A3D82" w:rsidR="005B4CB6" w:rsidRPr="00262AE9" w:rsidRDefault="00505AA1" w:rsidP="00874278">
      <w:pPr>
        <w:tabs>
          <w:tab w:val="left" w:pos="993"/>
        </w:tabs>
        <w:autoSpaceDE w:val="0"/>
        <w:autoSpaceDN w:val="0"/>
        <w:adjustRightInd w:val="0"/>
        <w:ind w:firstLine="567"/>
        <w:contextualSpacing/>
        <w:jc w:val="both"/>
        <w:rPr>
          <w:sz w:val="28"/>
          <w:szCs w:val="28"/>
        </w:rPr>
      </w:pPr>
      <w:r w:rsidRPr="00262AE9">
        <w:rPr>
          <w:sz w:val="28"/>
          <w:szCs w:val="28"/>
        </w:rPr>
        <w:t xml:space="preserve">прием и регистрация заявления о предоставлении </w:t>
      </w:r>
      <w:r w:rsidR="00A33694" w:rsidRPr="00262AE9">
        <w:rPr>
          <w:sz w:val="28"/>
          <w:szCs w:val="28"/>
        </w:rPr>
        <w:t>муниципальной</w:t>
      </w:r>
      <w:r w:rsidRPr="00262AE9">
        <w:rPr>
          <w:sz w:val="28"/>
          <w:szCs w:val="28"/>
        </w:rPr>
        <w:t xml:space="preserve"> услуги и документов</w:t>
      </w:r>
      <w:r w:rsidR="005B4CB6" w:rsidRPr="00262AE9">
        <w:rPr>
          <w:sz w:val="28"/>
          <w:szCs w:val="28"/>
        </w:rPr>
        <w:t>;</w:t>
      </w:r>
    </w:p>
    <w:p w14:paraId="127ECB2F" w14:textId="64E6383E" w:rsidR="00B8330D" w:rsidRPr="00E62BDC" w:rsidRDefault="00B8330D"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рассмотрение заявления на наличие оснований для его возврата, </w:t>
      </w:r>
      <w:r w:rsidR="00101633" w:rsidRPr="00E62BDC">
        <w:rPr>
          <w:sz w:val="28"/>
          <w:szCs w:val="28"/>
        </w:rPr>
        <w:t>направление (выдача)</w:t>
      </w:r>
      <w:r w:rsidRPr="00E62BDC">
        <w:rPr>
          <w:sz w:val="28"/>
          <w:szCs w:val="28"/>
        </w:rPr>
        <w:t xml:space="preserve"> решения о возврате заявления</w:t>
      </w:r>
      <w:r w:rsidR="002E3B9C" w:rsidRPr="00E62BDC">
        <w:rPr>
          <w:sz w:val="28"/>
          <w:szCs w:val="28"/>
        </w:rPr>
        <w:t>;</w:t>
      </w:r>
    </w:p>
    <w:p w14:paraId="1838255B" w14:textId="36638342" w:rsidR="005B4CB6" w:rsidRPr="00E62BDC" w:rsidRDefault="005B4CB6" w:rsidP="00874278">
      <w:pPr>
        <w:tabs>
          <w:tab w:val="left" w:pos="993"/>
        </w:tabs>
        <w:autoSpaceDE w:val="0"/>
        <w:autoSpaceDN w:val="0"/>
        <w:adjustRightInd w:val="0"/>
        <w:ind w:firstLine="567"/>
        <w:contextualSpacing/>
        <w:jc w:val="both"/>
        <w:rPr>
          <w:sz w:val="28"/>
          <w:szCs w:val="28"/>
        </w:rPr>
      </w:pPr>
      <w:r w:rsidRPr="00E62BDC">
        <w:rPr>
          <w:sz w:val="28"/>
          <w:szCs w:val="28"/>
        </w:rPr>
        <w:t xml:space="preserve">формирование и направление межведомственных запросов в органы (организации), участвующие в предоставлении </w:t>
      </w:r>
      <w:r w:rsidR="00A33694" w:rsidRPr="00E62BDC">
        <w:rPr>
          <w:sz w:val="28"/>
          <w:szCs w:val="28"/>
        </w:rPr>
        <w:t>муниципальной</w:t>
      </w:r>
      <w:r w:rsidRPr="00E62BDC">
        <w:rPr>
          <w:sz w:val="28"/>
          <w:szCs w:val="28"/>
        </w:rPr>
        <w:t xml:space="preserve"> услуги;</w:t>
      </w:r>
    </w:p>
    <w:p w14:paraId="3CFDCD4E" w14:textId="1D39DC53" w:rsidR="005B4CB6" w:rsidRPr="00E62BDC" w:rsidRDefault="005B4CB6"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рассмотрение заявления и документов </w:t>
      </w:r>
      <w:proofErr w:type="gramStart"/>
      <w:r w:rsidRPr="00E62BDC">
        <w:rPr>
          <w:sz w:val="28"/>
          <w:szCs w:val="28"/>
        </w:rPr>
        <w:t>на наличие оснований для отказа в постановке гражданина на учет в целях</w:t>
      </w:r>
      <w:proofErr w:type="gramEnd"/>
      <w:r w:rsidRPr="00E62BDC">
        <w:rPr>
          <w:sz w:val="28"/>
          <w:szCs w:val="28"/>
        </w:rPr>
        <w:t xml:space="preserve"> предоставления земельного участка,</w:t>
      </w:r>
      <w:r w:rsidR="00101633" w:rsidRPr="00E62BDC">
        <w:rPr>
          <w:sz w:val="28"/>
          <w:szCs w:val="28"/>
        </w:rPr>
        <w:t xml:space="preserve"> </w:t>
      </w:r>
      <w:r w:rsidR="002E3B9C" w:rsidRPr="00E62BDC">
        <w:rPr>
          <w:sz w:val="28"/>
          <w:szCs w:val="28"/>
        </w:rPr>
        <w:t xml:space="preserve">принятие и </w:t>
      </w:r>
      <w:r w:rsidR="00101633" w:rsidRPr="00E62BDC">
        <w:rPr>
          <w:sz w:val="28"/>
          <w:szCs w:val="28"/>
        </w:rPr>
        <w:t>направлен</w:t>
      </w:r>
      <w:r w:rsidR="00060FEC" w:rsidRPr="00E62BDC">
        <w:rPr>
          <w:sz w:val="28"/>
          <w:szCs w:val="28"/>
        </w:rPr>
        <w:t>ие (выдача) решения об</w:t>
      </w:r>
      <w:r w:rsidRPr="00E62BDC">
        <w:rPr>
          <w:sz w:val="28"/>
          <w:szCs w:val="28"/>
        </w:rPr>
        <w:t xml:space="preserve"> отказ</w:t>
      </w:r>
      <w:r w:rsidR="00060FEC" w:rsidRPr="00E62BDC">
        <w:rPr>
          <w:sz w:val="28"/>
          <w:szCs w:val="28"/>
        </w:rPr>
        <w:t>е</w:t>
      </w:r>
      <w:r w:rsidRPr="00E62BDC">
        <w:rPr>
          <w:sz w:val="28"/>
          <w:szCs w:val="28"/>
        </w:rPr>
        <w:t xml:space="preserve"> в постановке гражданина на учет в целях предоставления земельного участка;</w:t>
      </w:r>
    </w:p>
    <w:p w14:paraId="4E366DC8" w14:textId="48D5FBF3" w:rsidR="005B4CB6" w:rsidRPr="00E62BDC" w:rsidRDefault="005B4CB6" w:rsidP="00874278">
      <w:pPr>
        <w:tabs>
          <w:tab w:val="left" w:pos="993"/>
        </w:tabs>
        <w:autoSpaceDE w:val="0"/>
        <w:autoSpaceDN w:val="0"/>
        <w:adjustRightInd w:val="0"/>
        <w:ind w:firstLine="567"/>
        <w:contextualSpacing/>
        <w:jc w:val="both"/>
        <w:rPr>
          <w:b/>
          <w:sz w:val="28"/>
          <w:szCs w:val="28"/>
          <w:u w:val="single"/>
        </w:rPr>
      </w:pPr>
      <w:r w:rsidRPr="00E62BDC">
        <w:rPr>
          <w:sz w:val="28"/>
          <w:szCs w:val="28"/>
        </w:rPr>
        <w:t>принятие и направление (выдача) решения о постановке гражданина на учет в целях предоставления земельного участка.</w:t>
      </w:r>
    </w:p>
    <w:p w14:paraId="4CCB3605" w14:textId="77777777" w:rsidR="005B4CB6" w:rsidRPr="00E62BDC" w:rsidRDefault="005B4CB6" w:rsidP="00874278">
      <w:pPr>
        <w:tabs>
          <w:tab w:val="left" w:pos="993"/>
        </w:tabs>
        <w:autoSpaceDE w:val="0"/>
        <w:autoSpaceDN w:val="0"/>
        <w:adjustRightInd w:val="0"/>
        <w:ind w:firstLine="567"/>
        <w:contextualSpacing/>
        <w:jc w:val="center"/>
        <w:rPr>
          <w:b/>
          <w:sz w:val="28"/>
          <w:szCs w:val="28"/>
          <w:u w:val="single"/>
        </w:rPr>
      </w:pPr>
    </w:p>
    <w:p w14:paraId="1B530F3D" w14:textId="3ADCED08" w:rsidR="00A17F76" w:rsidRPr="00E62BDC" w:rsidRDefault="00A17F76" w:rsidP="00874278">
      <w:pPr>
        <w:pStyle w:val="ab"/>
        <w:numPr>
          <w:ilvl w:val="0"/>
          <w:numId w:val="3"/>
        </w:numPr>
        <w:tabs>
          <w:tab w:val="left" w:pos="993"/>
        </w:tabs>
        <w:spacing w:after="0" w:line="240" w:lineRule="auto"/>
        <w:ind w:left="0" w:firstLine="567"/>
        <w:jc w:val="center"/>
        <w:rPr>
          <w:rFonts w:ascii="Times New Roman" w:hAnsi="Times New Roman" w:cs="Times New Roman"/>
          <w:b/>
          <w:sz w:val="28"/>
          <w:szCs w:val="28"/>
        </w:rPr>
      </w:pPr>
      <w:r w:rsidRPr="00E62BDC">
        <w:rPr>
          <w:rFonts w:ascii="Times New Roman" w:hAnsi="Times New Roman" w:cs="Times New Roman"/>
          <w:b/>
          <w:sz w:val="28"/>
          <w:szCs w:val="28"/>
        </w:rPr>
        <w:t xml:space="preserve">Прием </w:t>
      </w:r>
      <w:r w:rsidR="00505AA1" w:rsidRPr="00E62BDC">
        <w:rPr>
          <w:rFonts w:ascii="Times New Roman" w:hAnsi="Times New Roman" w:cs="Times New Roman"/>
          <w:b/>
          <w:sz w:val="28"/>
          <w:szCs w:val="28"/>
        </w:rPr>
        <w:t xml:space="preserve">и регистрация заявления о предоставлении </w:t>
      </w:r>
      <w:r w:rsidR="00A33694" w:rsidRPr="00E62BDC">
        <w:rPr>
          <w:rFonts w:ascii="Times New Roman" w:hAnsi="Times New Roman" w:cs="Times New Roman"/>
          <w:b/>
          <w:sz w:val="28"/>
          <w:szCs w:val="28"/>
        </w:rPr>
        <w:t>муниципальной</w:t>
      </w:r>
      <w:r w:rsidR="00505AA1" w:rsidRPr="00E62BDC">
        <w:rPr>
          <w:rFonts w:ascii="Times New Roman" w:hAnsi="Times New Roman" w:cs="Times New Roman"/>
          <w:b/>
          <w:sz w:val="28"/>
          <w:szCs w:val="28"/>
        </w:rPr>
        <w:t xml:space="preserve"> услуги и документов</w:t>
      </w:r>
    </w:p>
    <w:p w14:paraId="40816918" w14:textId="3FA9A139" w:rsidR="00461571" w:rsidRPr="00E62BDC" w:rsidRDefault="00461571" w:rsidP="00874278">
      <w:pPr>
        <w:pStyle w:val="ab"/>
        <w:tabs>
          <w:tab w:val="left" w:pos="993"/>
        </w:tabs>
        <w:spacing w:after="0" w:line="240" w:lineRule="auto"/>
        <w:ind w:left="0" w:firstLine="567"/>
        <w:rPr>
          <w:rFonts w:ascii="Times New Roman" w:hAnsi="Times New Roman" w:cs="Times New Roman"/>
          <w:b/>
          <w:sz w:val="28"/>
          <w:szCs w:val="28"/>
        </w:rPr>
      </w:pPr>
    </w:p>
    <w:p w14:paraId="5AC76235" w14:textId="03FCEF60" w:rsidR="00537ED2" w:rsidRPr="00262AE9" w:rsidRDefault="0046157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62AE9">
        <w:rPr>
          <w:rFonts w:ascii="Times New Roman" w:hAnsi="Times New Roman" w:cs="Times New Roman"/>
          <w:sz w:val="28"/>
          <w:szCs w:val="28"/>
        </w:rPr>
        <w:t xml:space="preserve">Основанием для начала административной процедуры является поступление заявления от гражданина, имеющего трех и более детей, непосредственно в </w:t>
      </w:r>
      <w:r w:rsidR="00537469" w:rsidRPr="00262AE9">
        <w:rPr>
          <w:rFonts w:ascii="Times New Roman" w:hAnsi="Times New Roman" w:cs="Times New Roman"/>
          <w:sz w:val="28"/>
          <w:szCs w:val="28"/>
        </w:rPr>
        <w:t>ОМСУ</w:t>
      </w:r>
      <w:r w:rsidRPr="00262AE9">
        <w:rPr>
          <w:rFonts w:ascii="Times New Roman" w:hAnsi="Times New Roman" w:cs="Times New Roman"/>
          <w:sz w:val="28"/>
          <w:szCs w:val="28"/>
        </w:rPr>
        <w:t xml:space="preserve"> либо посредством почтового отправления</w:t>
      </w:r>
      <w:r w:rsidR="00537ED2" w:rsidRPr="00262AE9">
        <w:rPr>
          <w:rFonts w:ascii="Times New Roman" w:eastAsia="Arial Unicode MS" w:hAnsi="Times New Roman" w:cs="Times New Roman"/>
          <w:sz w:val="28"/>
          <w:szCs w:val="28"/>
          <w:lang w:bidi="ru-RU"/>
        </w:rPr>
        <w:t>.</w:t>
      </w:r>
    </w:p>
    <w:p w14:paraId="61AFFF1F" w14:textId="2E0F6EFC" w:rsidR="00461571" w:rsidRPr="00262AE9" w:rsidRDefault="00461571" w:rsidP="00874278">
      <w:pPr>
        <w:tabs>
          <w:tab w:val="left" w:pos="993"/>
        </w:tabs>
        <w:autoSpaceDE w:val="0"/>
        <w:autoSpaceDN w:val="0"/>
        <w:adjustRightInd w:val="0"/>
        <w:ind w:firstLine="567"/>
        <w:jc w:val="both"/>
        <w:rPr>
          <w:sz w:val="28"/>
          <w:szCs w:val="28"/>
        </w:rPr>
      </w:pPr>
      <w:r w:rsidRPr="00262AE9">
        <w:rPr>
          <w:sz w:val="28"/>
          <w:szCs w:val="28"/>
        </w:rPr>
        <w:t>Заявление составляется по форме согласно приложению к административному регламенту.</w:t>
      </w:r>
    </w:p>
    <w:p w14:paraId="37DB4624" w14:textId="77777777" w:rsidR="00461571" w:rsidRPr="00262AE9" w:rsidRDefault="0046157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Заявление подписывается заявителем или представителем заявителя (при наличии соответствующих полномочий) и может быть заполнено от руки или машинописным способом, распечатано посредством электронных печатающих </w:t>
      </w:r>
      <w:r w:rsidRPr="00262AE9">
        <w:rPr>
          <w:sz w:val="28"/>
          <w:szCs w:val="28"/>
        </w:rPr>
        <w:t>устройств.</w:t>
      </w:r>
    </w:p>
    <w:p w14:paraId="1EC27AB3" w14:textId="4480F0FF" w:rsidR="00461571" w:rsidRPr="00262AE9" w:rsidRDefault="00461571" w:rsidP="00874278">
      <w:pPr>
        <w:pStyle w:val="ab"/>
        <w:numPr>
          <w:ilvl w:val="1"/>
          <w:numId w:val="30"/>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62AE9">
        <w:rPr>
          <w:rFonts w:ascii="Times New Roman" w:eastAsia="Calibri" w:hAnsi="Times New Roman" w:cs="Times New Roman"/>
          <w:sz w:val="28"/>
          <w:szCs w:val="28"/>
        </w:rPr>
        <w:t xml:space="preserve">При подаче заявления в </w:t>
      </w:r>
      <w:r w:rsidR="00537469" w:rsidRPr="00262AE9">
        <w:rPr>
          <w:rFonts w:ascii="Times New Roman" w:hAnsi="Times New Roman" w:cs="Times New Roman"/>
          <w:sz w:val="28"/>
          <w:szCs w:val="28"/>
        </w:rPr>
        <w:t>ОМСУ</w:t>
      </w:r>
      <w:r w:rsidR="0080046A" w:rsidRPr="00262AE9">
        <w:rPr>
          <w:rFonts w:ascii="Times New Roman" w:eastAsia="Calibri" w:hAnsi="Times New Roman" w:cs="Times New Roman"/>
          <w:sz w:val="28"/>
          <w:szCs w:val="28"/>
        </w:rPr>
        <w:t xml:space="preserve"> непосредственно з</w:t>
      </w:r>
      <w:r w:rsidRPr="00262AE9">
        <w:rPr>
          <w:rFonts w:ascii="Times New Roman" w:eastAsia="Calibri" w:hAnsi="Times New Roman" w:cs="Times New Roman"/>
          <w:sz w:val="28"/>
          <w:szCs w:val="28"/>
        </w:rPr>
        <w:t>аявление представляется в двух экземплярах (один экземпляр возвращается заявителю с указанием даты принятия заявления).</w:t>
      </w:r>
    </w:p>
    <w:p w14:paraId="25E9E7CA"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Документы, указанные в </w:t>
      </w:r>
      <w:hyperlink w:anchor="Par114" w:history="1">
        <w:r w:rsidRPr="00E62BDC">
          <w:rPr>
            <w:rFonts w:eastAsia="Calibri"/>
            <w:sz w:val="28"/>
            <w:szCs w:val="28"/>
            <w:lang w:eastAsia="en-US"/>
          </w:rPr>
          <w:t>пункте 12</w:t>
        </w:r>
      </w:hyperlink>
      <w:r w:rsidRPr="00E62BDC">
        <w:rPr>
          <w:rFonts w:eastAsia="Calibri"/>
          <w:sz w:val="28"/>
          <w:szCs w:val="28"/>
          <w:lang w:eastAsia="en-US"/>
        </w:rPr>
        <w:t xml:space="preserve"> административного регламента, могут быть представлены в следующей форме:</w:t>
      </w:r>
    </w:p>
    <w:p w14:paraId="196E0428"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оригинал на бумажном носителе;</w:t>
      </w:r>
    </w:p>
    <w:p w14:paraId="2CA228DB"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копия на бумажном носителе с предъявлением оригинала;</w:t>
      </w:r>
    </w:p>
    <w:p w14:paraId="6406277B"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копия на бумажном носителе, заверенная нотариально либо органом, выдавшим оригинал документа.</w:t>
      </w:r>
    </w:p>
    <w:p w14:paraId="5B25964A" w14:textId="2CDC60D1"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Заявление подается непосредственно в </w:t>
      </w:r>
      <w:r w:rsidR="00537469" w:rsidRPr="00E62BDC">
        <w:rPr>
          <w:sz w:val="28"/>
          <w:szCs w:val="28"/>
        </w:rPr>
        <w:t>ОМСУ</w:t>
      </w:r>
      <w:r w:rsidRPr="00E62BDC">
        <w:rPr>
          <w:rFonts w:eastAsia="Calibri"/>
          <w:sz w:val="28"/>
          <w:szCs w:val="28"/>
          <w:lang w:eastAsia="en-US"/>
        </w:rPr>
        <w:t xml:space="preserve"> по графику работы </w:t>
      </w:r>
      <w:r w:rsidR="006D0C2B" w:rsidRPr="00E62BDC">
        <w:rPr>
          <w:sz w:val="28"/>
          <w:szCs w:val="28"/>
        </w:rPr>
        <w:t>ОМСУ</w:t>
      </w:r>
      <w:r w:rsidRPr="00E62BDC">
        <w:rPr>
          <w:rFonts w:eastAsia="Calibri"/>
          <w:sz w:val="28"/>
          <w:szCs w:val="28"/>
          <w:lang w:eastAsia="en-US"/>
        </w:rPr>
        <w:t>.</w:t>
      </w:r>
    </w:p>
    <w:p w14:paraId="4C037158" w14:textId="0B36BFBB"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Специалист </w:t>
      </w:r>
      <w:r w:rsidR="00537469" w:rsidRPr="00E62BDC">
        <w:rPr>
          <w:sz w:val="28"/>
          <w:szCs w:val="28"/>
        </w:rPr>
        <w:t>ОМСУ</w:t>
      </w:r>
      <w:r w:rsidRPr="00E62BDC">
        <w:rPr>
          <w:rFonts w:eastAsia="Calibri"/>
          <w:sz w:val="28"/>
          <w:szCs w:val="28"/>
          <w:lang w:eastAsia="en-US"/>
        </w:rPr>
        <w:t xml:space="preserve">, ответственный за прием </w:t>
      </w:r>
      <w:r w:rsidR="0080046A">
        <w:rPr>
          <w:rFonts w:eastAsia="Calibri"/>
          <w:sz w:val="28"/>
          <w:szCs w:val="28"/>
          <w:lang w:eastAsia="en-US"/>
        </w:rPr>
        <w:t xml:space="preserve">(регистрацию) </w:t>
      </w:r>
      <w:r w:rsidRPr="00E62BDC">
        <w:rPr>
          <w:rFonts w:eastAsia="Calibri"/>
          <w:sz w:val="28"/>
          <w:szCs w:val="28"/>
          <w:lang w:eastAsia="en-US"/>
        </w:rPr>
        <w:t>документов:</w:t>
      </w:r>
    </w:p>
    <w:p w14:paraId="3B201C5A"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устанавливает личность заявителя, проверяя документ, удостоверяющий личность заявителя;</w:t>
      </w:r>
    </w:p>
    <w:p w14:paraId="59EC8B4D"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устанавливает полномочия представителя;</w:t>
      </w:r>
    </w:p>
    <w:p w14:paraId="62A8E44F"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проверяет правильность заполнения заявления и документов.</w:t>
      </w:r>
    </w:p>
    <w:p w14:paraId="044B94A7" w14:textId="5EF82258"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Заявителю обеспечивается изготовление </w:t>
      </w:r>
      <w:r w:rsidRPr="004154D3">
        <w:rPr>
          <w:rFonts w:eastAsia="Calibri"/>
          <w:sz w:val="28"/>
          <w:szCs w:val="28"/>
          <w:lang w:eastAsia="en-US"/>
        </w:rPr>
        <w:t xml:space="preserve">копий </w:t>
      </w:r>
      <w:r w:rsidR="00262AE9" w:rsidRPr="004154D3">
        <w:rPr>
          <w:rFonts w:eastAsia="Calibri"/>
          <w:sz w:val="28"/>
          <w:szCs w:val="28"/>
          <w:lang w:eastAsia="en-US"/>
        </w:rPr>
        <w:t xml:space="preserve">представленных гражданином </w:t>
      </w:r>
      <w:r w:rsidRPr="004154D3">
        <w:rPr>
          <w:rFonts w:eastAsia="Calibri"/>
          <w:sz w:val="28"/>
          <w:szCs w:val="28"/>
          <w:lang w:eastAsia="en-US"/>
        </w:rPr>
        <w:t xml:space="preserve">документов, </w:t>
      </w:r>
      <w:r w:rsidR="00FA6049" w:rsidRPr="004154D3">
        <w:rPr>
          <w:rFonts w:eastAsia="Calibri"/>
          <w:sz w:val="28"/>
          <w:szCs w:val="28"/>
          <w:lang w:eastAsia="en-US"/>
        </w:rPr>
        <w:t>в момент принятия</w:t>
      </w:r>
      <w:r w:rsidRPr="004154D3">
        <w:rPr>
          <w:rFonts w:eastAsia="Calibri"/>
          <w:sz w:val="28"/>
          <w:szCs w:val="28"/>
          <w:lang w:eastAsia="en-US"/>
        </w:rPr>
        <w:t xml:space="preserve"> заявления. После изготовления</w:t>
      </w:r>
      <w:r w:rsidRPr="00E62BDC">
        <w:rPr>
          <w:rFonts w:eastAsia="Calibri"/>
          <w:sz w:val="28"/>
          <w:szCs w:val="28"/>
          <w:lang w:eastAsia="en-US"/>
        </w:rPr>
        <w:t xml:space="preserve"> копий документов подлинники возвращаются заявителю.</w:t>
      </w:r>
    </w:p>
    <w:p w14:paraId="5E90D601" w14:textId="23BD03E7" w:rsidR="002E3B9C"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При </w:t>
      </w:r>
      <w:r w:rsidRPr="004154D3">
        <w:rPr>
          <w:rFonts w:eastAsia="Calibri"/>
          <w:sz w:val="28"/>
          <w:szCs w:val="28"/>
          <w:lang w:eastAsia="en-US"/>
        </w:rPr>
        <w:t>установлении фактов несоответствия представленных документов требованиям</w:t>
      </w:r>
      <w:r w:rsidR="0080046A" w:rsidRPr="004154D3">
        <w:rPr>
          <w:rFonts w:eastAsia="Calibri"/>
          <w:sz w:val="28"/>
          <w:szCs w:val="28"/>
          <w:lang w:eastAsia="en-US"/>
        </w:rPr>
        <w:t xml:space="preserve"> действующего законодательства РФ</w:t>
      </w:r>
      <w:r w:rsidRPr="00E62BDC">
        <w:rPr>
          <w:rFonts w:eastAsia="Calibri"/>
          <w:sz w:val="28"/>
          <w:szCs w:val="28"/>
          <w:lang w:eastAsia="en-US"/>
        </w:rPr>
        <w:t xml:space="preserve"> специалист </w:t>
      </w:r>
      <w:r w:rsidR="00537469" w:rsidRPr="00E62BDC">
        <w:rPr>
          <w:sz w:val="28"/>
          <w:szCs w:val="28"/>
        </w:rPr>
        <w:t>ОМСУ</w:t>
      </w:r>
      <w:r w:rsidRPr="00E62BDC">
        <w:rPr>
          <w:rFonts w:eastAsia="Calibri"/>
          <w:sz w:val="28"/>
          <w:szCs w:val="28"/>
          <w:lang w:eastAsia="en-US"/>
        </w:rPr>
        <w:t xml:space="preserve">, ответственный за прием документов, уведомляет заявителя о наличии препятствий для предоставления </w:t>
      </w:r>
      <w:r w:rsidR="00A33694" w:rsidRPr="00E62BDC">
        <w:rPr>
          <w:rFonts w:eastAsia="Calibri"/>
          <w:sz w:val="28"/>
          <w:szCs w:val="28"/>
          <w:lang w:eastAsia="en-US"/>
        </w:rPr>
        <w:t>муниципальной</w:t>
      </w:r>
      <w:r w:rsidRPr="00E62BDC">
        <w:rPr>
          <w:rFonts w:eastAsia="Calibri"/>
          <w:sz w:val="28"/>
          <w:szCs w:val="28"/>
          <w:lang w:eastAsia="en-US"/>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14:paraId="28126DB8" w14:textId="1919126D" w:rsidR="00461571" w:rsidRPr="00E62BDC" w:rsidRDefault="002E3B9C"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- 15 минут.</w:t>
      </w:r>
    </w:p>
    <w:p w14:paraId="6607FDE3" w14:textId="28894FAE" w:rsidR="00461571" w:rsidRPr="00527C8B"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Специалист </w:t>
      </w:r>
      <w:r w:rsidR="00537469" w:rsidRPr="00E62BDC">
        <w:rPr>
          <w:sz w:val="28"/>
          <w:szCs w:val="28"/>
        </w:rPr>
        <w:t>ОМСУ</w:t>
      </w:r>
      <w:r w:rsidRPr="00E62BDC">
        <w:rPr>
          <w:rFonts w:eastAsia="Calibri"/>
          <w:sz w:val="28"/>
          <w:szCs w:val="28"/>
          <w:lang w:eastAsia="en-US"/>
        </w:rPr>
        <w:t xml:space="preserve">, ответственный </w:t>
      </w:r>
      <w:r w:rsidRPr="00527C8B">
        <w:rPr>
          <w:rFonts w:eastAsia="Calibri"/>
          <w:sz w:val="28"/>
          <w:szCs w:val="28"/>
          <w:lang w:eastAsia="en-US"/>
        </w:rPr>
        <w:t xml:space="preserve">за </w:t>
      </w:r>
      <w:r w:rsidR="0080046A">
        <w:rPr>
          <w:rFonts w:eastAsia="Calibri"/>
          <w:sz w:val="28"/>
          <w:szCs w:val="28"/>
          <w:lang w:eastAsia="en-US"/>
        </w:rPr>
        <w:t>прием (</w:t>
      </w:r>
      <w:r w:rsidRPr="00527C8B">
        <w:rPr>
          <w:rFonts w:eastAsia="Calibri"/>
          <w:sz w:val="28"/>
          <w:szCs w:val="28"/>
          <w:lang w:eastAsia="en-US"/>
        </w:rPr>
        <w:t>регистрацию</w:t>
      </w:r>
      <w:r w:rsidR="0080046A">
        <w:rPr>
          <w:rFonts w:eastAsia="Calibri"/>
          <w:sz w:val="28"/>
          <w:szCs w:val="28"/>
          <w:lang w:eastAsia="en-US"/>
        </w:rPr>
        <w:t>)</w:t>
      </w:r>
      <w:r w:rsidRPr="00527C8B">
        <w:rPr>
          <w:rFonts w:eastAsia="Calibri"/>
          <w:sz w:val="28"/>
          <w:szCs w:val="28"/>
          <w:lang w:eastAsia="en-US"/>
        </w:rPr>
        <w:t xml:space="preserve"> документов, регистрирует поступившее </w:t>
      </w:r>
      <w:r w:rsidRPr="006A71E6">
        <w:rPr>
          <w:rFonts w:eastAsia="Calibri"/>
          <w:sz w:val="28"/>
          <w:szCs w:val="28"/>
          <w:lang w:eastAsia="en-US"/>
        </w:rPr>
        <w:t xml:space="preserve">заявление в системе электронного документооборота </w:t>
      </w:r>
      <w:r w:rsidR="00B77962" w:rsidRPr="006A71E6">
        <w:rPr>
          <w:rFonts w:eastAsia="Calibri"/>
          <w:sz w:val="28"/>
          <w:szCs w:val="28"/>
          <w:lang w:eastAsia="en-US"/>
        </w:rPr>
        <w:t xml:space="preserve">ОМСУ </w:t>
      </w:r>
      <w:r w:rsidRPr="006A71E6">
        <w:rPr>
          <w:rFonts w:eastAsia="Calibri"/>
          <w:sz w:val="28"/>
          <w:szCs w:val="28"/>
          <w:lang w:eastAsia="en-US"/>
        </w:rPr>
        <w:t xml:space="preserve">и передает зарегистрированное </w:t>
      </w:r>
      <w:r w:rsidRPr="00527C8B">
        <w:rPr>
          <w:rFonts w:eastAsia="Calibri"/>
          <w:sz w:val="28"/>
          <w:szCs w:val="28"/>
          <w:lang w:eastAsia="en-US"/>
        </w:rPr>
        <w:t>заявление и документы в порядке делопроизводства</w:t>
      </w:r>
      <w:r w:rsidR="00724B47">
        <w:rPr>
          <w:rFonts w:eastAsia="Calibri"/>
          <w:sz w:val="28"/>
          <w:szCs w:val="28"/>
          <w:lang w:eastAsia="en-US"/>
        </w:rPr>
        <w:t xml:space="preserve"> главе администрации</w:t>
      </w:r>
      <w:r w:rsidR="00B77962" w:rsidRPr="00527C8B">
        <w:rPr>
          <w:rFonts w:eastAsia="Calibri"/>
          <w:sz w:val="28"/>
          <w:szCs w:val="28"/>
          <w:lang w:eastAsia="en-US"/>
        </w:rPr>
        <w:t xml:space="preserve"> ОМСУ</w:t>
      </w:r>
      <w:r w:rsidRPr="00527C8B">
        <w:rPr>
          <w:rFonts w:eastAsia="Calibri"/>
          <w:sz w:val="28"/>
          <w:szCs w:val="28"/>
          <w:lang w:eastAsia="en-US"/>
        </w:rPr>
        <w:t>.</w:t>
      </w:r>
    </w:p>
    <w:p w14:paraId="5BA3E9B2"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- 45 минут.</w:t>
      </w:r>
    </w:p>
    <w:p w14:paraId="3A4931A6" w14:textId="0F8FADFE" w:rsidR="00461571" w:rsidRPr="00E62BDC" w:rsidRDefault="00724B47" w:rsidP="00874278">
      <w:pPr>
        <w:tabs>
          <w:tab w:val="left" w:pos="993"/>
        </w:tabs>
        <w:autoSpaceDE w:val="0"/>
        <w:autoSpaceDN w:val="0"/>
        <w:adjustRightInd w:val="0"/>
        <w:ind w:firstLine="567"/>
        <w:contextualSpacing/>
        <w:jc w:val="both"/>
        <w:rPr>
          <w:rFonts w:eastAsia="Calibri"/>
          <w:sz w:val="28"/>
          <w:szCs w:val="28"/>
          <w:lang w:eastAsia="en-US"/>
        </w:rPr>
      </w:pPr>
      <w:r>
        <w:rPr>
          <w:rFonts w:eastAsia="Calibri"/>
          <w:sz w:val="28"/>
          <w:szCs w:val="28"/>
          <w:lang w:eastAsia="en-US"/>
        </w:rPr>
        <w:lastRenderedPageBreak/>
        <w:t>Глава администрации</w:t>
      </w:r>
      <w:r w:rsidR="00B77962" w:rsidRPr="00E62BDC">
        <w:rPr>
          <w:rFonts w:eastAsia="Calibri"/>
          <w:sz w:val="28"/>
          <w:szCs w:val="28"/>
          <w:lang w:eastAsia="en-US"/>
        </w:rPr>
        <w:t xml:space="preserve"> ОМСУ </w:t>
      </w:r>
      <w:r w:rsidR="00461571" w:rsidRPr="00E62BDC">
        <w:rPr>
          <w:rFonts w:eastAsia="Calibri"/>
          <w:sz w:val="28"/>
          <w:szCs w:val="28"/>
          <w:lang w:eastAsia="en-US"/>
        </w:rPr>
        <w:t xml:space="preserve">рассматривает заявление с документами и направляет их начальнику отдела, в полномочия которого входит предоставление </w:t>
      </w:r>
      <w:r w:rsidR="00A33694" w:rsidRPr="00E62BDC">
        <w:rPr>
          <w:rFonts w:eastAsia="Calibri"/>
          <w:sz w:val="28"/>
          <w:szCs w:val="28"/>
          <w:lang w:eastAsia="en-US"/>
        </w:rPr>
        <w:t>муниципальной</w:t>
      </w:r>
      <w:r w:rsidR="00461571" w:rsidRPr="00E62BDC">
        <w:rPr>
          <w:rFonts w:eastAsia="Calibri"/>
          <w:sz w:val="28"/>
          <w:szCs w:val="28"/>
          <w:lang w:eastAsia="en-US"/>
        </w:rPr>
        <w:t xml:space="preserve"> услуги (далее - начальник отдела).</w:t>
      </w:r>
    </w:p>
    <w:p w14:paraId="25027AEF"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- 3 часа.</w:t>
      </w:r>
    </w:p>
    <w:p w14:paraId="6B32DD31" w14:textId="5E6C4E48"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sidR="00A33694" w:rsidRPr="00E62BDC">
        <w:rPr>
          <w:rFonts w:eastAsia="Calibri"/>
          <w:sz w:val="28"/>
          <w:szCs w:val="28"/>
          <w:lang w:eastAsia="en-US"/>
        </w:rPr>
        <w:t>муниципальной</w:t>
      </w:r>
      <w:r w:rsidRPr="00E62BDC">
        <w:rPr>
          <w:rFonts w:eastAsia="Calibri"/>
          <w:sz w:val="28"/>
          <w:szCs w:val="28"/>
          <w:lang w:eastAsia="en-US"/>
        </w:rPr>
        <w:t xml:space="preserve"> услуги (далее - специалист) для рассмотрения.</w:t>
      </w:r>
    </w:p>
    <w:p w14:paraId="43AD36DF" w14:textId="77777777" w:rsidR="00FA6049"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- 3 часа.</w:t>
      </w:r>
    </w:p>
    <w:p w14:paraId="0EB6B66D" w14:textId="2E2C4982" w:rsidR="00461571" w:rsidRPr="00FA6049" w:rsidRDefault="00461571" w:rsidP="00874278">
      <w:pPr>
        <w:pStyle w:val="ab"/>
        <w:numPr>
          <w:ilvl w:val="1"/>
          <w:numId w:val="30"/>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FA6049">
        <w:rPr>
          <w:rFonts w:ascii="Times New Roman" w:eastAsia="Calibri" w:hAnsi="Times New Roman" w:cs="Times New Roman"/>
          <w:sz w:val="28"/>
          <w:szCs w:val="28"/>
        </w:rPr>
        <w:t>При подаче заявления посредством почтового отправления:</w:t>
      </w:r>
    </w:p>
    <w:p w14:paraId="12812581" w14:textId="301DECDE"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Специалист </w:t>
      </w:r>
      <w:r w:rsidR="00537469" w:rsidRPr="00E62BDC">
        <w:rPr>
          <w:sz w:val="28"/>
          <w:szCs w:val="28"/>
        </w:rPr>
        <w:t>ОМСУ</w:t>
      </w:r>
      <w:r w:rsidRPr="00E62BDC">
        <w:rPr>
          <w:rFonts w:eastAsia="Calibri"/>
          <w:sz w:val="28"/>
          <w:szCs w:val="28"/>
          <w:lang w:eastAsia="en-US"/>
        </w:rPr>
        <w:t xml:space="preserve">, </w:t>
      </w:r>
      <w:r w:rsidRPr="006A71E6">
        <w:rPr>
          <w:rFonts w:eastAsia="Calibri"/>
          <w:sz w:val="28"/>
          <w:szCs w:val="28"/>
          <w:lang w:eastAsia="en-US"/>
        </w:rPr>
        <w:t xml:space="preserve">ответственный за регистрацию документов, регистрирует поступившее заявление в системе электронного документооборота </w:t>
      </w:r>
      <w:r w:rsidR="00D50FE7" w:rsidRPr="006A71E6">
        <w:rPr>
          <w:rFonts w:eastAsia="Calibri"/>
          <w:sz w:val="28"/>
          <w:szCs w:val="28"/>
          <w:lang w:eastAsia="en-US"/>
        </w:rPr>
        <w:t xml:space="preserve">ОМСУ </w:t>
      </w:r>
      <w:r w:rsidRPr="006A71E6">
        <w:rPr>
          <w:rFonts w:eastAsia="Calibri"/>
          <w:sz w:val="28"/>
          <w:szCs w:val="28"/>
          <w:lang w:eastAsia="en-US"/>
        </w:rPr>
        <w:t xml:space="preserve">и передает зарегистрированное заявление </w:t>
      </w:r>
      <w:r w:rsidRPr="00527C8B">
        <w:rPr>
          <w:rFonts w:eastAsia="Calibri"/>
          <w:sz w:val="28"/>
          <w:szCs w:val="28"/>
          <w:lang w:eastAsia="en-US"/>
        </w:rPr>
        <w:t xml:space="preserve">и документы в порядке </w:t>
      </w:r>
      <w:r w:rsidRPr="00E62BDC">
        <w:rPr>
          <w:rFonts w:eastAsia="Calibri"/>
          <w:sz w:val="28"/>
          <w:szCs w:val="28"/>
          <w:lang w:eastAsia="en-US"/>
        </w:rPr>
        <w:t xml:space="preserve">делопроизводства </w:t>
      </w:r>
      <w:r w:rsidR="00724B47">
        <w:rPr>
          <w:rFonts w:eastAsia="Calibri"/>
          <w:sz w:val="28"/>
          <w:szCs w:val="28"/>
          <w:lang w:eastAsia="en-US"/>
        </w:rPr>
        <w:t>главе администрации</w:t>
      </w:r>
      <w:r w:rsidR="00D50FE7" w:rsidRPr="00E62BDC">
        <w:rPr>
          <w:rFonts w:eastAsia="Calibri"/>
          <w:sz w:val="28"/>
          <w:szCs w:val="28"/>
          <w:lang w:eastAsia="en-US"/>
        </w:rPr>
        <w:t xml:space="preserve"> ОМСУ</w:t>
      </w:r>
      <w:r w:rsidRPr="00E62BDC">
        <w:rPr>
          <w:rFonts w:eastAsia="Calibri"/>
          <w:sz w:val="28"/>
          <w:szCs w:val="28"/>
          <w:lang w:eastAsia="en-US"/>
        </w:rPr>
        <w:t>.</w:t>
      </w:r>
    </w:p>
    <w:p w14:paraId="7F887849"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- 30 минут.</w:t>
      </w:r>
    </w:p>
    <w:p w14:paraId="317B9217" w14:textId="31CEC3DC" w:rsidR="00461571" w:rsidRPr="00E62BDC" w:rsidRDefault="00724B47" w:rsidP="00874278">
      <w:pPr>
        <w:tabs>
          <w:tab w:val="left" w:pos="993"/>
        </w:tabs>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Глава администрации</w:t>
      </w:r>
      <w:r w:rsidR="00D50FE7" w:rsidRPr="00E62BDC">
        <w:rPr>
          <w:rFonts w:eastAsia="Calibri"/>
          <w:sz w:val="28"/>
          <w:szCs w:val="28"/>
          <w:lang w:eastAsia="en-US"/>
        </w:rPr>
        <w:t xml:space="preserve"> ОМСУ </w:t>
      </w:r>
      <w:r w:rsidR="00461571" w:rsidRPr="00E62BDC">
        <w:rPr>
          <w:rFonts w:eastAsia="Calibri"/>
          <w:sz w:val="28"/>
          <w:szCs w:val="28"/>
          <w:lang w:eastAsia="en-US"/>
        </w:rPr>
        <w:t xml:space="preserve">рассматривает заявление с документами и направляет их начальнику отдела. </w:t>
      </w:r>
    </w:p>
    <w:p w14:paraId="6CA042B6"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- 3 часа.</w:t>
      </w:r>
    </w:p>
    <w:p w14:paraId="5B2C2F76"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Начальник отдела рассматривает заявление с документами и направляет их специалисту для рассмотрения.</w:t>
      </w:r>
    </w:p>
    <w:p w14:paraId="492598B5"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- 3 часа.</w:t>
      </w:r>
    </w:p>
    <w:p w14:paraId="42604599"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административной процедуры - 1 рабочий день.</w:t>
      </w:r>
    </w:p>
    <w:p w14:paraId="025AE35D" w14:textId="765CFA03"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Критерии принятия решения: поступление в </w:t>
      </w:r>
      <w:r w:rsidR="00537469" w:rsidRPr="00E62BDC">
        <w:rPr>
          <w:sz w:val="28"/>
          <w:szCs w:val="28"/>
        </w:rPr>
        <w:t>ОМСУ</w:t>
      </w:r>
      <w:r w:rsidRPr="00E62BDC">
        <w:rPr>
          <w:rFonts w:eastAsia="Calibri"/>
          <w:sz w:val="28"/>
          <w:szCs w:val="28"/>
          <w:lang w:eastAsia="en-US"/>
        </w:rPr>
        <w:t xml:space="preserve"> документов, предусмотренных пунктом 12 административного регламента.</w:t>
      </w:r>
    </w:p>
    <w:p w14:paraId="73D12606" w14:textId="3FFC38E9"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Результатом административной процедуры является прием заявления и документов, необходимых для предоставления </w:t>
      </w:r>
      <w:r w:rsidR="00A33694" w:rsidRPr="00E62BDC">
        <w:rPr>
          <w:rFonts w:eastAsia="Calibri"/>
          <w:sz w:val="28"/>
          <w:szCs w:val="28"/>
          <w:lang w:eastAsia="en-US"/>
        </w:rPr>
        <w:t>муниципальной</w:t>
      </w:r>
      <w:r w:rsidRPr="00E62BDC">
        <w:rPr>
          <w:rFonts w:eastAsia="Calibri"/>
          <w:sz w:val="28"/>
          <w:szCs w:val="28"/>
          <w:lang w:eastAsia="en-US"/>
        </w:rPr>
        <w:t xml:space="preserve"> услуги.</w:t>
      </w:r>
    </w:p>
    <w:p w14:paraId="39AC99B6" w14:textId="08E7D3CB" w:rsidR="00461571" w:rsidRPr="006A71E6" w:rsidRDefault="00461571" w:rsidP="00874278">
      <w:pPr>
        <w:tabs>
          <w:tab w:val="left" w:pos="993"/>
        </w:tabs>
        <w:autoSpaceDE w:val="0"/>
        <w:autoSpaceDN w:val="0"/>
        <w:adjustRightInd w:val="0"/>
        <w:ind w:firstLine="567"/>
        <w:contextualSpacing/>
        <w:jc w:val="both"/>
        <w:rPr>
          <w:sz w:val="28"/>
          <w:szCs w:val="28"/>
        </w:rPr>
      </w:pPr>
      <w:r w:rsidRPr="00E62BDC">
        <w:rPr>
          <w:rFonts w:eastAsia="Calibri"/>
          <w:sz w:val="28"/>
          <w:szCs w:val="28"/>
          <w:lang w:eastAsia="en-US"/>
        </w:rPr>
        <w:t xml:space="preserve">Способом фиксации исполнения административной процедуры является внесение записи о </w:t>
      </w:r>
      <w:r w:rsidRPr="006A71E6">
        <w:rPr>
          <w:rFonts w:eastAsia="Calibri"/>
          <w:sz w:val="28"/>
          <w:szCs w:val="28"/>
          <w:lang w:eastAsia="en-US"/>
        </w:rPr>
        <w:t>приеме заявления и документов в систему электронного документооборота</w:t>
      </w:r>
      <w:r w:rsidR="00AE71AA" w:rsidRPr="006A71E6">
        <w:rPr>
          <w:rFonts w:eastAsia="Calibri"/>
          <w:sz w:val="28"/>
          <w:szCs w:val="28"/>
          <w:lang w:eastAsia="en-US"/>
        </w:rPr>
        <w:t xml:space="preserve"> ОМСУ</w:t>
      </w:r>
      <w:r w:rsidRPr="006A71E6">
        <w:rPr>
          <w:rFonts w:eastAsia="Calibri"/>
          <w:sz w:val="28"/>
          <w:szCs w:val="28"/>
          <w:lang w:eastAsia="en-US"/>
        </w:rPr>
        <w:t>.</w:t>
      </w:r>
    </w:p>
    <w:p w14:paraId="699AE9F0" w14:textId="77777777" w:rsidR="00461571" w:rsidRPr="00527C8B" w:rsidRDefault="00461571" w:rsidP="00874278">
      <w:pPr>
        <w:pStyle w:val="ab"/>
        <w:tabs>
          <w:tab w:val="left" w:pos="993"/>
        </w:tabs>
        <w:spacing w:after="0" w:line="240" w:lineRule="auto"/>
        <w:ind w:left="0" w:firstLine="567"/>
        <w:rPr>
          <w:rFonts w:ascii="Times New Roman" w:hAnsi="Times New Roman" w:cs="Times New Roman"/>
          <w:b/>
          <w:sz w:val="28"/>
          <w:szCs w:val="28"/>
        </w:rPr>
      </w:pPr>
    </w:p>
    <w:p w14:paraId="586491B4" w14:textId="431D9B26" w:rsidR="00461571" w:rsidRPr="00E62BDC" w:rsidRDefault="00461571"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eastAsia="Calibri" w:hAnsi="Times New Roman" w:cs="Times New Roman"/>
          <w:b/>
          <w:bCs/>
          <w:sz w:val="28"/>
          <w:szCs w:val="28"/>
        </w:rPr>
        <w:t xml:space="preserve">Рассмотрение заявления на наличие оснований для его возврата, </w:t>
      </w:r>
      <w:r w:rsidR="00060FEC" w:rsidRPr="00E62BDC">
        <w:rPr>
          <w:rFonts w:ascii="Times New Roman" w:eastAsia="Calibri" w:hAnsi="Times New Roman" w:cs="Times New Roman"/>
          <w:b/>
          <w:bCs/>
          <w:sz w:val="28"/>
          <w:szCs w:val="28"/>
        </w:rPr>
        <w:t>направление (выдача)</w:t>
      </w:r>
      <w:r w:rsidRPr="00E62BDC">
        <w:rPr>
          <w:rFonts w:ascii="Times New Roman" w:eastAsia="Calibri" w:hAnsi="Times New Roman" w:cs="Times New Roman"/>
          <w:b/>
          <w:bCs/>
          <w:sz w:val="28"/>
          <w:szCs w:val="28"/>
        </w:rPr>
        <w:t xml:space="preserve"> решения о возврате заявления</w:t>
      </w:r>
    </w:p>
    <w:p w14:paraId="39B115D7" w14:textId="599F99D8" w:rsidR="00B8330D" w:rsidRPr="00E62BDC" w:rsidRDefault="00B8330D" w:rsidP="00874278">
      <w:pPr>
        <w:pStyle w:val="ab"/>
        <w:tabs>
          <w:tab w:val="left" w:pos="993"/>
        </w:tabs>
        <w:spacing w:after="0" w:line="240" w:lineRule="auto"/>
        <w:ind w:left="0" w:firstLine="567"/>
        <w:rPr>
          <w:rFonts w:ascii="Times New Roman" w:eastAsia="Calibri" w:hAnsi="Times New Roman" w:cs="Times New Roman"/>
          <w:b/>
          <w:bCs/>
          <w:sz w:val="28"/>
          <w:szCs w:val="28"/>
        </w:rPr>
      </w:pPr>
    </w:p>
    <w:p w14:paraId="7152EAB1" w14:textId="77777777" w:rsidR="00B8330D" w:rsidRPr="00E62BDC" w:rsidRDefault="00B8330D" w:rsidP="00874278">
      <w:pPr>
        <w:pStyle w:val="ab"/>
        <w:numPr>
          <w:ilvl w:val="0"/>
          <w:numId w:val="30"/>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eastAsia="Calibri" w:hAnsi="Times New Roman" w:cs="Times New Roman"/>
          <w:sz w:val="28"/>
          <w:szCs w:val="28"/>
        </w:rPr>
        <w:t>Основанием для начала административной процедуры является поступление заявления с документами специалисту.</w:t>
      </w:r>
    </w:p>
    <w:p w14:paraId="15028B21" w14:textId="3C8E7334"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proofErr w:type="gramStart"/>
      <w:r w:rsidRPr="00E62BDC">
        <w:rPr>
          <w:rFonts w:eastAsia="Calibri"/>
          <w:sz w:val="28"/>
          <w:szCs w:val="28"/>
          <w:lang w:eastAsia="en-US"/>
        </w:rPr>
        <w:t xml:space="preserve">Специалист рассматривает заявление и в случае, если оно подано в ненадлежащий орган </w:t>
      </w:r>
      <w:r w:rsidR="002E3B9C" w:rsidRPr="00E62BDC">
        <w:rPr>
          <w:rFonts w:eastAsia="Calibri"/>
          <w:sz w:val="28"/>
          <w:szCs w:val="28"/>
          <w:lang w:eastAsia="en-US"/>
        </w:rPr>
        <w:t xml:space="preserve">и (или) </w:t>
      </w:r>
      <w:r w:rsidRPr="00E62BDC">
        <w:rPr>
          <w:rFonts w:eastAsia="Calibri"/>
          <w:sz w:val="28"/>
          <w:szCs w:val="28"/>
          <w:lang w:eastAsia="en-US"/>
        </w:rPr>
        <w:t>не соответствует форме, приведенной в приложении к административному регламенту, и</w:t>
      </w:r>
      <w:r w:rsidR="006368B7">
        <w:rPr>
          <w:rFonts w:eastAsia="Calibri"/>
          <w:sz w:val="28"/>
          <w:szCs w:val="28"/>
          <w:lang w:eastAsia="en-US"/>
        </w:rPr>
        <w:t xml:space="preserve"> </w:t>
      </w:r>
      <w:r w:rsidRPr="00E62BDC">
        <w:rPr>
          <w:rFonts w:eastAsia="Calibri"/>
          <w:sz w:val="28"/>
          <w:szCs w:val="28"/>
          <w:lang w:eastAsia="en-US"/>
        </w:rPr>
        <w:t>(или) документы, указанные в пункте 12 административного регламента, представлены не в полном объеме либо не заверены надлежащим образом, готовит проект решения о возврате заявления в виде уведомления с указанием причины такого возврата и передает его на</w:t>
      </w:r>
      <w:proofErr w:type="gramEnd"/>
      <w:r w:rsidRPr="00E62BDC">
        <w:rPr>
          <w:rFonts w:eastAsia="Calibri"/>
          <w:sz w:val="28"/>
          <w:szCs w:val="28"/>
          <w:lang w:eastAsia="en-US"/>
        </w:rPr>
        <w:t xml:space="preserve"> визирование начальнику отдела.</w:t>
      </w:r>
    </w:p>
    <w:p w14:paraId="1DA02A29" w14:textId="33CDA2A0"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w:t>
      </w:r>
      <w:r w:rsidR="001E442C">
        <w:rPr>
          <w:rFonts w:eastAsia="Calibri"/>
          <w:sz w:val="28"/>
          <w:szCs w:val="28"/>
          <w:lang w:eastAsia="en-US"/>
        </w:rPr>
        <w:t xml:space="preserve">ного действия - </w:t>
      </w:r>
      <w:r w:rsidRPr="00E62BDC">
        <w:rPr>
          <w:rFonts w:eastAsia="Calibri"/>
          <w:sz w:val="28"/>
          <w:szCs w:val="28"/>
          <w:lang w:eastAsia="en-US"/>
        </w:rPr>
        <w:t xml:space="preserve">4 </w:t>
      </w:r>
      <w:proofErr w:type="gramStart"/>
      <w:r w:rsidRPr="00E62BDC">
        <w:rPr>
          <w:rFonts w:eastAsia="Calibri"/>
          <w:sz w:val="28"/>
          <w:szCs w:val="28"/>
          <w:lang w:eastAsia="en-US"/>
        </w:rPr>
        <w:t>календарных</w:t>
      </w:r>
      <w:proofErr w:type="gramEnd"/>
      <w:r w:rsidRPr="00E62BDC">
        <w:rPr>
          <w:rFonts w:eastAsia="Calibri"/>
          <w:sz w:val="28"/>
          <w:szCs w:val="28"/>
          <w:lang w:eastAsia="en-US"/>
        </w:rPr>
        <w:t xml:space="preserve"> дня.</w:t>
      </w:r>
    </w:p>
    <w:p w14:paraId="247E3113" w14:textId="0C551F43"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Начальник отдела визирует уведомление о возврате заявления и передает его в порядке делопроизводства </w:t>
      </w:r>
      <w:r w:rsidR="00FC0657">
        <w:rPr>
          <w:rFonts w:eastAsia="Calibri"/>
          <w:sz w:val="28"/>
          <w:szCs w:val="28"/>
          <w:lang w:eastAsia="en-US"/>
        </w:rPr>
        <w:t>главе администрации</w:t>
      </w:r>
      <w:r w:rsidR="00D50FE7" w:rsidRPr="00E62BDC">
        <w:rPr>
          <w:rFonts w:eastAsia="Calibri"/>
          <w:sz w:val="28"/>
          <w:szCs w:val="28"/>
          <w:lang w:eastAsia="en-US"/>
        </w:rPr>
        <w:t xml:space="preserve"> ОМСУ</w:t>
      </w:r>
      <w:r w:rsidRPr="00E62BDC">
        <w:rPr>
          <w:rFonts w:eastAsia="Calibri"/>
          <w:sz w:val="28"/>
          <w:szCs w:val="28"/>
          <w:lang w:eastAsia="en-US"/>
        </w:rPr>
        <w:t>.</w:t>
      </w:r>
    </w:p>
    <w:p w14:paraId="182D7900" w14:textId="7B714B4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lastRenderedPageBreak/>
        <w:t>Максимальный срок выполнения административно</w:t>
      </w:r>
      <w:r w:rsidR="001E442C">
        <w:rPr>
          <w:rFonts w:eastAsia="Calibri"/>
          <w:sz w:val="28"/>
          <w:szCs w:val="28"/>
          <w:lang w:eastAsia="en-US"/>
        </w:rPr>
        <w:t>го действия -</w:t>
      </w:r>
      <w:r w:rsidRPr="00E62BDC">
        <w:rPr>
          <w:rFonts w:eastAsia="Calibri"/>
          <w:sz w:val="28"/>
          <w:szCs w:val="28"/>
          <w:lang w:eastAsia="en-US"/>
        </w:rPr>
        <w:t xml:space="preserve"> 1 календарный день.</w:t>
      </w:r>
    </w:p>
    <w:p w14:paraId="2387B956" w14:textId="4B6A7CDE" w:rsidR="00B8330D" w:rsidRPr="00E62BDC" w:rsidRDefault="00FC0657" w:rsidP="00874278">
      <w:pPr>
        <w:tabs>
          <w:tab w:val="left" w:pos="993"/>
        </w:tabs>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 xml:space="preserve">Глава администрации </w:t>
      </w:r>
      <w:r w:rsidR="00D50FE7" w:rsidRPr="00E62BDC">
        <w:rPr>
          <w:rFonts w:eastAsia="Calibri"/>
          <w:sz w:val="28"/>
          <w:szCs w:val="28"/>
          <w:lang w:eastAsia="en-US"/>
        </w:rPr>
        <w:t xml:space="preserve">ОМСУ </w:t>
      </w:r>
      <w:r w:rsidR="00B8330D" w:rsidRPr="00E62BDC">
        <w:rPr>
          <w:rFonts w:eastAsia="Calibri"/>
          <w:sz w:val="28"/>
          <w:szCs w:val="28"/>
          <w:lang w:eastAsia="en-US"/>
        </w:rPr>
        <w:t xml:space="preserve">подписывает уведомление о возврате заявления и передает </w:t>
      </w:r>
      <w:r w:rsidR="00B8330D" w:rsidRPr="00527C8B">
        <w:rPr>
          <w:rFonts w:eastAsia="Calibri"/>
          <w:sz w:val="28"/>
          <w:szCs w:val="28"/>
          <w:lang w:eastAsia="en-US"/>
        </w:rPr>
        <w:t>его специалисту, который регистрирует указанное уведомление в системе электронного документооборота</w:t>
      </w:r>
      <w:r w:rsidR="00AE71AA" w:rsidRPr="00527C8B">
        <w:rPr>
          <w:rFonts w:eastAsia="Calibri"/>
          <w:sz w:val="28"/>
          <w:szCs w:val="28"/>
          <w:lang w:eastAsia="en-US"/>
        </w:rPr>
        <w:t xml:space="preserve"> </w:t>
      </w:r>
      <w:r w:rsidR="00AE71AA" w:rsidRPr="00E62BDC">
        <w:rPr>
          <w:rFonts w:eastAsia="Calibri"/>
          <w:sz w:val="28"/>
          <w:szCs w:val="28"/>
          <w:lang w:eastAsia="en-US"/>
        </w:rPr>
        <w:t>ОМСУ</w:t>
      </w:r>
      <w:r w:rsidR="00B8330D" w:rsidRPr="00E62BDC">
        <w:rPr>
          <w:rFonts w:eastAsia="Calibri"/>
          <w:sz w:val="28"/>
          <w:szCs w:val="28"/>
          <w:lang w:eastAsia="en-US"/>
        </w:rPr>
        <w:t>.</w:t>
      </w:r>
    </w:p>
    <w:p w14:paraId="28DDE4E5" w14:textId="7D331DDA"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w:t>
      </w:r>
      <w:r w:rsidR="001E442C">
        <w:rPr>
          <w:rFonts w:eastAsia="Calibri"/>
          <w:sz w:val="28"/>
          <w:szCs w:val="28"/>
          <w:lang w:eastAsia="en-US"/>
        </w:rPr>
        <w:t xml:space="preserve">ения административного действия </w:t>
      </w:r>
      <w:r w:rsidRPr="00E62BDC">
        <w:rPr>
          <w:rFonts w:eastAsia="Calibri"/>
          <w:sz w:val="28"/>
          <w:szCs w:val="28"/>
          <w:lang w:eastAsia="en-US"/>
        </w:rPr>
        <w:t xml:space="preserve">-2 </w:t>
      </w:r>
      <w:proofErr w:type="gramStart"/>
      <w:r w:rsidRPr="00E62BDC">
        <w:rPr>
          <w:rFonts w:eastAsia="Calibri"/>
          <w:sz w:val="28"/>
          <w:szCs w:val="28"/>
          <w:lang w:eastAsia="en-US"/>
        </w:rPr>
        <w:t>календарных</w:t>
      </w:r>
      <w:proofErr w:type="gramEnd"/>
      <w:r w:rsidRPr="00E62BDC">
        <w:rPr>
          <w:rFonts w:eastAsia="Calibri"/>
          <w:sz w:val="28"/>
          <w:szCs w:val="28"/>
          <w:lang w:eastAsia="en-US"/>
        </w:rPr>
        <w:t xml:space="preserve"> дня.</w:t>
      </w:r>
    </w:p>
    <w:p w14:paraId="63A2F80F"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Специалист:</w:t>
      </w:r>
    </w:p>
    <w:p w14:paraId="7E13539A"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выдает уведомление о возврате заявления при личном обращении заявителя;</w:t>
      </w:r>
    </w:p>
    <w:p w14:paraId="467B3A53" w14:textId="7D609F6D"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направляет заявителю уведомление о воз</w:t>
      </w:r>
      <w:r w:rsidR="002E3B9C" w:rsidRPr="00E62BDC">
        <w:rPr>
          <w:rFonts w:eastAsia="Calibri"/>
          <w:sz w:val="28"/>
          <w:szCs w:val="28"/>
          <w:lang w:eastAsia="en-US"/>
        </w:rPr>
        <w:t>врате заявления заказным почтовым отправлением</w:t>
      </w:r>
      <w:r w:rsidRPr="00E62BDC">
        <w:rPr>
          <w:rFonts w:eastAsia="Calibri"/>
          <w:sz w:val="28"/>
          <w:szCs w:val="28"/>
          <w:lang w:eastAsia="en-US"/>
        </w:rPr>
        <w:t xml:space="preserve"> с уведомлением о вручении.</w:t>
      </w:r>
    </w:p>
    <w:p w14:paraId="007953E7"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Максимальный срок выполнения административного действия -                        2 </w:t>
      </w:r>
      <w:proofErr w:type="gramStart"/>
      <w:r w:rsidRPr="00E62BDC">
        <w:rPr>
          <w:rFonts w:eastAsia="Calibri"/>
          <w:sz w:val="28"/>
          <w:szCs w:val="28"/>
          <w:lang w:eastAsia="en-US"/>
        </w:rPr>
        <w:t>календарных</w:t>
      </w:r>
      <w:proofErr w:type="gramEnd"/>
      <w:r w:rsidRPr="00E62BDC">
        <w:rPr>
          <w:rFonts w:eastAsia="Calibri"/>
          <w:sz w:val="28"/>
          <w:szCs w:val="28"/>
          <w:lang w:eastAsia="en-US"/>
        </w:rPr>
        <w:t xml:space="preserve"> дня.</w:t>
      </w:r>
    </w:p>
    <w:p w14:paraId="49947EEA"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административной процедуры 9 календарных дней.</w:t>
      </w:r>
    </w:p>
    <w:p w14:paraId="60D5A11D"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Критерии принятия решения: наличие оснований для возврата заявления.</w:t>
      </w:r>
    </w:p>
    <w:p w14:paraId="7E92AD1F"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Результатом административной процедуры является принятие решения о возврате заявления в виде уведомления.</w:t>
      </w:r>
    </w:p>
    <w:p w14:paraId="5C088B6D" w14:textId="33FC0705" w:rsidR="00B8330D" w:rsidRPr="00527C8B"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Способ фиксации результата административной процедуры: регистрация уведомления о возврате заявления в </w:t>
      </w:r>
      <w:r w:rsidRPr="00527C8B">
        <w:rPr>
          <w:rFonts w:eastAsia="Calibri"/>
          <w:sz w:val="28"/>
          <w:szCs w:val="28"/>
          <w:lang w:eastAsia="en-US"/>
        </w:rPr>
        <w:t>системе электронного документооборота</w:t>
      </w:r>
      <w:r w:rsidR="00AE71AA" w:rsidRPr="00527C8B">
        <w:rPr>
          <w:rFonts w:eastAsia="Calibri"/>
          <w:sz w:val="28"/>
          <w:szCs w:val="28"/>
          <w:lang w:eastAsia="en-US"/>
        </w:rPr>
        <w:t xml:space="preserve"> ОМСУ</w:t>
      </w:r>
      <w:r w:rsidRPr="00527C8B">
        <w:rPr>
          <w:rFonts w:eastAsia="Calibri"/>
          <w:sz w:val="28"/>
          <w:szCs w:val="28"/>
          <w:lang w:eastAsia="en-US"/>
        </w:rPr>
        <w:t>.</w:t>
      </w:r>
    </w:p>
    <w:p w14:paraId="5EB1D666" w14:textId="77777777" w:rsidR="00B8330D" w:rsidRPr="00E62BDC" w:rsidRDefault="00B8330D" w:rsidP="00874278">
      <w:pPr>
        <w:pStyle w:val="ab"/>
        <w:tabs>
          <w:tab w:val="left" w:pos="993"/>
        </w:tabs>
        <w:spacing w:after="0" w:line="240" w:lineRule="auto"/>
        <w:ind w:left="0" w:firstLine="567"/>
        <w:rPr>
          <w:rFonts w:ascii="Times New Roman" w:hAnsi="Times New Roman" w:cs="Times New Roman"/>
          <w:b/>
          <w:bCs/>
          <w:sz w:val="28"/>
          <w:szCs w:val="28"/>
        </w:rPr>
      </w:pPr>
    </w:p>
    <w:p w14:paraId="195D3C2D" w14:textId="1E58D2A8" w:rsidR="00B8330D" w:rsidRPr="00E62BDC" w:rsidRDefault="0010336F"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eastAsia="Calibri" w:hAnsi="Times New Roman" w:cs="Times New Roman"/>
          <w:b/>
          <w:sz w:val="28"/>
          <w:szCs w:val="28"/>
        </w:rPr>
        <w:t>Формирование и направление межведомственных запросов</w:t>
      </w:r>
      <w:r w:rsidR="00B8330D" w:rsidRPr="00E62BDC">
        <w:rPr>
          <w:rFonts w:ascii="Times New Roman" w:eastAsia="Calibri" w:hAnsi="Times New Roman" w:cs="Times New Roman"/>
          <w:b/>
          <w:sz w:val="28"/>
          <w:szCs w:val="28"/>
        </w:rPr>
        <w:t xml:space="preserve"> </w:t>
      </w:r>
      <w:r w:rsidRPr="00E62BDC">
        <w:rPr>
          <w:rFonts w:ascii="Times New Roman" w:eastAsia="Calibri" w:hAnsi="Times New Roman" w:cs="Times New Roman"/>
          <w:b/>
          <w:sz w:val="28"/>
          <w:szCs w:val="28"/>
        </w:rPr>
        <w:t>в органы (организации), участвующие в предоставлении</w:t>
      </w:r>
      <w:r w:rsidR="00B8330D" w:rsidRPr="00E62BDC">
        <w:rPr>
          <w:rFonts w:ascii="Times New Roman" w:eastAsia="Calibri" w:hAnsi="Times New Roman" w:cs="Times New Roman"/>
          <w:b/>
          <w:sz w:val="28"/>
          <w:szCs w:val="28"/>
        </w:rPr>
        <w:t xml:space="preserve"> </w:t>
      </w:r>
      <w:r w:rsidR="00A33694" w:rsidRPr="00E62BDC">
        <w:rPr>
          <w:rFonts w:ascii="Times New Roman" w:eastAsia="Calibri" w:hAnsi="Times New Roman" w:cs="Times New Roman"/>
          <w:b/>
          <w:sz w:val="28"/>
          <w:szCs w:val="28"/>
        </w:rPr>
        <w:t>муниципальной</w:t>
      </w:r>
      <w:r w:rsidRPr="00E62BDC">
        <w:rPr>
          <w:rFonts w:ascii="Times New Roman" w:eastAsia="Calibri" w:hAnsi="Times New Roman" w:cs="Times New Roman"/>
          <w:b/>
          <w:sz w:val="28"/>
          <w:szCs w:val="28"/>
        </w:rPr>
        <w:t xml:space="preserve"> услуги</w:t>
      </w:r>
    </w:p>
    <w:p w14:paraId="1946F062" w14:textId="518093FA" w:rsidR="00B8330D" w:rsidRPr="00E62BDC" w:rsidRDefault="00B8330D" w:rsidP="00874278">
      <w:pPr>
        <w:pStyle w:val="ab"/>
        <w:tabs>
          <w:tab w:val="left" w:pos="993"/>
        </w:tabs>
        <w:spacing w:after="0" w:line="240" w:lineRule="auto"/>
        <w:ind w:left="0" w:firstLine="567"/>
        <w:rPr>
          <w:rFonts w:ascii="Times New Roman" w:eastAsia="Calibri" w:hAnsi="Times New Roman" w:cs="Times New Roman"/>
          <w:b/>
          <w:sz w:val="28"/>
          <w:szCs w:val="28"/>
        </w:rPr>
      </w:pPr>
    </w:p>
    <w:p w14:paraId="022D9BD1" w14:textId="77777777" w:rsidR="00B8330D" w:rsidRPr="00E62BDC" w:rsidRDefault="00B8330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eastAsia="Calibri" w:hAnsi="Times New Roman" w:cs="Times New Roman"/>
          <w:sz w:val="28"/>
          <w:szCs w:val="28"/>
        </w:rPr>
        <w:t>Основание для начала административной процедуры: непредставление заявителем по собственной инициативе документов, предусмотренных пунктом 13 административного регламента.</w:t>
      </w:r>
    </w:p>
    <w:p w14:paraId="2ABF53CE" w14:textId="30E5D57B" w:rsidR="00B8330D" w:rsidRPr="00E370EE"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В случае если для предоставления </w:t>
      </w:r>
      <w:r w:rsidR="00A33694" w:rsidRPr="00E62BDC">
        <w:rPr>
          <w:rFonts w:eastAsia="Calibri"/>
          <w:sz w:val="28"/>
          <w:szCs w:val="28"/>
          <w:lang w:eastAsia="en-US"/>
        </w:rPr>
        <w:t>муниципальной</w:t>
      </w:r>
      <w:r w:rsidRPr="00E62BDC">
        <w:rPr>
          <w:rFonts w:eastAsia="Calibri"/>
          <w:sz w:val="28"/>
          <w:szCs w:val="28"/>
          <w:lang w:eastAsia="en-US"/>
        </w:rPr>
        <w:t xml:space="preserve"> услуги необходимы документы и сведения, предусмотренные пунктом 13 административного регламента, которые заявитель по собственной инициативе не предоставил, то сбор таких </w:t>
      </w:r>
      <w:r w:rsidRPr="00E370EE">
        <w:rPr>
          <w:rFonts w:eastAsia="Calibri"/>
          <w:sz w:val="28"/>
          <w:szCs w:val="28"/>
          <w:lang w:eastAsia="en-US"/>
        </w:rPr>
        <w:t xml:space="preserve">документов и информации осуществляется в рамках межведомственного взаимодействия </w:t>
      </w:r>
      <w:r w:rsidR="00537469" w:rsidRPr="00E370EE">
        <w:rPr>
          <w:sz w:val="28"/>
          <w:szCs w:val="28"/>
        </w:rPr>
        <w:t>ОМСУ</w:t>
      </w:r>
      <w:r w:rsidRPr="00E370EE">
        <w:rPr>
          <w:rFonts w:eastAsia="Calibri"/>
          <w:sz w:val="28"/>
          <w:szCs w:val="28"/>
          <w:lang w:eastAsia="en-US"/>
        </w:rPr>
        <w:t>.</w:t>
      </w:r>
    </w:p>
    <w:p w14:paraId="73D85A6F" w14:textId="4814F87F" w:rsidR="003427C5" w:rsidRPr="00E370EE" w:rsidRDefault="00B8330D" w:rsidP="00874278">
      <w:pPr>
        <w:tabs>
          <w:tab w:val="left" w:pos="993"/>
        </w:tabs>
        <w:autoSpaceDE w:val="0"/>
        <w:autoSpaceDN w:val="0"/>
        <w:adjustRightInd w:val="0"/>
        <w:ind w:firstLine="567"/>
        <w:jc w:val="both"/>
        <w:rPr>
          <w:rFonts w:eastAsia="Calibri"/>
          <w:sz w:val="28"/>
          <w:szCs w:val="28"/>
          <w:lang w:eastAsia="en-US"/>
        </w:rPr>
      </w:pPr>
      <w:r w:rsidRPr="00E370EE">
        <w:rPr>
          <w:rFonts w:eastAsia="Calibri"/>
          <w:sz w:val="28"/>
          <w:szCs w:val="28"/>
          <w:lang w:eastAsia="en-US"/>
        </w:rPr>
        <w:t xml:space="preserve">Специалист составляет соответствующие запросы и направляет их с использованием </w:t>
      </w:r>
      <w:r w:rsidR="005940E3" w:rsidRPr="00E370EE">
        <w:rPr>
          <w:rFonts w:eastAsia="Calibri"/>
          <w:sz w:val="28"/>
          <w:szCs w:val="28"/>
          <w:lang w:eastAsia="en-US"/>
        </w:rPr>
        <w:t>ин</w:t>
      </w:r>
      <w:r w:rsidR="0080046A">
        <w:rPr>
          <w:rFonts w:eastAsia="Calibri"/>
          <w:sz w:val="28"/>
          <w:szCs w:val="28"/>
          <w:lang w:eastAsia="en-US"/>
        </w:rPr>
        <w:t>формационной системы «Управление</w:t>
      </w:r>
      <w:r w:rsidR="005940E3" w:rsidRPr="00E370EE">
        <w:rPr>
          <w:rFonts w:eastAsia="Calibri"/>
          <w:sz w:val="28"/>
          <w:szCs w:val="28"/>
          <w:lang w:eastAsia="en-US"/>
        </w:rPr>
        <w:t xml:space="preserve"> имущества Липецкой области»</w:t>
      </w:r>
      <w:r w:rsidR="0080046A">
        <w:rPr>
          <w:rFonts w:eastAsia="Calibri"/>
          <w:sz w:val="28"/>
          <w:szCs w:val="28"/>
          <w:lang w:eastAsia="en-US"/>
        </w:rPr>
        <w:t xml:space="preserve"> </w:t>
      </w:r>
      <w:proofErr w:type="gramStart"/>
      <w:r w:rsidR="0080046A">
        <w:rPr>
          <w:rFonts w:eastAsia="Calibri"/>
          <w:sz w:val="28"/>
          <w:szCs w:val="28"/>
          <w:lang w:eastAsia="en-US"/>
        </w:rPr>
        <w:t>в</w:t>
      </w:r>
      <w:proofErr w:type="gramEnd"/>
      <w:r w:rsidR="0080046A">
        <w:rPr>
          <w:rFonts w:eastAsia="Calibri"/>
          <w:sz w:val="28"/>
          <w:szCs w:val="28"/>
          <w:lang w:eastAsia="en-US"/>
        </w:rPr>
        <w:t>:</w:t>
      </w:r>
      <w:r w:rsidRPr="00E370EE">
        <w:rPr>
          <w:rFonts w:eastAsia="Calibri"/>
          <w:sz w:val="28"/>
          <w:szCs w:val="28"/>
          <w:lang w:eastAsia="en-US"/>
        </w:rPr>
        <w:t xml:space="preserve"> </w:t>
      </w:r>
    </w:p>
    <w:p w14:paraId="4A2B3BA2" w14:textId="4595DE04" w:rsidR="00447B2C" w:rsidRDefault="00FA6049"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У</w:t>
      </w:r>
      <w:r w:rsidR="00B8330D" w:rsidRPr="00E370EE">
        <w:rPr>
          <w:rFonts w:eastAsia="Calibri"/>
          <w:sz w:val="28"/>
          <w:szCs w:val="28"/>
          <w:lang w:eastAsia="en-US"/>
        </w:rPr>
        <w:t>правление Росреестра</w:t>
      </w:r>
      <w:r w:rsidR="00B8330D" w:rsidRPr="00E62BDC">
        <w:rPr>
          <w:rFonts w:eastAsia="Calibri"/>
          <w:sz w:val="28"/>
          <w:szCs w:val="28"/>
          <w:lang w:eastAsia="en-US"/>
        </w:rPr>
        <w:t xml:space="preserve"> по Липецкой области, </w:t>
      </w:r>
    </w:p>
    <w:p w14:paraId="0645F33C" w14:textId="7927C1D6" w:rsidR="0080046A" w:rsidRDefault="00447B2C"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00B8330D" w:rsidRPr="00E62BDC">
        <w:rPr>
          <w:rFonts w:eastAsia="Calibri"/>
          <w:sz w:val="28"/>
          <w:szCs w:val="28"/>
          <w:lang w:eastAsia="en-US"/>
        </w:rPr>
        <w:t>УМВД России по Ли</w:t>
      </w:r>
      <w:r w:rsidR="0080046A">
        <w:rPr>
          <w:rFonts w:eastAsia="Calibri"/>
          <w:sz w:val="28"/>
          <w:szCs w:val="28"/>
          <w:lang w:eastAsia="en-US"/>
        </w:rPr>
        <w:t>пецкой области;</w:t>
      </w:r>
      <w:r w:rsidR="00B8330D" w:rsidRPr="00E62BDC">
        <w:rPr>
          <w:rFonts w:eastAsia="Calibri"/>
          <w:sz w:val="28"/>
          <w:szCs w:val="28"/>
          <w:lang w:eastAsia="en-US"/>
        </w:rPr>
        <w:t xml:space="preserve"> </w:t>
      </w:r>
    </w:p>
    <w:p w14:paraId="1EE819D8" w14:textId="2F094F8C" w:rsidR="00447B2C" w:rsidRDefault="0080046A"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00B8330D" w:rsidRPr="00E62BDC">
        <w:rPr>
          <w:rFonts w:eastAsia="Calibri"/>
          <w:sz w:val="28"/>
          <w:szCs w:val="28"/>
          <w:lang w:eastAsia="en-US"/>
        </w:rPr>
        <w:t>УФНС</w:t>
      </w:r>
      <w:r w:rsidR="002E3B9C" w:rsidRPr="00E62BDC">
        <w:rPr>
          <w:rFonts w:eastAsia="Calibri"/>
          <w:sz w:val="28"/>
          <w:szCs w:val="28"/>
          <w:lang w:eastAsia="en-US"/>
        </w:rPr>
        <w:t xml:space="preserve"> России</w:t>
      </w:r>
      <w:r>
        <w:rPr>
          <w:rFonts w:eastAsia="Calibri"/>
          <w:sz w:val="28"/>
          <w:szCs w:val="28"/>
          <w:lang w:eastAsia="en-US"/>
        </w:rPr>
        <w:t xml:space="preserve"> по Липецкой области;</w:t>
      </w:r>
    </w:p>
    <w:p w14:paraId="3E1283D8" w14:textId="2B9A75ED" w:rsidR="00447B2C" w:rsidRDefault="00447B2C"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00B8330D" w:rsidRPr="00E62BDC">
        <w:rPr>
          <w:rFonts w:eastAsia="Calibri"/>
          <w:sz w:val="28"/>
          <w:szCs w:val="28"/>
          <w:lang w:eastAsia="en-US"/>
        </w:rPr>
        <w:t xml:space="preserve">органы </w:t>
      </w:r>
      <w:r w:rsidR="00197614" w:rsidRPr="00E62BDC">
        <w:rPr>
          <w:rFonts w:eastAsia="Calibri"/>
          <w:sz w:val="28"/>
          <w:szCs w:val="28"/>
          <w:lang w:eastAsia="en-US"/>
        </w:rPr>
        <w:t>муниципального</w:t>
      </w:r>
      <w:r w:rsidR="00B8330D" w:rsidRPr="00E62BDC">
        <w:rPr>
          <w:rFonts w:eastAsia="Calibri"/>
          <w:sz w:val="28"/>
          <w:szCs w:val="28"/>
          <w:lang w:eastAsia="en-US"/>
        </w:rPr>
        <w:t xml:space="preserve"> технического учета и технической инвентаризации объек</w:t>
      </w:r>
      <w:r w:rsidR="0080046A">
        <w:rPr>
          <w:rFonts w:eastAsia="Calibri"/>
          <w:sz w:val="28"/>
          <w:szCs w:val="28"/>
          <w:lang w:eastAsia="en-US"/>
        </w:rPr>
        <w:t>тов капитального строительства;</w:t>
      </w:r>
    </w:p>
    <w:p w14:paraId="1E237221" w14:textId="77777777" w:rsidR="00FA6049" w:rsidRDefault="00447B2C" w:rsidP="00874278">
      <w:pPr>
        <w:tabs>
          <w:tab w:val="left" w:pos="993"/>
        </w:tabs>
        <w:autoSpaceDE w:val="0"/>
        <w:autoSpaceDN w:val="0"/>
        <w:adjustRightInd w:val="0"/>
        <w:ind w:firstLine="567"/>
        <w:jc w:val="both"/>
        <w:rPr>
          <w:sz w:val="28"/>
          <w:szCs w:val="28"/>
        </w:rPr>
      </w:pPr>
      <w:r>
        <w:rPr>
          <w:rFonts w:eastAsia="Calibri"/>
          <w:sz w:val="28"/>
          <w:szCs w:val="28"/>
          <w:lang w:eastAsia="en-US"/>
        </w:rPr>
        <w:t xml:space="preserve">- </w:t>
      </w:r>
      <w:r w:rsidR="00FA6049">
        <w:rPr>
          <w:sz w:val="28"/>
          <w:szCs w:val="28"/>
        </w:rPr>
        <w:t>органы местного самоуправления.</w:t>
      </w:r>
    </w:p>
    <w:p w14:paraId="08FEC621" w14:textId="47524C8A" w:rsidR="00B8330D" w:rsidRPr="00874278" w:rsidRDefault="00FA6049" w:rsidP="00874278">
      <w:pPr>
        <w:tabs>
          <w:tab w:val="left" w:pos="993"/>
        </w:tabs>
        <w:autoSpaceDE w:val="0"/>
        <w:autoSpaceDN w:val="0"/>
        <w:adjustRightInd w:val="0"/>
        <w:ind w:firstLine="567"/>
        <w:jc w:val="both"/>
        <w:rPr>
          <w:rFonts w:ascii="Arial" w:hAnsi="Arial" w:cs="Arial"/>
        </w:rPr>
      </w:pPr>
      <w:r w:rsidRPr="00874278">
        <w:rPr>
          <w:sz w:val="28"/>
          <w:szCs w:val="28"/>
        </w:rPr>
        <w:t xml:space="preserve">Органы, </w:t>
      </w:r>
      <w:r w:rsidR="00B8330D" w:rsidRPr="00874278">
        <w:rPr>
          <w:rFonts w:eastAsia="Calibri"/>
          <w:sz w:val="28"/>
          <w:szCs w:val="28"/>
          <w:lang w:eastAsia="en-US"/>
        </w:rPr>
        <w:t>выдающие документы, указанные в пункте 13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3103A4A0"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874278">
        <w:rPr>
          <w:rFonts w:eastAsia="Calibri"/>
          <w:sz w:val="28"/>
          <w:szCs w:val="28"/>
          <w:lang w:eastAsia="en-US"/>
        </w:rPr>
        <w:lastRenderedPageBreak/>
        <w:t>При получении ответа на межведомственный запрос специалист приобщает его к пакету документов, предоставленному заявителем.</w:t>
      </w:r>
    </w:p>
    <w:p w14:paraId="73CF5049"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административной процедуры - 5 рабочих дней.</w:t>
      </w:r>
    </w:p>
    <w:p w14:paraId="7347E944" w14:textId="13D2BA2C"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A33694" w:rsidRPr="00E62BDC">
        <w:rPr>
          <w:rFonts w:eastAsia="Calibri"/>
          <w:sz w:val="28"/>
          <w:szCs w:val="28"/>
          <w:lang w:eastAsia="en-US"/>
        </w:rPr>
        <w:t>муниципальной</w:t>
      </w:r>
      <w:r w:rsidRPr="00E62BDC">
        <w:rPr>
          <w:rFonts w:eastAsia="Calibri"/>
          <w:sz w:val="28"/>
          <w:szCs w:val="28"/>
          <w:lang w:eastAsia="en-US"/>
        </w:rPr>
        <w:t xml:space="preserve"> услуги.</w:t>
      </w:r>
    </w:p>
    <w:p w14:paraId="28CCD382" w14:textId="6F25E95A"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Результатом административной процед</w:t>
      </w:r>
      <w:r w:rsidR="004445A7">
        <w:rPr>
          <w:rFonts w:eastAsia="Calibri"/>
          <w:sz w:val="28"/>
          <w:szCs w:val="28"/>
          <w:lang w:eastAsia="en-US"/>
        </w:rPr>
        <w:t xml:space="preserve">уры является поступление ответов </w:t>
      </w:r>
      <w:r w:rsidRPr="00E62BDC">
        <w:rPr>
          <w:rFonts w:eastAsia="Calibri"/>
          <w:sz w:val="28"/>
          <w:szCs w:val="28"/>
          <w:lang w:eastAsia="en-US"/>
        </w:rPr>
        <w:t>на запрос в рамках межведомственного взаимодействия.</w:t>
      </w:r>
    </w:p>
    <w:p w14:paraId="54DAFB2A" w14:textId="3750D1D1"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Способ фиксации результата административной процедуры: формирование полного пакета документов, необходимых для предоставления </w:t>
      </w:r>
      <w:r w:rsidR="00A33694" w:rsidRPr="00E62BDC">
        <w:rPr>
          <w:rFonts w:eastAsia="Calibri"/>
          <w:sz w:val="28"/>
          <w:szCs w:val="28"/>
          <w:lang w:eastAsia="en-US"/>
        </w:rPr>
        <w:t>муниципальной</w:t>
      </w:r>
      <w:r w:rsidRPr="00E62BDC">
        <w:rPr>
          <w:rFonts w:eastAsia="Calibri"/>
          <w:sz w:val="28"/>
          <w:szCs w:val="28"/>
          <w:lang w:eastAsia="en-US"/>
        </w:rPr>
        <w:t xml:space="preserve"> услуги.</w:t>
      </w:r>
    </w:p>
    <w:p w14:paraId="31A77D6D" w14:textId="77777777" w:rsidR="00B8330D" w:rsidRPr="00E62BDC" w:rsidRDefault="00B8330D" w:rsidP="00874278">
      <w:pPr>
        <w:pStyle w:val="ab"/>
        <w:tabs>
          <w:tab w:val="left" w:pos="993"/>
        </w:tabs>
        <w:spacing w:after="0" w:line="240" w:lineRule="auto"/>
        <w:ind w:left="0" w:firstLine="567"/>
        <w:rPr>
          <w:rFonts w:ascii="Times New Roman" w:hAnsi="Times New Roman" w:cs="Times New Roman"/>
          <w:b/>
          <w:bCs/>
          <w:sz w:val="28"/>
          <w:szCs w:val="28"/>
        </w:rPr>
      </w:pPr>
    </w:p>
    <w:p w14:paraId="0E5A9A7E" w14:textId="50777DD5" w:rsidR="00FE09DB" w:rsidRPr="00E62BDC" w:rsidRDefault="00FE09DB"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eastAsia="Calibri" w:hAnsi="Times New Roman" w:cs="Times New Roman"/>
          <w:b/>
          <w:sz w:val="28"/>
          <w:szCs w:val="28"/>
        </w:rPr>
        <w:t xml:space="preserve">Рассмотрение заявления и документов </w:t>
      </w:r>
      <w:proofErr w:type="gramStart"/>
      <w:r w:rsidRPr="00E62BDC">
        <w:rPr>
          <w:rFonts w:ascii="Times New Roman" w:eastAsia="Calibri" w:hAnsi="Times New Roman" w:cs="Times New Roman"/>
          <w:b/>
          <w:sz w:val="28"/>
          <w:szCs w:val="28"/>
        </w:rPr>
        <w:t>на наличие оснований</w:t>
      </w:r>
      <w:r w:rsidR="003A2EA2" w:rsidRPr="00E62BDC">
        <w:rPr>
          <w:rFonts w:ascii="Times New Roman" w:eastAsia="Calibri" w:hAnsi="Times New Roman" w:cs="Times New Roman"/>
          <w:b/>
          <w:sz w:val="28"/>
          <w:szCs w:val="28"/>
        </w:rPr>
        <w:t xml:space="preserve"> </w:t>
      </w:r>
      <w:r w:rsidRPr="00E62BDC">
        <w:rPr>
          <w:rFonts w:ascii="Times New Roman" w:eastAsia="Calibri" w:hAnsi="Times New Roman" w:cs="Times New Roman"/>
          <w:b/>
          <w:sz w:val="28"/>
          <w:szCs w:val="28"/>
        </w:rPr>
        <w:t>для отказа в постановке гражданина на учет в целях</w:t>
      </w:r>
      <w:proofErr w:type="gramEnd"/>
      <w:r w:rsidR="003A2EA2" w:rsidRPr="00E62BDC">
        <w:rPr>
          <w:rFonts w:ascii="Times New Roman" w:eastAsia="Calibri" w:hAnsi="Times New Roman" w:cs="Times New Roman"/>
          <w:b/>
          <w:sz w:val="28"/>
          <w:szCs w:val="28"/>
        </w:rPr>
        <w:t xml:space="preserve"> </w:t>
      </w:r>
      <w:r w:rsidRPr="00E62BDC">
        <w:rPr>
          <w:rFonts w:ascii="Times New Roman" w:eastAsia="Calibri" w:hAnsi="Times New Roman" w:cs="Times New Roman"/>
          <w:b/>
          <w:sz w:val="28"/>
          <w:szCs w:val="28"/>
        </w:rPr>
        <w:t>предоставления земельного участка</w:t>
      </w:r>
      <w:r w:rsidR="00060FEC" w:rsidRPr="00E62BDC">
        <w:rPr>
          <w:rFonts w:ascii="Times New Roman" w:eastAsia="Calibri" w:hAnsi="Times New Roman" w:cs="Times New Roman"/>
          <w:b/>
          <w:sz w:val="28"/>
          <w:szCs w:val="28"/>
        </w:rPr>
        <w:t xml:space="preserve">, </w:t>
      </w:r>
      <w:r w:rsidR="002E3B9C" w:rsidRPr="00E62BDC">
        <w:rPr>
          <w:rFonts w:ascii="Times New Roman" w:eastAsia="Calibri" w:hAnsi="Times New Roman" w:cs="Times New Roman"/>
          <w:b/>
          <w:sz w:val="28"/>
          <w:szCs w:val="28"/>
        </w:rPr>
        <w:t xml:space="preserve">принятие и </w:t>
      </w:r>
      <w:r w:rsidR="00060FEC" w:rsidRPr="00E62BDC">
        <w:rPr>
          <w:rFonts w:ascii="Times New Roman" w:eastAsia="Calibri" w:hAnsi="Times New Roman" w:cs="Times New Roman"/>
          <w:b/>
          <w:sz w:val="28"/>
          <w:szCs w:val="28"/>
        </w:rPr>
        <w:t>направление (выдача) решения об отказе в постановке гражданина на учет в целях предоставления земельного участка</w:t>
      </w:r>
    </w:p>
    <w:p w14:paraId="59DF02B0" w14:textId="5B770BFA" w:rsidR="00172432" w:rsidRPr="00E62BDC" w:rsidRDefault="00172432" w:rsidP="00874278">
      <w:pPr>
        <w:pStyle w:val="ab"/>
        <w:tabs>
          <w:tab w:val="left" w:pos="993"/>
        </w:tabs>
        <w:spacing w:after="0" w:line="240" w:lineRule="auto"/>
        <w:ind w:left="0" w:firstLine="567"/>
        <w:rPr>
          <w:rFonts w:ascii="Times New Roman" w:eastAsia="Calibri" w:hAnsi="Times New Roman" w:cs="Times New Roman"/>
          <w:b/>
          <w:sz w:val="28"/>
          <w:szCs w:val="28"/>
        </w:rPr>
      </w:pPr>
    </w:p>
    <w:p w14:paraId="0184AD77" w14:textId="0F8FB1EE" w:rsidR="00172432" w:rsidRPr="00E62BDC" w:rsidRDefault="00172432"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eastAsia="Calibri" w:hAnsi="Times New Roman" w:cs="Times New Roman"/>
          <w:sz w:val="28"/>
          <w:szCs w:val="28"/>
        </w:rPr>
        <w:t xml:space="preserve">Основанием для начала административной процедуры является формирование полного пакета документов, необходимых для предоставления </w:t>
      </w:r>
      <w:r w:rsidR="00A33694" w:rsidRPr="00E62BDC">
        <w:rPr>
          <w:rFonts w:ascii="Times New Roman" w:eastAsia="Calibri" w:hAnsi="Times New Roman" w:cs="Times New Roman"/>
          <w:sz w:val="28"/>
          <w:szCs w:val="28"/>
        </w:rPr>
        <w:t>муниципальной</w:t>
      </w:r>
      <w:r w:rsidRPr="00E62BDC">
        <w:rPr>
          <w:rFonts w:ascii="Times New Roman" w:eastAsia="Calibri" w:hAnsi="Times New Roman" w:cs="Times New Roman"/>
          <w:sz w:val="28"/>
          <w:szCs w:val="28"/>
        </w:rPr>
        <w:t xml:space="preserve"> услуги.</w:t>
      </w:r>
    </w:p>
    <w:p w14:paraId="59FF5D6F" w14:textId="71C9CD34" w:rsidR="00172432"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Специалист проверяет поступившее заявление и документы </w:t>
      </w:r>
      <w:proofErr w:type="gramStart"/>
      <w:r w:rsidRPr="00E62BDC">
        <w:rPr>
          <w:rFonts w:eastAsia="Calibri"/>
          <w:sz w:val="28"/>
          <w:szCs w:val="28"/>
          <w:lang w:eastAsia="en-US"/>
        </w:rPr>
        <w:t xml:space="preserve">на наличие оснований для отказа в предоставлении </w:t>
      </w:r>
      <w:r w:rsidR="00A33694" w:rsidRPr="00E62BDC">
        <w:rPr>
          <w:rFonts w:eastAsia="Calibri"/>
          <w:sz w:val="28"/>
          <w:szCs w:val="28"/>
          <w:lang w:eastAsia="en-US"/>
        </w:rPr>
        <w:t>муниципальной</w:t>
      </w:r>
      <w:r w:rsidRPr="00E62BDC">
        <w:rPr>
          <w:rFonts w:eastAsia="Calibri"/>
          <w:sz w:val="28"/>
          <w:szCs w:val="28"/>
          <w:lang w:eastAsia="en-US"/>
        </w:rPr>
        <w:t xml:space="preserve"> услуги в соответствии с </w:t>
      </w:r>
      <w:r w:rsidR="002E3B9C" w:rsidRPr="00E62BDC">
        <w:rPr>
          <w:rFonts w:eastAsia="Calibri"/>
          <w:sz w:val="28"/>
          <w:szCs w:val="28"/>
          <w:lang w:eastAsia="en-US"/>
        </w:rPr>
        <w:t>пунктом</w:t>
      </w:r>
      <w:proofErr w:type="gramEnd"/>
      <w:r w:rsidR="002E3B9C" w:rsidRPr="00E62BDC">
        <w:rPr>
          <w:rFonts w:eastAsia="Calibri"/>
          <w:sz w:val="28"/>
          <w:szCs w:val="28"/>
          <w:lang w:eastAsia="en-US"/>
        </w:rPr>
        <w:t xml:space="preserve"> </w:t>
      </w:r>
      <w:hyperlink w:anchor="Par158" w:history="1">
        <w:r w:rsidRPr="00E62BDC">
          <w:rPr>
            <w:rStyle w:val="af"/>
            <w:rFonts w:eastAsia="Calibri"/>
            <w:color w:val="auto"/>
            <w:sz w:val="28"/>
            <w:szCs w:val="28"/>
            <w:u w:val="none"/>
            <w:lang w:eastAsia="en-US"/>
          </w:rPr>
          <w:t>18</w:t>
        </w:r>
      </w:hyperlink>
      <w:r w:rsidRPr="00E62BDC">
        <w:rPr>
          <w:rFonts w:eastAsia="Calibri"/>
          <w:sz w:val="28"/>
          <w:szCs w:val="28"/>
          <w:lang w:eastAsia="en-US"/>
        </w:rPr>
        <w:t xml:space="preserve"> административного регламента и при наличии указанных оснований для отказа специалист подготавливает </w:t>
      </w:r>
      <w:r w:rsidR="002E3B9C" w:rsidRPr="00E62BDC">
        <w:rPr>
          <w:rFonts w:eastAsia="Calibri"/>
          <w:sz w:val="28"/>
          <w:szCs w:val="28"/>
          <w:lang w:eastAsia="en-US"/>
        </w:rPr>
        <w:t xml:space="preserve">проект </w:t>
      </w:r>
      <w:r w:rsidRPr="00E62BDC">
        <w:rPr>
          <w:rFonts w:eastAsia="Calibri"/>
          <w:sz w:val="28"/>
          <w:szCs w:val="28"/>
          <w:lang w:eastAsia="en-US"/>
        </w:rPr>
        <w:t xml:space="preserve">решение об отказе в постановке на </w:t>
      </w:r>
      <w:r w:rsidRPr="004154D3">
        <w:rPr>
          <w:rFonts w:eastAsia="Calibri"/>
          <w:sz w:val="28"/>
          <w:szCs w:val="28"/>
          <w:lang w:eastAsia="en-US"/>
        </w:rPr>
        <w:t>учет в целях предоставления земельного участка.</w:t>
      </w:r>
    </w:p>
    <w:p w14:paraId="34B055CD" w14:textId="60BF8F76" w:rsidR="00172432"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 xml:space="preserve">Максимальный срок выполнения административного действия -                            </w:t>
      </w:r>
      <w:r w:rsidR="000270E0" w:rsidRPr="004154D3">
        <w:rPr>
          <w:rFonts w:eastAsia="Calibri"/>
          <w:sz w:val="28"/>
          <w:szCs w:val="28"/>
          <w:lang w:eastAsia="en-US"/>
        </w:rPr>
        <w:t>5 календарных дней</w:t>
      </w:r>
      <w:r w:rsidRPr="004154D3">
        <w:rPr>
          <w:rFonts w:eastAsia="Calibri"/>
          <w:sz w:val="28"/>
          <w:szCs w:val="28"/>
          <w:lang w:eastAsia="en-US"/>
        </w:rPr>
        <w:t>.</w:t>
      </w:r>
    </w:p>
    <w:p w14:paraId="6BD85CAE" w14:textId="2202AF00" w:rsidR="00172432"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 xml:space="preserve">Специалист передает проект решения </w:t>
      </w:r>
      <w:proofErr w:type="gramStart"/>
      <w:r w:rsidRPr="004154D3">
        <w:rPr>
          <w:rFonts w:eastAsia="Calibri"/>
          <w:sz w:val="28"/>
          <w:szCs w:val="28"/>
          <w:lang w:eastAsia="en-US"/>
        </w:rPr>
        <w:t xml:space="preserve">об отказе в постановке на учет </w:t>
      </w:r>
      <w:r w:rsidR="002E3B9C" w:rsidRPr="004154D3">
        <w:rPr>
          <w:rFonts w:eastAsia="Calibri"/>
          <w:sz w:val="28"/>
          <w:szCs w:val="28"/>
          <w:lang w:eastAsia="en-US"/>
        </w:rPr>
        <w:t xml:space="preserve">в целях предоставления земельного участка </w:t>
      </w:r>
      <w:r w:rsidRPr="004154D3">
        <w:rPr>
          <w:rFonts w:eastAsia="Calibri"/>
          <w:sz w:val="28"/>
          <w:szCs w:val="28"/>
          <w:lang w:eastAsia="en-US"/>
        </w:rPr>
        <w:t>на визирование</w:t>
      </w:r>
      <w:proofErr w:type="gramEnd"/>
      <w:r w:rsidRPr="004154D3">
        <w:rPr>
          <w:rFonts w:eastAsia="Calibri"/>
          <w:sz w:val="28"/>
          <w:szCs w:val="28"/>
          <w:lang w:eastAsia="en-US"/>
        </w:rPr>
        <w:t xml:space="preserve"> начальнику отдела.</w:t>
      </w:r>
    </w:p>
    <w:p w14:paraId="66687CCA" w14:textId="14C927D2" w:rsidR="00172432"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Максимальный срок выполнения административного действ</w:t>
      </w:r>
      <w:r w:rsidR="000270E0" w:rsidRPr="004154D3">
        <w:rPr>
          <w:rFonts w:eastAsia="Calibri"/>
          <w:sz w:val="28"/>
          <w:szCs w:val="28"/>
          <w:lang w:eastAsia="en-US"/>
        </w:rPr>
        <w:t>ия -                           2</w:t>
      </w:r>
      <w:r w:rsidRPr="004154D3">
        <w:rPr>
          <w:rFonts w:eastAsia="Calibri"/>
          <w:sz w:val="28"/>
          <w:szCs w:val="28"/>
          <w:lang w:eastAsia="en-US"/>
        </w:rPr>
        <w:t xml:space="preserve"> </w:t>
      </w:r>
      <w:proofErr w:type="gramStart"/>
      <w:r w:rsidRPr="004154D3">
        <w:rPr>
          <w:rFonts w:eastAsia="Calibri"/>
          <w:sz w:val="28"/>
          <w:szCs w:val="28"/>
          <w:lang w:eastAsia="en-US"/>
        </w:rPr>
        <w:t>к</w:t>
      </w:r>
      <w:r w:rsidR="000270E0" w:rsidRPr="004154D3">
        <w:rPr>
          <w:rFonts w:eastAsia="Calibri"/>
          <w:sz w:val="28"/>
          <w:szCs w:val="28"/>
          <w:lang w:eastAsia="en-US"/>
        </w:rPr>
        <w:t>алендарных</w:t>
      </w:r>
      <w:proofErr w:type="gramEnd"/>
      <w:r w:rsidR="000270E0" w:rsidRPr="004154D3">
        <w:rPr>
          <w:rFonts w:eastAsia="Calibri"/>
          <w:sz w:val="28"/>
          <w:szCs w:val="28"/>
          <w:lang w:eastAsia="en-US"/>
        </w:rPr>
        <w:t xml:space="preserve"> дня</w:t>
      </w:r>
      <w:r w:rsidRPr="004154D3">
        <w:rPr>
          <w:rFonts w:eastAsia="Calibri"/>
          <w:sz w:val="28"/>
          <w:szCs w:val="28"/>
          <w:lang w:eastAsia="en-US"/>
        </w:rPr>
        <w:t>.</w:t>
      </w:r>
    </w:p>
    <w:p w14:paraId="51883BB5" w14:textId="0A206C8D" w:rsidR="00172432"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 xml:space="preserve">Начальник отдела визирует проект решения об отказе в постановке на учет в целях предоставления земельного участка и передает его на подпись </w:t>
      </w:r>
      <w:r w:rsidR="00FC0657">
        <w:rPr>
          <w:rFonts w:eastAsia="Calibri"/>
          <w:sz w:val="28"/>
          <w:szCs w:val="28"/>
          <w:lang w:eastAsia="en-US"/>
        </w:rPr>
        <w:t>главе администрации</w:t>
      </w:r>
      <w:r w:rsidR="00D50FE7" w:rsidRPr="004154D3">
        <w:rPr>
          <w:rFonts w:eastAsia="Calibri"/>
          <w:sz w:val="28"/>
          <w:szCs w:val="28"/>
          <w:lang w:eastAsia="en-US"/>
        </w:rPr>
        <w:t xml:space="preserve"> ОМСУ</w:t>
      </w:r>
      <w:r w:rsidRPr="004154D3">
        <w:rPr>
          <w:rFonts w:eastAsia="Calibri"/>
          <w:sz w:val="28"/>
          <w:szCs w:val="28"/>
          <w:lang w:eastAsia="en-US"/>
        </w:rPr>
        <w:t>.</w:t>
      </w:r>
    </w:p>
    <w:p w14:paraId="72675EED" w14:textId="2ACF8C76" w:rsidR="00172432"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 xml:space="preserve">Максимальный срок выполнения административного действия -                       </w:t>
      </w:r>
      <w:r w:rsidR="000270E0" w:rsidRPr="004154D3">
        <w:rPr>
          <w:rFonts w:eastAsia="Calibri"/>
          <w:sz w:val="28"/>
          <w:szCs w:val="28"/>
          <w:lang w:eastAsia="en-US"/>
        </w:rPr>
        <w:t xml:space="preserve">    2 </w:t>
      </w:r>
      <w:proofErr w:type="gramStart"/>
      <w:r w:rsidR="000270E0" w:rsidRPr="004154D3">
        <w:rPr>
          <w:rFonts w:eastAsia="Calibri"/>
          <w:sz w:val="28"/>
          <w:szCs w:val="28"/>
          <w:lang w:eastAsia="en-US"/>
        </w:rPr>
        <w:t>календарных</w:t>
      </w:r>
      <w:proofErr w:type="gramEnd"/>
      <w:r w:rsidR="000270E0" w:rsidRPr="004154D3">
        <w:rPr>
          <w:rFonts w:eastAsia="Calibri"/>
          <w:sz w:val="28"/>
          <w:szCs w:val="28"/>
          <w:lang w:eastAsia="en-US"/>
        </w:rPr>
        <w:t xml:space="preserve"> дня</w:t>
      </w:r>
      <w:r w:rsidRPr="004154D3">
        <w:rPr>
          <w:rFonts w:eastAsia="Calibri"/>
          <w:sz w:val="28"/>
          <w:szCs w:val="28"/>
          <w:lang w:eastAsia="en-US"/>
        </w:rPr>
        <w:t>.</w:t>
      </w:r>
    </w:p>
    <w:p w14:paraId="02B19194" w14:textId="4FBF9666" w:rsidR="00172432" w:rsidRPr="004154D3" w:rsidRDefault="00F07310" w:rsidP="00874278">
      <w:pPr>
        <w:tabs>
          <w:tab w:val="left" w:pos="993"/>
        </w:tabs>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Глава администрации</w:t>
      </w:r>
      <w:r w:rsidR="00D50FE7" w:rsidRPr="004154D3">
        <w:rPr>
          <w:rFonts w:eastAsia="Calibri"/>
          <w:sz w:val="28"/>
          <w:szCs w:val="28"/>
          <w:lang w:eastAsia="en-US"/>
        </w:rPr>
        <w:t xml:space="preserve"> ОМСУ </w:t>
      </w:r>
      <w:r w:rsidR="00172432" w:rsidRPr="004154D3">
        <w:rPr>
          <w:rFonts w:eastAsia="Calibri"/>
          <w:sz w:val="28"/>
          <w:szCs w:val="28"/>
          <w:lang w:eastAsia="en-US"/>
        </w:rPr>
        <w:t xml:space="preserve">подписывает решение об отказе </w:t>
      </w:r>
      <w:bookmarkStart w:id="4" w:name="_Hlk44942421"/>
      <w:r w:rsidR="00172432" w:rsidRPr="004154D3">
        <w:rPr>
          <w:rFonts w:eastAsia="Calibri"/>
          <w:sz w:val="28"/>
          <w:szCs w:val="28"/>
          <w:lang w:eastAsia="en-US"/>
        </w:rPr>
        <w:t>в постановке на учет в целях предоставления земельного участка</w:t>
      </w:r>
      <w:bookmarkEnd w:id="4"/>
      <w:r w:rsidR="00172432" w:rsidRPr="004154D3">
        <w:rPr>
          <w:rFonts w:eastAsia="Calibri"/>
          <w:sz w:val="28"/>
          <w:szCs w:val="28"/>
          <w:lang w:eastAsia="en-US"/>
        </w:rPr>
        <w:t xml:space="preserve"> и передает его специалисту, который вносит сведения о принятом решении в журнал регистрации решений.</w:t>
      </w:r>
    </w:p>
    <w:p w14:paraId="712A8865" w14:textId="385A745E" w:rsidR="00172432"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Максимальный срок выполнения административного дейст</w:t>
      </w:r>
      <w:r w:rsidR="000270E0" w:rsidRPr="004154D3">
        <w:rPr>
          <w:rFonts w:eastAsia="Calibri"/>
          <w:sz w:val="28"/>
          <w:szCs w:val="28"/>
          <w:lang w:eastAsia="en-US"/>
        </w:rPr>
        <w:t xml:space="preserve">вия -                          2 </w:t>
      </w:r>
      <w:proofErr w:type="gramStart"/>
      <w:r w:rsidR="000270E0" w:rsidRPr="004154D3">
        <w:rPr>
          <w:rFonts w:eastAsia="Calibri"/>
          <w:sz w:val="28"/>
          <w:szCs w:val="28"/>
          <w:lang w:eastAsia="en-US"/>
        </w:rPr>
        <w:t>календарных</w:t>
      </w:r>
      <w:proofErr w:type="gramEnd"/>
      <w:r w:rsidR="000270E0" w:rsidRPr="004154D3">
        <w:rPr>
          <w:rFonts w:eastAsia="Calibri"/>
          <w:sz w:val="28"/>
          <w:szCs w:val="28"/>
          <w:lang w:eastAsia="en-US"/>
        </w:rPr>
        <w:t xml:space="preserve"> дня</w:t>
      </w:r>
      <w:r w:rsidRPr="004154D3">
        <w:rPr>
          <w:rFonts w:eastAsia="Calibri"/>
          <w:sz w:val="28"/>
          <w:szCs w:val="28"/>
          <w:lang w:eastAsia="en-US"/>
        </w:rPr>
        <w:t>.</w:t>
      </w:r>
    </w:p>
    <w:p w14:paraId="105F8E91" w14:textId="77777777" w:rsidR="00101633"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 xml:space="preserve">Специалист: </w:t>
      </w:r>
    </w:p>
    <w:p w14:paraId="26661D68" w14:textId="5BC22309" w:rsidR="00101633" w:rsidRPr="00E62BDC" w:rsidRDefault="001E442C" w:rsidP="00874278">
      <w:pPr>
        <w:tabs>
          <w:tab w:val="left" w:pos="993"/>
        </w:tabs>
        <w:autoSpaceDE w:val="0"/>
        <w:autoSpaceDN w:val="0"/>
        <w:adjustRightInd w:val="0"/>
        <w:ind w:firstLine="567"/>
        <w:contextualSpacing/>
        <w:jc w:val="both"/>
        <w:rPr>
          <w:rFonts w:eastAsia="Calibri"/>
          <w:sz w:val="28"/>
          <w:szCs w:val="28"/>
          <w:lang w:eastAsia="en-US"/>
        </w:rPr>
      </w:pPr>
      <w:bookmarkStart w:id="5" w:name="_Hlk44942441"/>
      <w:r w:rsidRPr="004154D3">
        <w:rPr>
          <w:rFonts w:eastAsia="Calibri"/>
          <w:sz w:val="28"/>
          <w:szCs w:val="28"/>
          <w:lang w:eastAsia="en-US"/>
        </w:rPr>
        <w:t xml:space="preserve">- </w:t>
      </w:r>
      <w:r w:rsidR="00101633" w:rsidRPr="004154D3">
        <w:rPr>
          <w:rFonts w:eastAsia="Calibri"/>
          <w:sz w:val="28"/>
          <w:szCs w:val="28"/>
          <w:lang w:eastAsia="en-US"/>
        </w:rPr>
        <w:t xml:space="preserve">выдает решение </w:t>
      </w:r>
      <w:proofErr w:type="gramStart"/>
      <w:r w:rsidR="00101633" w:rsidRPr="004154D3">
        <w:rPr>
          <w:rFonts w:eastAsia="Calibri"/>
          <w:sz w:val="28"/>
          <w:szCs w:val="28"/>
          <w:lang w:eastAsia="en-US"/>
        </w:rPr>
        <w:t>об отказе в постановке на учет в целях предоставления земельного у</w:t>
      </w:r>
      <w:r w:rsidR="00101633" w:rsidRPr="00E62BDC">
        <w:rPr>
          <w:rFonts w:eastAsia="Calibri"/>
          <w:sz w:val="28"/>
          <w:szCs w:val="28"/>
          <w:lang w:eastAsia="en-US"/>
        </w:rPr>
        <w:t>частка при личном обращении</w:t>
      </w:r>
      <w:proofErr w:type="gramEnd"/>
      <w:r w:rsidR="00101633" w:rsidRPr="00E62BDC">
        <w:rPr>
          <w:rFonts w:eastAsia="Calibri"/>
          <w:sz w:val="28"/>
          <w:szCs w:val="28"/>
          <w:lang w:eastAsia="en-US"/>
        </w:rPr>
        <w:t xml:space="preserve"> заявителя;</w:t>
      </w:r>
    </w:p>
    <w:p w14:paraId="6F8DD241" w14:textId="41C6FDBD" w:rsidR="00101633" w:rsidRPr="00E62BDC" w:rsidRDefault="001E442C" w:rsidP="00874278">
      <w:pPr>
        <w:tabs>
          <w:tab w:val="left" w:pos="993"/>
        </w:tabs>
        <w:autoSpaceDE w:val="0"/>
        <w:autoSpaceDN w:val="0"/>
        <w:adjustRightInd w:val="0"/>
        <w:ind w:firstLine="567"/>
        <w:contextualSpacing/>
        <w:jc w:val="both"/>
        <w:rPr>
          <w:rFonts w:eastAsia="Calibri"/>
          <w:sz w:val="28"/>
          <w:szCs w:val="28"/>
          <w:lang w:eastAsia="en-US"/>
        </w:rPr>
      </w:pPr>
      <w:r>
        <w:rPr>
          <w:rFonts w:eastAsia="Calibri"/>
          <w:sz w:val="28"/>
          <w:szCs w:val="28"/>
          <w:lang w:eastAsia="en-US"/>
        </w:rPr>
        <w:lastRenderedPageBreak/>
        <w:t xml:space="preserve">- </w:t>
      </w:r>
      <w:r w:rsidR="00101633" w:rsidRPr="00E62BDC">
        <w:rPr>
          <w:rFonts w:eastAsia="Calibri"/>
          <w:sz w:val="28"/>
          <w:szCs w:val="28"/>
          <w:lang w:eastAsia="en-US"/>
        </w:rPr>
        <w:t xml:space="preserve">направляет заявителю решение </w:t>
      </w:r>
      <w:proofErr w:type="gramStart"/>
      <w:r w:rsidR="00101633" w:rsidRPr="00E62BDC">
        <w:rPr>
          <w:rFonts w:eastAsia="Calibri"/>
          <w:sz w:val="28"/>
          <w:szCs w:val="28"/>
          <w:lang w:eastAsia="en-US"/>
        </w:rPr>
        <w:t xml:space="preserve">об отказе в постановке на учет в целях предоставления земельного участка заказным </w:t>
      </w:r>
      <w:r w:rsidR="002E3B9C" w:rsidRPr="00E62BDC">
        <w:rPr>
          <w:rFonts w:eastAsia="Calibri"/>
          <w:sz w:val="28"/>
          <w:szCs w:val="28"/>
          <w:lang w:eastAsia="en-US"/>
        </w:rPr>
        <w:t xml:space="preserve">почтовым отправлением </w:t>
      </w:r>
      <w:r w:rsidR="00101633" w:rsidRPr="00E62BDC">
        <w:rPr>
          <w:rFonts w:eastAsia="Calibri"/>
          <w:sz w:val="28"/>
          <w:szCs w:val="28"/>
          <w:lang w:eastAsia="en-US"/>
        </w:rPr>
        <w:t>с уведомлением</w:t>
      </w:r>
      <w:proofErr w:type="gramEnd"/>
      <w:r w:rsidR="00101633" w:rsidRPr="00E62BDC">
        <w:rPr>
          <w:rFonts w:eastAsia="Calibri"/>
          <w:sz w:val="28"/>
          <w:szCs w:val="28"/>
          <w:lang w:eastAsia="en-US"/>
        </w:rPr>
        <w:t xml:space="preserve"> о вручении.</w:t>
      </w:r>
    </w:p>
    <w:bookmarkEnd w:id="5"/>
    <w:p w14:paraId="580FD529" w14:textId="77777777" w:rsidR="00172432" w:rsidRPr="00E62BDC"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5 рабочих дней.</w:t>
      </w:r>
    </w:p>
    <w:p w14:paraId="72715B29" w14:textId="181E5C8E" w:rsidR="00172432" w:rsidRPr="00E62BDC"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w:t>
      </w:r>
      <w:r w:rsidR="000270E0">
        <w:rPr>
          <w:rFonts w:eastAsia="Calibri"/>
          <w:sz w:val="28"/>
          <w:szCs w:val="28"/>
          <w:lang w:eastAsia="en-US"/>
        </w:rPr>
        <w:t xml:space="preserve"> административной </w:t>
      </w:r>
      <w:r w:rsidR="000270E0" w:rsidRPr="004154D3">
        <w:rPr>
          <w:rFonts w:eastAsia="Calibri"/>
          <w:sz w:val="28"/>
          <w:szCs w:val="28"/>
          <w:lang w:eastAsia="en-US"/>
        </w:rPr>
        <w:t>процедуры – 18</w:t>
      </w:r>
      <w:r w:rsidRPr="004154D3">
        <w:rPr>
          <w:rFonts w:eastAsia="Calibri"/>
          <w:sz w:val="28"/>
          <w:szCs w:val="28"/>
          <w:lang w:eastAsia="en-US"/>
        </w:rPr>
        <w:t xml:space="preserve"> календарных дней.</w:t>
      </w:r>
    </w:p>
    <w:p w14:paraId="01C328DD" w14:textId="77777777" w:rsidR="00172432" w:rsidRPr="00E62BDC"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Критерии принятия решения: наличие оснований для отказа в постановке гражданина, имеющего трех и более детей, на учет в целях предоставления земельного участка.</w:t>
      </w:r>
    </w:p>
    <w:p w14:paraId="3703483B" w14:textId="77777777" w:rsidR="00172432" w:rsidRPr="00E62BDC"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Результатом административной процедуры является принятие решения об отказе в постановке на учет в целях предоставления земельного участка.</w:t>
      </w:r>
    </w:p>
    <w:p w14:paraId="13F6BDC7" w14:textId="77777777" w:rsidR="00172432" w:rsidRPr="00E62BDC" w:rsidRDefault="00172432" w:rsidP="00874278">
      <w:pPr>
        <w:shd w:val="clear" w:color="auto" w:fill="FFFFFF" w:themeFill="background1"/>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Способ фиксации результата административной процедуры: внесение сведений о принятом решении в журнал регистрации решений.</w:t>
      </w:r>
    </w:p>
    <w:p w14:paraId="7841A7FA" w14:textId="77777777" w:rsidR="00172432" w:rsidRPr="00E62BDC" w:rsidRDefault="00172432" w:rsidP="00874278">
      <w:pPr>
        <w:pStyle w:val="ab"/>
        <w:shd w:val="clear" w:color="auto" w:fill="FFFFFF" w:themeFill="background1"/>
        <w:tabs>
          <w:tab w:val="left" w:pos="993"/>
        </w:tabs>
        <w:spacing w:after="0" w:line="240" w:lineRule="auto"/>
        <w:ind w:left="0" w:firstLine="567"/>
        <w:rPr>
          <w:rFonts w:ascii="Times New Roman" w:hAnsi="Times New Roman" w:cs="Times New Roman"/>
          <w:b/>
          <w:bCs/>
          <w:sz w:val="28"/>
          <w:szCs w:val="28"/>
        </w:rPr>
      </w:pPr>
    </w:p>
    <w:p w14:paraId="5EEE8B6E" w14:textId="63106D8F" w:rsidR="001E713E" w:rsidRPr="00E62BDC" w:rsidRDefault="003A2EA2" w:rsidP="00874278">
      <w:pPr>
        <w:pStyle w:val="ab"/>
        <w:numPr>
          <w:ilvl w:val="0"/>
          <w:numId w:val="3"/>
        </w:numPr>
        <w:shd w:val="clear" w:color="auto" w:fill="FFFFFF" w:themeFill="background1"/>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Принятие и направление (выдача) решения о постановке</w:t>
      </w:r>
      <w:r w:rsidR="001E713E" w:rsidRPr="00E62BDC">
        <w:rPr>
          <w:rFonts w:ascii="Times New Roman" w:hAnsi="Times New Roman" w:cs="Times New Roman"/>
          <w:b/>
          <w:sz w:val="28"/>
          <w:szCs w:val="28"/>
        </w:rPr>
        <w:t xml:space="preserve"> </w:t>
      </w:r>
      <w:r w:rsidRPr="00E62BDC">
        <w:rPr>
          <w:rFonts w:ascii="Times New Roman" w:hAnsi="Times New Roman" w:cs="Times New Roman"/>
          <w:b/>
          <w:sz w:val="28"/>
          <w:szCs w:val="28"/>
        </w:rPr>
        <w:t>гражданина на учет в целях предоставления земельного участка</w:t>
      </w:r>
    </w:p>
    <w:p w14:paraId="0847F6AC" w14:textId="4BCED14B" w:rsidR="004906F1" w:rsidRPr="00E62BDC" w:rsidRDefault="004906F1" w:rsidP="00874278">
      <w:pPr>
        <w:pStyle w:val="ab"/>
        <w:shd w:val="clear" w:color="auto" w:fill="FFFFFF" w:themeFill="background1"/>
        <w:tabs>
          <w:tab w:val="left" w:pos="993"/>
        </w:tabs>
        <w:spacing w:after="0" w:line="240" w:lineRule="auto"/>
        <w:ind w:left="0" w:firstLine="567"/>
        <w:rPr>
          <w:rFonts w:ascii="Times New Roman" w:hAnsi="Times New Roman" w:cs="Times New Roman"/>
          <w:b/>
          <w:sz w:val="28"/>
          <w:szCs w:val="28"/>
        </w:rPr>
      </w:pPr>
    </w:p>
    <w:p w14:paraId="4BAA856D" w14:textId="525A8702" w:rsidR="004906F1" w:rsidRPr="00E62BDC" w:rsidRDefault="004906F1" w:rsidP="00874278">
      <w:pPr>
        <w:pStyle w:val="ab"/>
        <w:numPr>
          <w:ilvl w:val="0"/>
          <w:numId w:val="30"/>
        </w:numPr>
        <w:shd w:val="clear" w:color="auto" w:fill="FFFFFF" w:themeFill="background1"/>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eastAsia="Calibri" w:hAnsi="Times New Roman" w:cs="Times New Roman"/>
          <w:sz w:val="28"/>
          <w:szCs w:val="28"/>
        </w:rPr>
        <w:t xml:space="preserve">Основанием для начала административной процедуры является отсутствие оснований для отказа в предоставлении </w:t>
      </w:r>
      <w:r w:rsidR="00A33694" w:rsidRPr="00E62BDC">
        <w:rPr>
          <w:rFonts w:ascii="Times New Roman" w:eastAsia="Calibri" w:hAnsi="Times New Roman" w:cs="Times New Roman"/>
          <w:sz w:val="28"/>
          <w:szCs w:val="28"/>
        </w:rPr>
        <w:t>муниципальной</w:t>
      </w:r>
      <w:r w:rsidRPr="00E62BDC">
        <w:rPr>
          <w:rFonts w:ascii="Times New Roman" w:eastAsia="Calibri" w:hAnsi="Times New Roman" w:cs="Times New Roman"/>
          <w:sz w:val="28"/>
          <w:szCs w:val="28"/>
        </w:rPr>
        <w:t xml:space="preserve"> услуги.</w:t>
      </w:r>
    </w:p>
    <w:p w14:paraId="67CD8468" w14:textId="0CA6FAFA"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Специалист подготавливает </w:t>
      </w:r>
      <w:r w:rsidR="00F07310">
        <w:rPr>
          <w:rFonts w:eastAsia="Calibri"/>
          <w:sz w:val="28"/>
          <w:szCs w:val="28"/>
          <w:lang w:eastAsia="en-US"/>
        </w:rPr>
        <w:t xml:space="preserve">постановление </w:t>
      </w:r>
      <w:r w:rsidRPr="00E62BDC">
        <w:rPr>
          <w:rFonts w:eastAsia="Calibri"/>
          <w:sz w:val="28"/>
          <w:szCs w:val="28"/>
          <w:lang w:eastAsia="en-US"/>
        </w:rPr>
        <w:t>о постановке на учет в целях предоставления земельного участка и передает его на визирование начальнику отдела.</w:t>
      </w:r>
    </w:p>
    <w:p w14:paraId="525D7381"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Максимальный срок выполнения административного действия -                           4 </w:t>
      </w:r>
      <w:proofErr w:type="gramStart"/>
      <w:r w:rsidRPr="00E62BDC">
        <w:rPr>
          <w:rFonts w:eastAsia="Calibri"/>
          <w:sz w:val="28"/>
          <w:szCs w:val="28"/>
          <w:lang w:eastAsia="en-US"/>
        </w:rPr>
        <w:t>календарных</w:t>
      </w:r>
      <w:proofErr w:type="gramEnd"/>
      <w:r w:rsidRPr="00E62BDC">
        <w:rPr>
          <w:rFonts w:eastAsia="Calibri"/>
          <w:sz w:val="28"/>
          <w:szCs w:val="28"/>
          <w:lang w:eastAsia="en-US"/>
        </w:rPr>
        <w:t xml:space="preserve"> дня.</w:t>
      </w:r>
    </w:p>
    <w:p w14:paraId="66250104" w14:textId="75A15C41"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Начальник отдела визирует </w:t>
      </w:r>
      <w:r w:rsidR="00F07310">
        <w:rPr>
          <w:rFonts w:eastAsia="Calibri"/>
          <w:sz w:val="28"/>
          <w:szCs w:val="28"/>
          <w:lang w:eastAsia="en-US"/>
        </w:rPr>
        <w:t xml:space="preserve">постановление </w:t>
      </w:r>
      <w:r w:rsidRPr="00E62BDC">
        <w:rPr>
          <w:rFonts w:eastAsia="Calibri"/>
          <w:sz w:val="28"/>
          <w:szCs w:val="28"/>
          <w:lang w:eastAsia="en-US"/>
        </w:rPr>
        <w:t xml:space="preserve">о постановке гражданина на учет в целях предоставления земельного участка и передает его на подпись </w:t>
      </w:r>
      <w:r w:rsidR="00F07310">
        <w:rPr>
          <w:rFonts w:eastAsia="Calibri"/>
          <w:sz w:val="28"/>
          <w:szCs w:val="28"/>
          <w:lang w:eastAsia="en-US"/>
        </w:rPr>
        <w:t>главе администрации</w:t>
      </w:r>
      <w:r w:rsidR="00D50FE7" w:rsidRPr="00E62BDC">
        <w:rPr>
          <w:rFonts w:eastAsia="Calibri"/>
          <w:sz w:val="28"/>
          <w:szCs w:val="28"/>
          <w:lang w:eastAsia="en-US"/>
        </w:rPr>
        <w:t xml:space="preserve"> ОМСУ</w:t>
      </w:r>
      <w:r w:rsidRPr="00E62BDC">
        <w:rPr>
          <w:rFonts w:eastAsia="Calibri"/>
          <w:sz w:val="28"/>
          <w:szCs w:val="28"/>
          <w:lang w:eastAsia="en-US"/>
        </w:rPr>
        <w:t>.</w:t>
      </w:r>
    </w:p>
    <w:p w14:paraId="34A4D889"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1 календарный день.</w:t>
      </w:r>
    </w:p>
    <w:p w14:paraId="3313D0B1" w14:textId="73B8753C" w:rsidR="004906F1" w:rsidRPr="00E62BDC" w:rsidRDefault="00F07310" w:rsidP="00874278">
      <w:pPr>
        <w:tabs>
          <w:tab w:val="left" w:pos="993"/>
        </w:tabs>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Глава администрации</w:t>
      </w:r>
      <w:r w:rsidR="00D50FE7" w:rsidRPr="00E62BDC">
        <w:rPr>
          <w:rFonts w:eastAsia="Calibri"/>
          <w:sz w:val="28"/>
          <w:szCs w:val="28"/>
          <w:lang w:eastAsia="en-US"/>
        </w:rPr>
        <w:t xml:space="preserve"> ОМСУ </w:t>
      </w:r>
      <w:r w:rsidR="004906F1" w:rsidRPr="00E62BDC">
        <w:rPr>
          <w:rFonts w:eastAsia="Calibri"/>
          <w:sz w:val="28"/>
          <w:szCs w:val="28"/>
          <w:lang w:eastAsia="en-US"/>
        </w:rPr>
        <w:t xml:space="preserve">подписывает </w:t>
      </w:r>
      <w:r>
        <w:rPr>
          <w:rFonts w:eastAsia="Calibri"/>
          <w:sz w:val="28"/>
          <w:szCs w:val="28"/>
          <w:lang w:eastAsia="en-US"/>
        </w:rPr>
        <w:t>постановление</w:t>
      </w:r>
      <w:r w:rsidR="004906F1" w:rsidRPr="00E62BDC">
        <w:rPr>
          <w:rFonts w:eastAsia="Calibri"/>
          <w:sz w:val="28"/>
          <w:szCs w:val="28"/>
          <w:lang w:eastAsia="en-US"/>
        </w:rPr>
        <w:t xml:space="preserve"> о постановке гражданина на учет в целях предоставления земельного участка и передает его специалисту, который вносит сведения о принятом реше</w:t>
      </w:r>
      <w:r>
        <w:rPr>
          <w:rFonts w:eastAsia="Calibri"/>
          <w:sz w:val="28"/>
          <w:szCs w:val="28"/>
          <w:lang w:eastAsia="en-US"/>
        </w:rPr>
        <w:t>нии в журнал регистрации постановлений</w:t>
      </w:r>
      <w:r w:rsidR="004906F1" w:rsidRPr="00E62BDC">
        <w:rPr>
          <w:rFonts w:eastAsia="Calibri"/>
          <w:sz w:val="28"/>
          <w:szCs w:val="28"/>
          <w:lang w:eastAsia="en-US"/>
        </w:rPr>
        <w:t>.</w:t>
      </w:r>
    </w:p>
    <w:p w14:paraId="1A39F6BC"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1 календарный день.</w:t>
      </w:r>
    </w:p>
    <w:p w14:paraId="3CBB5B5F"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Специалист: </w:t>
      </w:r>
    </w:p>
    <w:p w14:paraId="7AAD1384" w14:textId="07E23822" w:rsidR="004906F1" w:rsidRPr="00E62BDC" w:rsidRDefault="001E442C" w:rsidP="00874278">
      <w:pPr>
        <w:tabs>
          <w:tab w:val="left" w:pos="993"/>
        </w:tabs>
        <w:autoSpaceDE w:val="0"/>
        <w:autoSpaceDN w:val="0"/>
        <w:adjustRightInd w:val="0"/>
        <w:ind w:firstLine="567"/>
        <w:contextualSpacing/>
        <w:jc w:val="both"/>
        <w:rPr>
          <w:rFonts w:eastAsia="Calibri"/>
          <w:sz w:val="28"/>
          <w:szCs w:val="28"/>
          <w:lang w:eastAsia="en-US"/>
        </w:rPr>
      </w:pPr>
      <w:bookmarkStart w:id="6" w:name="_Hlk44942717"/>
      <w:r>
        <w:rPr>
          <w:rFonts w:eastAsia="Calibri"/>
          <w:sz w:val="28"/>
          <w:szCs w:val="28"/>
          <w:lang w:eastAsia="en-US"/>
        </w:rPr>
        <w:t xml:space="preserve">- </w:t>
      </w:r>
      <w:r w:rsidR="004906F1" w:rsidRPr="00E62BDC">
        <w:rPr>
          <w:rFonts w:eastAsia="Calibri"/>
          <w:sz w:val="28"/>
          <w:szCs w:val="28"/>
          <w:lang w:eastAsia="en-US"/>
        </w:rPr>
        <w:t xml:space="preserve">направляет заявителю </w:t>
      </w:r>
      <w:r w:rsidR="00F07310">
        <w:rPr>
          <w:rFonts w:eastAsia="Calibri"/>
          <w:sz w:val="28"/>
          <w:szCs w:val="28"/>
          <w:lang w:eastAsia="en-US"/>
        </w:rPr>
        <w:t>постановление</w:t>
      </w:r>
      <w:r w:rsidR="004906F1" w:rsidRPr="00E62BDC">
        <w:rPr>
          <w:rFonts w:eastAsia="Calibri"/>
          <w:sz w:val="28"/>
          <w:szCs w:val="28"/>
          <w:lang w:eastAsia="en-US"/>
        </w:rPr>
        <w:t xml:space="preserve"> </w:t>
      </w:r>
      <w:proofErr w:type="gramStart"/>
      <w:r w:rsidR="004906F1" w:rsidRPr="00E62BDC">
        <w:rPr>
          <w:rFonts w:eastAsia="Calibri"/>
          <w:sz w:val="28"/>
          <w:szCs w:val="28"/>
          <w:lang w:eastAsia="en-US"/>
        </w:rPr>
        <w:t>о постановке на учет в целях предоставления земельного участка заказным почтовым отправлением с уведомлением о вручении</w:t>
      </w:r>
      <w:proofErr w:type="gramEnd"/>
      <w:r w:rsidR="004906F1" w:rsidRPr="00E62BDC">
        <w:rPr>
          <w:rFonts w:eastAsia="Calibri"/>
          <w:sz w:val="28"/>
          <w:szCs w:val="28"/>
          <w:lang w:eastAsia="en-US"/>
        </w:rPr>
        <w:t xml:space="preserve"> и вносит сведения о направлении в журнал выдачи документов;</w:t>
      </w:r>
    </w:p>
    <w:p w14:paraId="5CD29E25" w14:textId="0EE10308" w:rsidR="004906F1" w:rsidRPr="00E62BDC" w:rsidRDefault="001E442C" w:rsidP="00874278">
      <w:pPr>
        <w:tabs>
          <w:tab w:val="left" w:pos="993"/>
          <w:tab w:val="left" w:pos="1701"/>
        </w:tabs>
        <w:autoSpaceDE w:val="0"/>
        <w:autoSpaceDN w:val="0"/>
        <w:adjustRightInd w:val="0"/>
        <w:ind w:firstLine="567"/>
        <w:contextualSpacing/>
        <w:jc w:val="both"/>
        <w:rPr>
          <w:sz w:val="28"/>
          <w:szCs w:val="28"/>
        </w:rPr>
      </w:pPr>
      <w:r>
        <w:rPr>
          <w:sz w:val="28"/>
          <w:szCs w:val="28"/>
        </w:rPr>
        <w:t xml:space="preserve">- </w:t>
      </w:r>
      <w:r w:rsidR="004906F1" w:rsidRPr="00E62BDC">
        <w:rPr>
          <w:sz w:val="28"/>
          <w:szCs w:val="28"/>
        </w:rPr>
        <w:t xml:space="preserve">выдает заявителю </w:t>
      </w:r>
      <w:r w:rsidR="00F07310">
        <w:rPr>
          <w:sz w:val="28"/>
          <w:szCs w:val="28"/>
        </w:rPr>
        <w:t>постановление</w:t>
      </w:r>
      <w:r w:rsidR="004906F1" w:rsidRPr="00E62BDC">
        <w:rPr>
          <w:sz w:val="28"/>
          <w:szCs w:val="28"/>
        </w:rPr>
        <w:t xml:space="preserve"> о постановке на учет в целях предоставления земельного участка при личном обращении заявителя и вносит сведения о выдаче в журнал выдачи документов.</w:t>
      </w:r>
    </w:p>
    <w:bookmarkEnd w:id="6"/>
    <w:p w14:paraId="1709E090"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- 5 рабочих дней.</w:t>
      </w:r>
    </w:p>
    <w:p w14:paraId="70F8B619"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lastRenderedPageBreak/>
        <w:t>Максимальный срок административной процедуры - 13 календарных дней.</w:t>
      </w:r>
    </w:p>
    <w:p w14:paraId="106EC95B"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Критерии принятия решения: отсутствие оснований для отказа в постановке гражданина, имеющего трех и более детей, на учет в целях предоставления земельного участка.</w:t>
      </w:r>
    </w:p>
    <w:p w14:paraId="052F6DAC" w14:textId="4EF66B08"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Результатом административной про</w:t>
      </w:r>
      <w:r w:rsidR="00F07310">
        <w:rPr>
          <w:rFonts w:eastAsia="Calibri"/>
          <w:sz w:val="28"/>
          <w:szCs w:val="28"/>
          <w:lang w:eastAsia="en-US"/>
        </w:rPr>
        <w:t>цедуры является постановление</w:t>
      </w:r>
      <w:r w:rsidRPr="00E62BDC">
        <w:rPr>
          <w:rFonts w:eastAsia="Calibri"/>
          <w:sz w:val="28"/>
          <w:szCs w:val="28"/>
          <w:lang w:eastAsia="en-US"/>
        </w:rPr>
        <w:t xml:space="preserve"> о постановке гражданина на учет в целях предоставления земельного участка.</w:t>
      </w:r>
    </w:p>
    <w:p w14:paraId="078F0926" w14:textId="331E3F4F"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Способ фиксации результата административной процедуры: внесение сведений о принятом решении в журнал регистрации</w:t>
      </w:r>
      <w:r w:rsidR="00F07310">
        <w:rPr>
          <w:rFonts w:eastAsia="Calibri"/>
          <w:sz w:val="28"/>
          <w:szCs w:val="28"/>
          <w:lang w:eastAsia="en-US"/>
        </w:rPr>
        <w:t xml:space="preserve"> постановлений</w:t>
      </w:r>
      <w:r w:rsidRPr="00E62BDC">
        <w:rPr>
          <w:rFonts w:eastAsia="Calibri"/>
          <w:sz w:val="28"/>
          <w:szCs w:val="28"/>
          <w:lang w:eastAsia="en-US"/>
        </w:rPr>
        <w:t>.</w:t>
      </w:r>
    </w:p>
    <w:p w14:paraId="4C29C15C" w14:textId="77777777" w:rsidR="004906F1" w:rsidRPr="00E62BDC" w:rsidRDefault="004906F1" w:rsidP="00874278">
      <w:pPr>
        <w:pStyle w:val="ab"/>
        <w:tabs>
          <w:tab w:val="left" w:pos="993"/>
        </w:tabs>
        <w:spacing w:after="0" w:line="240" w:lineRule="auto"/>
        <w:ind w:left="0" w:firstLine="567"/>
        <w:rPr>
          <w:rFonts w:ascii="Times New Roman" w:hAnsi="Times New Roman" w:cs="Times New Roman"/>
          <w:b/>
          <w:bCs/>
          <w:sz w:val="28"/>
          <w:szCs w:val="28"/>
        </w:rPr>
      </w:pPr>
    </w:p>
    <w:p w14:paraId="5EFEE276" w14:textId="0D06A9E6" w:rsidR="004906F1" w:rsidRPr="00AC3951" w:rsidRDefault="00B243B2" w:rsidP="00874278">
      <w:pPr>
        <w:pStyle w:val="ab"/>
        <w:numPr>
          <w:ilvl w:val="0"/>
          <w:numId w:val="3"/>
        </w:numPr>
        <w:tabs>
          <w:tab w:val="left" w:pos="993"/>
        </w:tabs>
        <w:ind w:left="0" w:firstLine="567"/>
        <w:jc w:val="center"/>
        <w:rPr>
          <w:rFonts w:ascii="Times New Roman" w:hAnsi="Times New Roman" w:cs="Times New Roman"/>
          <w:b/>
          <w:bCs/>
          <w:sz w:val="28"/>
          <w:szCs w:val="28"/>
        </w:rPr>
      </w:pPr>
      <w:r w:rsidRPr="00E62BDC">
        <w:rPr>
          <w:rFonts w:ascii="Times New Roman" w:eastAsia="Arial Unicode MS"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53B095E0" w14:textId="77777777" w:rsidR="00AC3951" w:rsidRPr="00E62BDC" w:rsidRDefault="00AC3951" w:rsidP="00874278">
      <w:pPr>
        <w:pStyle w:val="ab"/>
        <w:tabs>
          <w:tab w:val="left" w:pos="993"/>
        </w:tabs>
        <w:ind w:left="567" w:firstLine="567"/>
        <w:rPr>
          <w:rFonts w:ascii="Times New Roman" w:hAnsi="Times New Roman" w:cs="Times New Roman"/>
          <w:b/>
          <w:bCs/>
          <w:sz w:val="28"/>
          <w:szCs w:val="28"/>
        </w:rPr>
      </w:pPr>
    </w:p>
    <w:p w14:paraId="620A1E23" w14:textId="18F368DF" w:rsidR="004906F1" w:rsidRPr="00E62BDC" w:rsidRDefault="004906F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Предоставление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включает в себя следующие административные процедуры:</w:t>
      </w:r>
    </w:p>
    <w:p w14:paraId="3EF36DEB" w14:textId="0A0123F7" w:rsidR="00245AF1" w:rsidRPr="00E62BDC" w:rsidRDefault="001E442C" w:rsidP="00874278">
      <w:pPr>
        <w:pStyle w:val="ConsPlusNormal"/>
        <w:tabs>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5AF1" w:rsidRPr="00E62BDC">
        <w:rPr>
          <w:rFonts w:ascii="Times New Roman" w:hAnsi="Times New Roman" w:cs="Times New Roman"/>
          <w:sz w:val="28"/>
          <w:szCs w:val="28"/>
        </w:rPr>
        <w:t xml:space="preserve">прием и регистрация заявления о предоставлении </w:t>
      </w:r>
      <w:r w:rsidR="00A33694" w:rsidRPr="00E62BDC">
        <w:rPr>
          <w:rFonts w:ascii="Times New Roman" w:hAnsi="Times New Roman" w:cs="Times New Roman"/>
          <w:sz w:val="28"/>
          <w:szCs w:val="28"/>
        </w:rPr>
        <w:t>муниципальной</w:t>
      </w:r>
      <w:r w:rsidR="00245AF1" w:rsidRPr="00E62BDC">
        <w:rPr>
          <w:rFonts w:ascii="Times New Roman" w:hAnsi="Times New Roman" w:cs="Times New Roman"/>
          <w:sz w:val="28"/>
          <w:szCs w:val="28"/>
        </w:rPr>
        <w:t xml:space="preserve"> услуги и документов;</w:t>
      </w:r>
    </w:p>
    <w:p w14:paraId="1BCCB5FA" w14:textId="68CD6836" w:rsidR="00245AF1" w:rsidRPr="00E62BDC" w:rsidRDefault="001E442C" w:rsidP="00874278">
      <w:pPr>
        <w:pStyle w:val="ConsPlusNormal"/>
        <w:tabs>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5AF1" w:rsidRPr="00E62BDC">
        <w:rPr>
          <w:rFonts w:ascii="Times New Roman" w:hAnsi="Times New Roman" w:cs="Times New Roman"/>
          <w:sz w:val="28"/>
          <w:szCs w:val="28"/>
        </w:rPr>
        <w:t xml:space="preserve">рассмотрение заявления на наличие оснований для его возврата, </w:t>
      </w:r>
      <w:r w:rsidR="00060FEC" w:rsidRPr="00E62BDC">
        <w:rPr>
          <w:rFonts w:ascii="Times New Roman" w:hAnsi="Times New Roman" w:cs="Times New Roman"/>
          <w:sz w:val="28"/>
          <w:szCs w:val="28"/>
        </w:rPr>
        <w:t>направление</w:t>
      </w:r>
      <w:r w:rsidR="00245AF1" w:rsidRPr="00E62BDC">
        <w:rPr>
          <w:rFonts w:ascii="Times New Roman" w:hAnsi="Times New Roman" w:cs="Times New Roman"/>
          <w:sz w:val="28"/>
          <w:szCs w:val="28"/>
        </w:rPr>
        <w:t xml:space="preserve"> решения о возврате заявления</w:t>
      </w:r>
      <w:r w:rsidR="002E3B9C" w:rsidRPr="00E62BDC">
        <w:rPr>
          <w:rFonts w:ascii="Times New Roman" w:hAnsi="Times New Roman" w:cs="Times New Roman"/>
          <w:sz w:val="28"/>
          <w:szCs w:val="28"/>
        </w:rPr>
        <w:t>;</w:t>
      </w:r>
    </w:p>
    <w:p w14:paraId="176DF6FD" w14:textId="2B23C346" w:rsidR="00245AF1" w:rsidRPr="00E62BDC" w:rsidRDefault="001E442C" w:rsidP="00874278">
      <w:pPr>
        <w:pStyle w:val="ConsPlusNormal"/>
        <w:tabs>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5AF1" w:rsidRPr="00E62BDC">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A33694" w:rsidRPr="00E62BDC">
        <w:rPr>
          <w:rFonts w:ascii="Times New Roman" w:hAnsi="Times New Roman" w:cs="Times New Roman"/>
          <w:sz w:val="28"/>
          <w:szCs w:val="28"/>
        </w:rPr>
        <w:t>муниципальной</w:t>
      </w:r>
      <w:r w:rsidR="00245AF1" w:rsidRPr="00E62BDC">
        <w:rPr>
          <w:rFonts w:ascii="Times New Roman" w:hAnsi="Times New Roman" w:cs="Times New Roman"/>
          <w:sz w:val="28"/>
          <w:szCs w:val="28"/>
        </w:rPr>
        <w:t xml:space="preserve"> услуги;</w:t>
      </w:r>
    </w:p>
    <w:p w14:paraId="70A9001B" w14:textId="16071E3D" w:rsidR="00245AF1" w:rsidRPr="00E62BDC" w:rsidRDefault="001E442C" w:rsidP="00874278">
      <w:pPr>
        <w:pStyle w:val="ConsPlusNormal"/>
        <w:tabs>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5AF1" w:rsidRPr="00E62BDC">
        <w:rPr>
          <w:rFonts w:ascii="Times New Roman" w:hAnsi="Times New Roman" w:cs="Times New Roman"/>
          <w:sz w:val="28"/>
          <w:szCs w:val="28"/>
        </w:rPr>
        <w:t xml:space="preserve">рассмотрение заявления и документов </w:t>
      </w:r>
      <w:proofErr w:type="gramStart"/>
      <w:r w:rsidR="00245AF1" w:rsidRPr="00E62BDC">
        <w:rPr>
          <w:rFonts w:ascii="Times New Roman" w:hAnsi="Times New Roman" w:cs="Times New Roman"/>
          <w:sz w:val="28"/>
          <w:szCs w:val="28"/>
        </w:rPr>
        <w:t>на наличие оснований для отказа в постановке гражданина на учет в целях</w:t>
      </w:r>
      <w:proofErr w:type="gramEnd"/>
      <w:r w:rsidR="00245AF1" w:rsidRPr="00E62BDC">
        <w:rPr>
          <w:rFonts w:ascii="Times New Roman" w:hAnsi="Times New Roman" w:cs="Times New Roman"/>
          <w:sz w:val="28"/>
          <w:szCs w:val="28"/>
        </w:rPr>
        <w:t xml:space="preserve"> предоставления земельного участка, </w:t>
      </w:r>
      <w:r w:rsidR="002E3B9C" w:rsidRPr="00E62BDC">
        <w:rPr>
          <w:rFonts w:ascii="Times New Roman" w:hAnsi="Times New Roman" w:cs="Times New Roman"/>
          <w:sz w:val="28"/>
          <w:szCs w:val="28"/>
        </w:rPr>
        <w:t xml:space="preserve">принятие и </w:t>
      </w:r>
      <w:r w:rsidR="00060FEC" w:rsidRPr="00E62BDC">
        <w:rPr>
          <w:rFonts w:ascii="Times New Roman" w:hAnsi="Times New Roman" w:cs="Times New Roman"/>
          <w:sz w:val="28"/>
          <w:szCs w:val="28"/>
        </w:rPr>
        <w:t xml:space="preserve">направление решения об </w:t>
      </w:r>
      <w:r w:rsidR="00245AF1" w:rsidRPr="00E62BDC">
        <w:rPr>
          <w:rFonts w:ascii="Times New Roman" w:hAnsi="Times New Roman" w:cs="Times New Roman"/>
          <w:sz w:val="28"/>
          <w:szCs w:val="28"/>
        </w:rPr>
        <w:t>отказ</w:t>
      </w:r>
      <w:r w:rsidR="00060FEC" w:rsidRPr="00E62BDC">
        <w:rPr>
          <w:rFonts w:ascii="Times New Roman" w:hAnsi="Times New Roman" w:cs="Times New Roman"/>
          <w:sz w:val="28"/>
          <w:szCs w:val="28"/>
        </w:rPr>
        <w:t>е</w:t>
      </w:r>
      <w:r w:rsidR="00245AF1" w:rsidRPr="00E62BDC">
        <w:rPr>
          <w:rFonts w:ascii="Times New Roman" w:hAnsi="Times New Roman" w:cs="Times New Roman"/>
          <w:sz w:val="28"/>
          <w:szCs w:val="28"/>
        </w:rPr>
        <w:t xml:space="preserve"> в постановке гражданина на учет в целях предоставления земельного участка;</w:t>
      </w:r>
    </w:p>
    <w:p w14:paraId="7CD2901D" w14:textId="2A1FBA6A" w:rsidR="004906F1" w:rsidRPr="00E62BDC" w:rsidRDefault="001E442C" w:rsidP="00874278">
      <w:pPr>
        <w:pStyle w:val="ConsPlusNormal"/>
        <w:tabs>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5AF1" w:rsidRPr="00E62BDC">
        <w:rPr>
          <w:rFonts w:ascii="Times New Roman" w:hAnsi="Times New Roman" w:cs="Times New Roman"/>
          <w:sz w:val="28"/>
          <w:szCs w:val="28"/>
        </w:rPr>
        <w:t xml:space="preserve">принятие и направление </w:t>
      </w:r>
      <w:r w:rsidR="00881B75">
        <w:rPr>
          <w:rFonts w:ascii="Times New Roman" w:hAnsi="Times New Roman" w:cs="Times New Roman"/>
          <w:sz w:val="28"/>
          <w:szCs w:val="28"/>
        </w:rPr>
        <w:t xml:space="preserve">(выдача) </w:t>
      </w:r>
      <w:r w:rsidR="00245AF1" w:rsidRPr="00E62BDC">
        <w:rPr>
          <w:rFonts w:ascii="Times New Roman" w:hAnsi="Times New Roman" w:cs="Times New Roman"/>
          <w:sz w:val="28"/>
          <w:szCs w:val="28"/>
        </w:rPr>
        <w:t>решения о постановке гражданина на учет в целях предоставления земельного участка</w:t>
      </w:r>
      <w:r w:rsidR="004906F1" w:rsidRPr="00E62BDC">
        <w:rPr>
          <w:rFonts w:ascii="Times New Roman" w:hAnsi="Times New Roman" w:cs="Times New Roman"/>
          <w:sz w:val="28"/>
          <w:szCs w:val="28"/>
        </w:rPr>
        <w:t>.</w:t>
      </w:r>
    </w:p>
    <w:p w14:paraId="35B69AAF" w14:textId="77C2A876" w:rsidR="00245AF1" w:rsidRPr="00E62BDC" w:rsidRDefault="004906F1" w:rsidP="00874278">
      <w:pPr>
        <w:pStyle w:val="ab"/>
        <w:numPr>
          <w:ilvl w:val="0"/>
          <w:numId w:val="30"/>
        </w:numPr>
        <w:tabs>
          <w:tab w:val="left" w:pos="993"/>
        </w:tabs>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Основанием для начала административной процедуры приема и регистраци</w:t>
      </w:r>
      <w:r w:rsidR="00245AF1" w:rsidRPr="00E62BDC">
        <w:rPr>
          <w:rFonts w:ascii="Times New Roman" w:hAnsi="Times New Roman" w:cs="Times New Roman"/>
          <w:sz w:val="28"/>
          <w:szCs w:val="28"/>
        </w:rPr>
        <w:t>и</w:t>
      </w:r>
      <w:r w:rsidRPr="00E62BDC">
        <w:rPr>
          <w:rFonts w:ascii="Times New Roman" w:hAnsi="Times New Roman" w:cs="Times New Roman"/>
          <w:sz w:val="28"/>
          <w:szCs w:val="28"/>
        </w:rPr>
        <w:t xml:space="preserve"> </w:t>
      </w:r>
      <w:r w:rsidR="002E3B9C" w:rsidRPr="00E62BDC">
        <w:rPr>
          <w:rFonts w:ascii="Times New Roman" w:hAnsi="Times New Roman" w:cs="Times New Roman"/>
          <w:sz w:val="28"/>
          <w:szCs w:val="28"/>
        </w:rPr>
        <w:t xml:space="preserve">заявления </w:t>
      </w:r>
      <w:r w:rsidR="00245AF1" w:rsidRPr="00E62BDC">
        <w:rPr>
          <w:rFonts w:ascii="Times New Roman" w:hAnsi="Times New Roman" w:cs="Times New Roman"/>
          <w:sz w:val="28"/>
          <w:szCs w:val="28"/>
        </w:rPr>
        <w:t xml:space="preserve">о предоставлении </w:t>
      </w:r>
      <w:r w:rsidR="00A33694" w:rsidRPr="00E62BDC">
        <w:rPr>
          <w:rFonts w:ascii="Times New Roman" w:hAnsi="Times New Roman" w:cs="Times New Roman"/>
          <w:sz w:val="28"/>
          <w:szCs w:val="28"/>
        </w:rPr>
        <w:t>муниципальной</w:t>
      </w:r>
      <w:r w:rsidR="00245AF1" w:rsidRPr="00E62BDC">
        <w:rPr>
          <w:rFonts w:ascii="Times New Roman" w:hAnsi="Times New Roman" w:cs="Times New Roman"/>
          <w:sz w:val="28"/>
          <w:szCs w:val="28"/>
        </w:rPr>
        <w:t xml:space="preserve"> услуги и документов</w:t>
      </w:r>
      <w:r w:rsidRPr="00E62BDC">
        <w:rPr>
          <w:rFonts w:ascii="Times New Roman" w:hAnsi="Times New Roman" w:cs="Times New Roman"/>
          <w:sz w:val="28"/>
          <w:szCs w:val="28"/>
        </w:rPr>
        <w:t xml:space="preserve"> является поступление в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 xml:space="preserve"> заявления от гражданина, имеющего трех и более детей, в электронной форме посредством РПГУ.</w:t>
      </w:r>
    </w:p>
    <w:p w14:paraId="394CAF18" w14:textId="77777777" w:rsidR="00245AF1" w:rsidRPr="00E62BDC" w:rsidRDefault="00245AF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выполнения административного действия - 30 минут.</w:t>
      </w:r>
    </w:p>
    <w:p w14:paraId="4DE5FAFE" w14:textId="41A230FC" w:rsidR="00245AF1" w:rsidRPr="00E62BDC" w:rsidRDefault="00F07310" w:rsidP="00874278">
      <w:pPr>
        <w:tabs>
          <w:tab w:val="left" w:pos="993"/>
        </w:tabs>
        <w:autoSpaceDE w:val="0"/>
        <w:autoSpaceDN w:val="0"/>
        <w:adjustRightInd w:val="0"/>
        <w:ind w:firstLine="567"/>
        <w:contextualSpacing/>
        <w:jc w:val="both"/>
        <w:rPr>
          <w:rFonts w:eastAsia="Calibri"/>
          <w:sz w:val="28"/>
          <w:szCs w:val="28"/>
          <w:lang w:eastAsia="en-US" w:bidi="ru-RU"/>
        </w:rPr>
      </w:pPr>
      <w:r>
        <w:rPr>
          <w:rFonts w:eastAsia="Calibri"/>
          <w:sz w:val="28"/>
          <w:szCs w:val="28"/>
          <w:lang w:eastAsia="en-US"/>
        </w:rPr>
        <w:t>Глава администрации</w:t>
      </w:r>
      <w:r w:rsidR="00D50FE7" w:rsidRPr="00E62BDC">
        <w:rPr>
          <w:rFonts w:eastAsia="Calibri"/>
          <w:sz w:val="28"/>
          <w:szCs w:val="28"/>
          <w:lang w:eastAsia="en-US"/>
        </w:rPr>
        <w:t xml:space="preserve"> ОМСУ </w:t>
      </w:r>
      <w:r w:rsidR="00245AF1" w:rsidRPr="00E62BDC">
        <w:rPr>
          <w:rFonts w:eastAsia="Calibri"/>
          <w:sz w:val="28"/>
          <w:szCs w:val="28"/>
          <w:lang w:eastAsia="en-US"/>
        </w:rPr>
        <w:t>рассматривает заявление с документами и направляет их начальнику отдела</w:t>
      </w:r>
      <w:r w:rsidR="00537ED2" w:rsidRPr="00E62BDC">
        <w:rPr>
          <w:rFonts w:eastAsia="Calibri"/>
          <w:sz w:val="28"/>
          <w:szCs w:val="28"/>
          <w:lang w:eastAsia="en-US"/>
        </w:rPr>
        <w:t>.</w:t>
      </w:r>
    </w:p>
    <w:p w14:paraId="0ADAC2DC" w14:textId="77777777"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- 3 часа.</w:t>
      </w:r>
    </w:p>
    <w:p w14:paraId="05722A92" w14:textId="77777777"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Начальник отдела рассматривает заявление с документами и направляет их специалисту для рассмотрения.</w:t>
      </w:r>
    </w:p>
    <w:p w14:paraId="6F31A47A" w14:textId="72FB28E2" w:rsidR="00B243B2" w:rsidRPr="00E62BDC" w:rsidRDefault="00245AF1" w:rsidP="00874278">
      <w:pPr>
        <w:pStyle w:val="ab"/>
        <w:tabs>
          <w:tab w:val="left" w:pos="993"/>
        </w:tabs>
        <w:spacing w:after="0" w:line="240" w:lineRule="auto"/>
        <w:ind w:left="0" w:firstLine="567"/>
        <w:jc w:val="both"/>
        <w:rPr>
          <w:rFonts w:ascii="Times New Roman" w:eastAsia="Calibri" w:hAnsi="Times New Roman" w:cs="Times New Roman"/>
          <w:sz w:val="28"/>
          <w:szCs w:val="28"/>
        </w:rPr>
      </w:pPr>
      <w:r w:rsidRPr="00E62BDC">
        <w:rPr>
          <w:rFonts w:ascii="Times New Roman" w:eastAsia="Calibri" w:hAnsi="Times New Roman" w:cs="Times New Roman"/>
          <w:sz w:val="28"/>
          <w:szCs w:val="28"/>
        </w:rPr>
        <w:t>Максимальный срок выполнения административного действия – 3 часа.</w:t>
      </w:r>
    </w:p>
    <w:p w14:paraId="74A6A7A4" w14:textId="77777777" w:rsidR="00284113" w:rsidRPr="00E62BDC" w:rsidRDefault="00284113" w:rsidP="00874278">
      <w:pPr>
        <w:pStyle w:val="ab"/>
        <w:tabs>
          <w:tab w:val="left" w:pos="993"/>
        </w:tabs>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Максимальный срок административной процедуры - 1 рабочий день.</w:t>
      </w:r>
    </w:p>
    <w:p w14:paraId="387A2767" w14:textId="5C4DE2F0" w:rsidR="00284113" w:rsidRPr="00E62BDC" w:rsidRDefault="00284113" w:rsidP="00874278">
      <w:pPr>
        <w:pStyle w:val="ab"/>
        <w:tabs>
          <w:tab w:val="left" w:pos="993"/>
        </w:tabs>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Критерии принятия решения: поступление в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 xml:space="preserve"> документов, предусмотренных пунктом 12 административного регламента.</w:t>
      </w:r>
    </w:p>
    <w:p w14:paraId="414678C1" w14:textId="77E62B2F" w:rsidR="00284113" w:rsidRPr="00E62BDC" w:rsidRDefault="00284113" w:rsidP="00874278">
      <w:pPr>
        <w:pStyle w:val="ab"/>
        <w:tabs>
          <w:tab w:val="left" w:pos="993"/>
        </w:tabs>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Результатом административной процедуры является прием заявления и документов, необходимых для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p>
    <w:p w14:paraId="4AF3680C" w14:textId="2EE0C822" w:rsidR="00284113" w:rsidRPr="00E370EE" w:rsidRDefault="00284113" w:rsidP="00874278">
      <w:pPr>
        <w:tabs>
          <w:tab w:val="left" w:pos="993"/>
        </w:tabs>
        <w:autoSpaceDE w:val="0"/>
        <w:autoSpaceDN w:val="0"/>
        <w:adjustRightInd w:val="0"/>
        <w:ind w:firstLine="567"/>
        <w:jc w:val="both"/>
        <w:rPr>
          <w:rFonts w:eastAsia="Calibri"/>
          <w:sz w:val="28"/>
          <w:szCs w:val="28"/>
          <w:lang w:eastAsia="en-US"/>
        </w:rPr>
      </w:pPr>
      <w:r w:rsidRPr="00E62BDC">
        <w:rPr>
          <w:sz w:val="28"/>
          <w:szCs w:val="28"/>
        </w:rPr>
        <w:lastRenderedPageBreak/>
        <w:t>Способом фиксации исполнения административной процедуры в электронной форме является реги</w:t>
      </w:r>
      <w:r w:rsidR="00527C8B">
        <w:rPr>
          <w:sz w:val="28"/>
          <w:szCs w:val="28"/>
        </w:rPr>
        <w:t xml:space="preserve">страция </w:t>
      </w:r>
      <w:r w:rsidR="00527C8B" w:rsidRPr="00E370EE">
        <w:rPr>
          <w:sz w:val="28"/>
          <w:szCs w:val="28"/>
        </w:rPr>
        <w:t xml:space="preserve">поступивших документов на </w:t>
      </w:r>
      <w:r w:rsidRPr="00E370EE">
        <w:rPr>
          <w:sz w:val="28"/>
          <w:szCs w:val="28"/>
        </w:rPr>
        <w:t xml:space="preserve">РПГУ и в </w:t>
      </w:r>
      <w:r w:rsidR="006A71E6" w:rsidRPr="00E370EE">
        <w:rPr>
          <w:rFonts w:eastAsia="Calibri"/>
          <w:sz w:val="28"/>
          <w:szCs w:val="28"/>
          <w:lang w:eastAsia="en-US"/>
        </w:rPr>
        <w:t xml:space="preserve"> информационной системе</w:t>
      </w:r>
      <w:r w:rsidR="004445A7">
        <w:rPr>
          <w:rFonts w:eastAsia="Calibri"/>
          <w:sz w:val="28"/>
          <w:szCs w:val="28"/>
          <w:lang w:eastAsia="en-US"/>
        </w:rPr>
        <w:t xml:space="preserve"> «Управление имуществом</w:t>
      </w:r>
      <w:r w:rsidR="00BC2606" w:rsidRPr="00E370EE">
        <w:rPr>
          <w:rFonts w:eastAsia="Calibri"/>
          <w:sz w:val="28"/>
          <w:szCs w:val="28"/>
          <w:lang w:eastAsia="en-US"/>
        </w:rPr>
        <w:t xml:space="preserve"> Липецкой области». </w:t>
      </w:r>
    </w:p>
    <w:p w14:paraId="4374687A" w14:textId="77777777" w:rsidR="00AC3951" w:rsidRPr="00AC3951" w:rsidRDefault="00245AF1" w:rsidP="00874278">
      <w:pPr>
        <w:pStyle w:val="ab"/>
        <w:numPr>
          <w:ilvl w:val="0"/>
          <w:numId w:val="30"/>
        </w:numPr>
        <w:tabs>
          <w:tab w:val="left" w:pos="993"/>
        </w:tabs>
        <w:spacing w:after="0" w:line="240" w:lineRule="auto"/>
        <w:ind w:left="0" w:firstLine="567"/>
        <w:jc w:val="both"/>
        <w:rPr>
          <w:sz w:val="28"/>
          <w:szCs w:val="28"/>
        </w:rPr>
      </w:pPr>
      <w:r w:rsidRPr="00AC3951">
        <w:rPr>
          <w:rFonts w:ascii="Times New Roman" w:hAnsi="Times New Roman" w:cs="Times New Roman"/>
          <w:sz w:val="28"/>
          <w:szCs w:val="28"/>
        </w:rPr>
        <w:t xml:space="preserve">Основанием для начала административной процедуры </w:t>
      </w:r>
      <w:r w:rsidR="00AC3951" w:rsidRPr="00AC3951">
        <w:rPr>
          <w:rFonts w:ascii="Times New Roman" w:hAnsi="Times New Roman" w:cs="Times New Roman"/>
          <w:sz w:val="28"/>
          <w:szCs w:val="28"/>
        </w:rPr>
        <w:t xml:space="preserve">рассмотрения заявления на наличие оснований для его возврата, направления решения о возврате заявления </w:t>
      </w:r>
      <w:r w:rsidRPr="00AC3951">
        <w:rPr>
          <w:rFonts w:ascii="Times New Roman" w:hAnsi="Times New Roman" w:cs="Times New Roman"/>
          <w:sz w:val="28"/>
          <w:szCs w:val="28"/>
        </w:rPr>
        <w:t xml:space="preserve">является </w:t>
      </w:r>
      <w:r w:rsidR="00AC3951">
        <w:rPr>
          <w:rFonts w:ascii="Times New Roman" w:hAnsi="Times New Roman" w:cs="Times New Roman"/>
          <w:sz w:val="28"/>
          <w:szCs w:val="28"/>
        </w:rPr>
        <w:t>поступление заявления с документами специалисту.</w:t>
      </w:r>
    </w:p>
    <w:p w14:paraId="78E07E05" w14:textId="3BEE63B8" w:rsidR="00245AF1" w:rsidRPr="00AC3951" w:rsidRDefault="00245AF1" w:rsidP="00874278">
      <w:pPr>
        <w:pStyle w:val="ab"/>
        <w:tabs>
          <w:tab w:val="left" w:pos="993"/>
        </w:tabs>
        <w:spacing w:after="0" w:line="240" w:lineRule="auto"/>
        <w:ind w:left="0" w:firstLine="567"/>
        <w:jc w:val="both"/>
        <w:rPr>
          <w:rFonts w:ascii="Times New Roman" w:hAnsi="Times New Roman" w:cs="Times New Roman"/>
          <w:sz w:val="28"/>
          <w:szCs w:val="28"/>
        </w:rPr>
      </w:pPr>
      <w:proofErr w:type="gramStart"/>
      <w:r w:rsidRPr="00AC3951">
        <w:rPr>
          <w:rFonts w:ascii="Times New Roman" w:eastAsia="Calibri" w:hAnsi="Times New Roman" w:cs="Times New Roman"/>
          <w:sz w:val="28"/>
          <w:szCs w:val="28"/>
        </w:rPr>
        <w:t>Специалист рассматривает заявление и в случае, если оно подано в ненадлежащий орган, не соответствует форме, приведенной в приложении к административному регламенту, и</w:t>
      </w:r>
      <w:r w:rsidR="000B249E" w:rsidRPr="00AC3951">
        <w:rPr>
          <w:rFonts w:ascii="Times New Roman" w:eastAsia="Calibri" w:hAnsi="Times New Roman" w:cs="Times New Roman"/>
          <w:sz w:val="28"/>
          <w:szCs w:val="28"/>
        </w:rPr>
        <w:t xml:space="preserve"> </w:t>
      </w:r>
      <w:r w:rsidRPr="00AC3951">
        <w:rPr>
          <w:rFonts w:ascii="Times New Roman" w:eastAsia="Calibri" w:hAnsi="Times New Roman" w:cs="Times New Roman"/>
          <w:sz w:val="28"/>
          <w:szCs w:val="28"/>
        </w:rPr>
        <w:t>(или) документы, указанные в пункте 12 административного регламента, представлены не в полном объеме либо не заверены надлежащим образом, готовит проект решения о возврате заявления в виде уведомления с указанием причины такого возврата и передает его на визирование начальнику</w:t>
      </w:r>
      <w:proofErr w:type="gramEnd"/>
      <w:r w:rsidRPr="00AC3951">
        <w:rPr>
          <w:rFonts w:ascii="Times New Roman" w:eastAsia="Calibri" w:hAnsi="Times New Roman" w:cs="Times New Roman"/>
          <w:sz w:val="28"/>
          <w:szCs w:val="28"/>
        </w:rPr>
        <w:t xml:space="preserve"> отдела.</w:t>
      </w:r>
    </w:p>
    <w:p w14:paraId="574F88B7" w14:textId="1693E339"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w:t>
      </w:r>
      <w:r w:rsidR="00F07310">
        <w:rPr>
          <w:rFonts w:eastAsia="Calibri"/>
          <w:sz w:val="28"/>
          <w:szCs w:val="28"/>
          <w:lang w:eastAsia="en-US"/>
        </w:rPr>
        <w:t xml:space="preserve">го действия -  </w:t>
      </w:r>
      <w:r w:rsidRPr="00E62BDC">
        <w:rPr>
          <w:rFonts w:eastAsia="Calibri"/>
          <w:sz w:val="28"/>
          <w:szCs w:val="28"/>
          <w:lang w:eastAsia="en-US"/>
        </w:rPr>
        <w:t xml:space="preserve">4 </w:t>
      </w:r>
      <w:proofErr w:type="gramStart"/>
      <w:r w:rsidRPr="00E62BDC">
        <w:rPr>
          <w:rFonts w:eastAsia="Calibri"/>
          <w:sz w:val="28"/>
          <w:szCs w:val="28"/>
          <w:lang w:eastAsia="en-US"/>
        </w:rPr>
        <w:t>календарных</w:t>
      </w:r>
      <w:proofErr w:type="gramEnd"/>
      <w:r w:rsidRPr="00E62BDC">
        <w:rPr>
          <w:rFonts w:eastAsia="Calibri"/>
          <w:sz w:val="28"/>
          <w:szCs w:val="28"/>
          <w:lang w:eastAsia="en-US"/>
        </w:rPr>
        <w:t xml:space="preserve"> дня.</w:t>
      </w:r>
    </w:p>
    <w:p w14:paraId="213CBAE9" w14:textId="0894EE70"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Начальник отдела визирует уведомление о возврате заявления и передает его в порядке делопроизводства </w:t>
      </w:r>
      <w:r w:rsidR="00F07310">
        <w:rPr>
          <w:rFonts w:eastAsia="Calibri"/>
          <w:sz w:val="28"/>
          <w:szCs w:val="28"/>
          <w:lang w:eastAsia="en-US"/>
        </w:rPr>
        <w:t>главе администрации</w:t>
      </w:r>
      <w:r w:rsidR="00D50FE7" w:rsidRPr="00E62BDC">
        <w:rPr>
          <w:rFonts w:eastAsia="Calibri"/>
          <w:sz w:val="28"/>
          <w:szCs w:val="28"/>
          <w:lang w:eastAsia="en-US"/>
        </w:rPr>
        <w:t xml:space="preserve"> ОМСУ</w:t>
      </w:r>
      <w:r w:rsidRPr="00E62BDC">
        <w:rPr>
          <w:rFonts w:eastAsia="Calibri"/>
          <w:sz w:val="28"/>
          <w:szCs w:val="28"/>
          <w:lang w:eastAsia="en-US"/>
        </w:rPr>
        <w:t>.</w:t>
      </w:r>
    </w:p>
    <w:p w14:paraId="31DB3BBC" w14:textId="2D0156AF"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w:t>
      </w:r>
      <w:r w:rsidR="00874278">
        <w:rPr>
          <w:rFonts w:eastAsia="Calibri"/>
          <w:sz w:val="28"/>
          <w:szCs w:val="28"/>
          <w:lang w:eastAsia="en-US"/>
        </w:rPr>
        <w:t xml:space="preserve">ного действия - </w:t>
      </w:r>
      <w:r w:rsidRPr="00E62BDC">
        <w:rPr>
          <w:rFonts w:eastAsia="Calibri"/>
          <w:sz w:val="28"/>
          <w:szCs w:val="28"/>
          <w:lang w:eastAsia="en-US"/>
        </w:rPr>
        <w:t>1 календарный день.</w:t>
      </w:r>
    </w:p>
    <w:p w14:paraId="428F72E3" w14:textId="7C456C8D" w:rsidR="00245AF1" w:rsidRPr="00E370EE" w:rsidRDefault="00C47979"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Глава администрации</w:t>
      </w:r>
      <w:r w:rsidR="00D50FE7" w:rsidRPr="00E62BDC">
        <w:rPr>
          <w:rFonts w:eastAsia="Calibri"/>
          <w:sz w:val="28"/>
          <w:szCs w:val="28"/>
          <w:lang w:eastAsia="en-US"/>
        </w:rPr>
        <w:t xml:space="preserve"> </w:t>
      </w:r>
      <w:r w:rsidR="00D50FE7" w:rsidRPr="00E370EE">
        <w:rPr>
          <w:rFonts w:eastAsia="Calibri"/>
          <w:sz w:val="28"/>
          <w:szCs w:val="28"/>
          <w:lang w:eastAsia="en-US"/>
        </w:rPr>
        <w:t xml:space="preserve">ОМСУ </w:t>
      </w:r>
      <w:r w:rsidR="00245AF1" w:rsidRPr="00E370EE">
        <w:rPr>
          <w:rFonts w:eastAsia="Calibri"/>
          <w:sz w:val="28"/>
          <w:szCs w:val="28"/>
          <w:lang w:eastAsia="en-US"/>
        </w:rPr>
        <w:t>подписывает уведомление о возврате заявления и передает его специалисту, который регис</w:t>
      </w:r>
      <w:r w:rsidR="00BC2606" w:rsidRPr="00E370EE">
        <w:rPr>
          <w:rFonts w:eastAsia="Calibri"/>
          <w:sz w:val="28"/>
          <w:szCs w:val="28"/>
          <w:lang w:eastAsia="en-US"/>
        </w:rPr>
        <w:t>трирует указанное уведомление в информационно</w:t>
      </w:r>
      <w:r w:rsidR="006A71E6" w:rsidRPr="00E370EE">
        <w:rPr>
          <w:rFonts w:eastAsia="Calibri"/>
          <w:sz w:val="28"/>
          <w:szCs w:val="28"/>
          <w:lang w:eastAsia="en-US"/>
        </w:rPr>
        <w:t>й системе</w:t>
      </w:r>
      <w:r w:rsidR="004445A7">
        <w:rPr>
          <w:rFonts w:eastAsia="Calibri"/>
          <w:sz w:val="28"/>
          <w:szCs w:val="28"/>
          <w:lang w:eastAsia="en-US"/>
        </w:rPr>
        <w:t xml:space="preserve"> «Управление имуществом</w:t>
      </w:r>
      <w:r w:rsidR="00BC2606" w:rsidRPr="00E370EE">
        <w:rPr>
          <w:rFonts w:eastAsia="Calibri"/>
          <w:sz w:val="28"/>
          <w:szCs w:val="28"/>
          <w:lang w:eastAsia="en-US"/>
        </w:rPr>
        <w:t xml:space="preserve"> Липецкой области». </w:t>
      </w:r>
    </w:p>
    <w:p w14:paraId="14375545" w14:textId="5C8A52CC"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370EE">
        <w:rPr>
          <w:rFonts w:eastAsia="Calibri"/>
          <w:sz w:val="28"/>
          <w:szCs w:val="28"/>
          <w:lang w:eastAsia="en-US"/>
        </w:rPr>
        <w:t>Максимальный срок выполнения административного</w:t>
      </w:r>
      <w:r w:rsidR="00874278">
        <w:rPr>
          <w:rFonts w:eastAsia="Calibri"/>
          <w:sz w:val="28"/>
          <w:szCs w:val="28"/>
          <w:lang w:eastAsia="en-US"/>
        </w:rPr>
        <w:t xml:space="preserve"> действия -</w:t>
      </w:r>
      <w:r w:rsidRPr="00E62BDC">
        <w:rPr>
          <w:rFonts w:eastAsia="Calibri"/>
          <w:sz w:val="28"/>
          <w:szCs w:val="28"/>
          <w:lang w:eastAsia="en-US"/>
        </w:rPr>
        <w:t xml:space="preserve"> 2 </w:t>
      </w:r>
      <w:proofErr w:type="gramStart"/>
      <w:r w:rsidRPr="00E62BDC">
        <w:rPr>
          <w:rFonts w:eastAsia="Calibri"/>
          <w:sz w:val="28"/>
          <w:szCs w:val="28"/>
          <w:lang w:eastAsia="en-US"/>
        </w:rPr>
        <w:t>календарных</w:t>
      </w:r>
      <w:proofErr w:type="gramEnd"/>
      <w:r w:rsidRPr="00E62BDC">
        <w:rPr>
          <w:rFonts w:eastAsia="Calibri"/>
          <w:sz w:val="28"/>
          <w:szCs w:val="28"/>
          <w:lang w:eastAsia="en-US"/>
        </w:rPr>
        <w:t xml:space="preserve"> дня.</w:t>
      </w:r>
    </w:p>
    <w:p w14:paraId="29CEF3A3" w14:textId="77777777"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Специалист:</w:t>
      </w:r>
    </w:p>
    <w:p w14:paraId="03657734" w14:textId="1E3F4D73" w:rsidR="00245AF1" w:rsidRPr="00E62BDC" w:rsidRDefault="001E442C" w:rsidP="00874278">
      <w:pPr>
        <w:tabs>
          <w:tab w:val="left" w:pos="993"/>
        </w:tabs>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 xml:space="preserve">- </w:t>
      </w:r>
      <w:r w:rsidR="00245AF1" w:rsidRPr="00E62BDC">
        <w:rPr>
          <w:rFonts w:eastAsia="Calibri"/>
          <w:sz w:val="28"/>
          <w:szCs w:val="28"/>
          <w:lang w:eastAsia="en-US"/>
        </w:rPr>
        <w:t>выдает уведомление о возврате заявления при личном обращении заявителя;</w:t>
      </w:r>
    </w:p>
    <w:p w14:paraId="669AC833" w14:textId="7D8AFF8D" w:rsidR="00245AF1" w:rsidRPr="00E62BDC" w:rsidRDefault="001E442C" w:rsidP="00874278">
      <w:pPr>
        <w:tabs>
          <w:tab w:val="left" w:pos="993"/>
        </w:tabs>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 xml:space="preserve">- </w:t>
      </w:r>
      <w:r w:rsidR="00245AF1" w:rsidRPr="00E62BDC">
        <w:rPr>
          <w:rFonts w:eastAsia="Calibri"/>
          <w:sz w:val="28"/>
          <w:szCs w:val="28"/>
          <w:lang w:eastAsia="en-US"/>
        </w:rPr>
        <w:t xml:space="preserve">направляет заявителю уведомление о возврате заявления заказным </w:t>
      </w:r>
      <w:r w:rsidR="002E3B9C" w:rsidRPr="00E62BDC">
        <w:rPr>
          <w:rFonts w:eastAsia="Calibri"/>
          <w:sz w:val="28"/>
          <w:szCs w:val="28"/>
          <w:lang w:eastAsia="en-US"/>
        </w:rPr>
        <w:t xml:space="preserve">почтовым отправлением </w:t>
      </w:r>
      <w:r w:rsidR="00245AF1" w:rsidRPr="00E62BDC">
        <w:rPr>
          <w:rFonts w:eastAsia="Calibri"/>
          <w:sz w:val="28"/>
          <w:szCs w:val="28"/>
          <w:lang w:eastAsia="en-US"/>
        </w:rPr>
        <w:t>с уведомлением о вручении.</w:t>
      </w:r>
    </w:p>
    <w:p w14:paraId="5AFF4336" w14:textId="14A90562"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w:t>
      </w:r>
      <w:r w:rsidR="00874278">
        <w:rPr>
          <w:rFonts w:eastAsia="Calibri"/>
          <w:sz w:val="28"/>
          <w:szCs w:val="28"/>
          <w:lang w:eastAsia="en-US"/>
        </w:rPr>
        <w:t xml:space="preserve">йствия - </w:t>
      </w:r>
      <w:r w:rsidRPr="00E62BDC">
        <w:rPr>
          <w:rFonts w:eastAsia="Calibri"/>
          <w:sz w:val="28"/>
          <w:szCs w:val="28"/>
          <w:lang w:eastAsia="en-US"/>
        </w:rPr>
        <w:t xml:space="preserve">2 </w:t>
      </w:r>
      <w:proofErr w:type="gramStart"/>
      <w:r w:rsidRPr="00E62BDC">
        <w:rPr>
          <w:rFonts w:eastAsia="Calibri"/>
          <w:sz w:val="28"/>
          <w:szCs w:val="28"/>
          <w:lang w:eastAsia="en-US"/>
        </w:rPr>
        <w:t>календарных</w:t>
      </w:r>
      <w:proofErr w:type="gramEnd"/>
      <w:r w:rsidRPr="00E62BDC">
        <w:rPr>
          <w:rFonts w:eastAsia="Calibri"/>
          <w:sz w:val="28"/>
          <w:szCs w:val="28"/>
          <w:lang w:eastAsia="en-US"/>
        </w:rPr>
        <w:t xml:space="preserve"> дня.</w:t>
      </w:r>
    </w:p>
    <w:p w14:paraId="0DC26409" w14:textId="77777777"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административной процедуры 9 календарных дней.</w:t>
      </w:r>
    </w:p>
    <w:p w14:paraId="75845295" w14:textId="77777777"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Критерии принятия решения: наличие оснований для возврата заявления.</w:t>
      </w:r>
    </w:p>
    <w:p w14:paraId="70610980" w14:textId="77777777"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Результатом административной процедуры является принятие решения о возврате заявления в виде уведомления.</w:t>
      </w:r>
    </w:p>
    <w:p w14:paraId="73966269" w14:textId="601F0656" w:rsidR="004906F1" w:rsidRPr="00BC2606" w:rsidRDefault="004906F1" w:rsidP="00874278">
      <w:pPr>
        <w:tabs>
          <w:tab w:val="left" w:pos="993"/>
        </w:tabs>
        <w:autoSpaceDE w:val="0"/>
        <w:autoSpaceDN w:val="0"/>
        <w:adjustRightInd w:val="0"/>
        <w:ind w:firstLine="567"/>
        <w:jc w:val="both"/>
        <w:rPr>
          <w:rFonts w:eastAsia="Calibri"/>
          <w:sz w:val="28"/>
          <w:szCs w:val="28"/>
          <w:lang w:eastAsia="en-US"/>
        </w:rPr>
      </w:pPr>
      <w:r w:rsidRPr="00E62BDC">
        <w:rPr>
          <w:rFonts w:eastAsia="Calibri"/>
          <w:sz w:val="28"/>
          <w:szCs w:val="28"/>
          <w:lang w:eastAsia="en-US"/>
        </w:rPr>
        <w:t xml:space="preserve">Способом фиксации исполнения административной процедуры </w:t>
      </w:r>
      <w:r w:rsidRPr="00E62BDC">
        <w:rPr>
          <w:sz w:val="28"/>
          <w:szCs w:val="28"/>
        </w:rPr>
        <w:t xml:space="preserve">в электронной форме является регистрация </w:t>
      </w:r>
      <w:r w:rsidR="00284113" w:rsidRPr="00E370EE">
        <w:rPr>
          <w:sz w:val="28"/>
          <w:szCs w:val="28"/>
        </w:rPr>
        <w:t>уведомления о возврате заявления</w:t>
      </w:r>
      <w:r w:rsidRPr="00E370EE">
        <w:rPr>
          <w:sz w:val="28"/>
          <w:szCs w:val="28"/>
        </w:rPr>
        <w:t xml:space="preserve"> </w:t>
      </w:r>
      <w:r w:rsidR="00811F59" w:rsidRPr="00E370EE">
        <w:rPr>
          <w:sz w:val="28"/>
          <w:szCs w:val="28"/>
        </w:rPr>
        <w:t xml:space="preserve">на </w:t>
      </w:r>
      <w:r w:rsidRPr="00E370EE">
        <w:rPr>
          <w:sz w:val="28"/>
          <w:szCs w:val="28"/>
        </w:rPr>
        <w:t>РПГУ</w:t>
      </w:r>
      <w:r w:rsidR="004445A7">
        <w:rPr>
          <w:sz w:val="28"/>
          <w:szCs w:val="28"/>
        </w:rPr>
        <w:t xml:space="preserve"> </w:t>
      </w:r>
      <w:r w:rsidR="006715CE" w:rsidRPr="00E370EE">
        <w:rPr>
          <w:sz w:val="28"/>
          <w:szCs w:val="28"/>
        </w:rPr>
        <w:t>(при наличии технической возможности)</w:t>
      </w:r>
      <w:r w:rsidRPr="00E370EE">
        <w:rPr>
          <w:sz w:val="28"/>
          <w:szCs w:val="28"/>
        </w:rPr>
        <w:t xml:space="preserve"> и </w:t>
      </w:r>
      <w:r w:rsidR="00BC2606" w:rsidRPr="00E370EE">
        <w:rPr>
          <w:rFonts w:eastAsia="Calibri"/>
          <w:sz w:val="28"/>
          <w:szCs w:val="28"/>
          <w:lang w:eastAsia="en-US"/>
        </w:rPr>
        <w:t>в</w:t>
      </w:r>
      <w:r w:rsidR="006A71E6" w:rsidRPr="00E370EE">
        <w:rPr>
          <w:rFonts w:eastAsia="Calibri"/>
          <w:sz w:val="28"/>
          <w:szCs w:val="28"/>
          <w:lang w:eastAsia="en-US"/>
        </w:rPr>
        <w:t xml:space="preserve"> информационной системе </w:t>
      </w:r>
      <w:r w:rsidR="004445A7">
        <w:rPr>
          <w:rFonts w:eastAsia="Calibri"/>
          <w:sz w:val="28"/>
          <w:szCs w:val="28"/>
          <w:lang w:eastAsia="en-US"/>
        </w:rPr>
        <w:t>«Управление имуществом</w:t>
      </w:r>
      <w:r w:rsidR="00BC2606" w:rsidRPr="00E370EE">
        <w:rPr>
          <w:rFonts w:eastAsia="Calibri"/>
          <w:sz w:val="28"/>
          <w:szCs w:val="28"/>
          <w:lang w:eastAsia="en-US"/>
        </w:rPr>
        <w:t xml:space="preserve"> Липецкой области».</w:t>
      </w:r>
      <w:r w:rsidR="00BC2606" w:rsidRPr="00E62BDC">
        <w:rPr>
          <w:rFonts w:eastAsia="Calibri"/>
          <w:sz w:val="28"/>
          <w:szCs w:val="28"/>
          <w:lang w:eastAsia="en-US"/>
        </w:rPr>
        <w:t xml:space="preserve"> </w:t>
      </w:r>
    </w:p>
    <w:p w14:paraId="6B4A5EA9" w14:textId="656EBBEF" w:rsidR="004906F1" w:rsidRPr="00E62BDC" w:rsidRDefault="004906F1" w:rsidP="00874278">
      <w:pPr>
        <w:pStyle w:val="ConsPlusNormal"/>
        <w:numPr>
          <w:ilvl w:val="0"/>
          <w:numId w:val="30"/>
        </w:numPr>
        <w:tabs>
          <w:tab w:val="left" w:pos="993"/>
        </w:tabs>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Основанием для начала административной процедуры формирования и направления межведомственных запросов в органы (организации), участвующие в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r w:rsidR="002E3B9C" w:rsidRPr="00E62BDC">
        <w:rPr>
          <w:rFonts w:ascii="Times New Roman" w:hAnsi="Times New Roman" w:cs="Times New Roman"/>
          <w:sz w:val="28"/>
          <w:szCs w:val="28"/>
        </w:rPr>
        <w:t>,</w:t>
      </w:r>
      <w:r w:rsidRPr="00E62BDC">
        <w:rPr>
          <w:rFonts w:ascii="Times New Roman" w:hAnsi="Times New Roman" w:cs="Times New Roman"/>
          <w:sz w:val="28"/>
          <w:szCs w:val="28"/>
        </w:rPr>
        <w:t xml:space="preserve"> является </w:t>
      </w:r>
      <w:r w:rsidRPr="00E62BDC">
        <w:rPr>
          <w:rFonts w:ascii="Times New Roman" w:eastAsia="Calibri" w:hAnsi="Times New Roman" w:cs="Times New Roman"/>
          <w:sz w:val="28"/>
          <w:szCs w:val="28"/>
        </w:rPr>
        <w:t>непредставление заявителем по собственной инициативе документов, предусмотренных пунктом 13 административного регламента.</w:t>
      </w:r>
    </w:p>
    <w:p w14:paraId="1F1E77CD" w14:textId="18D28253" w:rsidR="004906F1" w:rsidRDefault="004906F1" w:rsidP="00874278">
      <w:pPr>
        <w:tabs>
          <w:tab w:val="left" w:pos="993"/>
        </w:tabs>
        <w:autoSpaceDE w:val="0"/>
        <w:autoSpaceDN w:val="0"/>
        <w:adjustRightInd w:val="0"/>
        <w:ind w:firstLine="567"/>
        <w:contextualSpacing/>
        <w:jc w:val="both"/>
        <w:rPr>
          <w:sz w:val="28"/>
          <w:szCs w:val="28"/>
        </w:rPr>
      </w:pPr>
      <w:r w:rsidRPr="00E62BDC">
        <w:rPr>
          <w:sz w:val="28"/>
          <w:szCs w:val="28"/>
        </w:rPr>
        <w:lastRenderedPageBreak/>
        <w:t xml:space="preserve">В случае если для предоставления </w:t>
      </w:r>
      <w:r w:rsidR="00A33694" w:rsidRPr="00E62BDC">
        <w:rPr>
          <w:sz w:val="28"/>
          <w:szCs w:val="28"/>
        </w:rPr>
        <w:t>муниципальной</w:t>
      </w:r>
      <w:r w:rsidRPr="00E62BDC">
        <w:rPr>
          <w:sz w:val="28"/>
          <w:szCs w:val="28"/>
        </w:rPr>
        <w:t xml:space="preserve"> услуги необходимы документы и сведения, предусмотренные пунктом 13 административного регламента, которые заявитель по собственной инициативе не представил, то сбор таких документов и информации осуществляется в рамках межведомственного взаимодействия </w:t>
      </w:r>
      <w:r w:rsidR="00D50FE7" w:rsidRPr="00E62BDC">
        <w:rPr>
          <w:sz w:val="28"/>
          <w:szCs w:val="28"/>
        </w:rPr>
        <w:t>ОМСУ</w:t>
      </w:r>
      <w:r w:rsidRPr="00E62BDC">
        <w:rPr>
          <w:sz w:val="28"/>
          <w:szCs w:val="28"/>
        </w:rPr>
        <w:t>.</w:t>
      </w:r>
    </w:p>
    <w:p w14:paraId="0B6BE38D" w14:textId="17294107" w:rsidR="00887FFC" w:rsidRDefault="00887FFC" w:rsidP="00874278">
      <w:pPr>
        <w:tabs>
          <w:tab w:val="left" w:pos="993"/>
        </w:tabs>
        <w:autoSpaceDE w:val="0"/>
        <w:autoSpaceDN w:val="0"/>
        <w:adjustRightInd w:val="0"/>
        <w:ind w:firstLine="567"/>
        <w:jc w:val="both"/>
        <w:rPr>
          <w:sz w:val="28"/>
          <w:szCs w:val="28"/>
        </w:rPr>
      </w:pPr>
      <w:r w:rsidRPr="00E370EE">
        <w:rPr>
          <w:rFonts w:eastAsia="Calibri"/>
          <w:sz w:val="28"/>
          <w:szCs w:val="28"/>
          <w:lang w:eastAsia="en-US"/>
        </w:rPr>
        <w:t xml:space="preserve">Специалист составляет соответствующие запросы и направляет их с использованием </w:t>
      </w:r>
      <w:r>
        <w:rPr>
          <w:rFonts w:eastAsia="Calibri"/>
          <w:sz w:val="28"/>
          <w:szCs w:val="28"/>
          <w:lang w:eastAsia="en-US"/>
        </w:rPr>
        <w:t>с</w:t>
      </w:r>
      <w:r w:rsidRPr="00E62BDC">
        <w:rPr>
          <w:sz w:val="28"/>
          <w:szCs w:val="28"/>
        </w:rPr>
        <w:t>истемы межведомственного электронного в</w:t>
      </w:r>
      <w:r>
        <w:rPr>
          <w:sz w:val="28"/>
          <w:szCs w:val="28"/>
        </w:rPr>
        <w:t xml:space="preserve">заимодействия или иным способом </w:t>
      </w:r>
      <w:proofErr w:type="gramStart"/>
      <w:r>
        <w:rPr>
          <w:sz w:val="28"/>
          <w:szCs w:val="28"/>
        </w:rPr>
        <w:t>в</w:t>
      </w:r>
      <w:proofErr w:type="gramEnd"/>
      <w:r>
        <w:rPr>
          <w:sz w:val="28"/>
          <w:szCs w:val="28"/>
        </w:rPr>
        <w:t xml:space="preserve">: </w:t>
      </w:r>
    </w:p>
    <w:p w14:paraId="409824C8" w14:textId="45053E5C" w:rsidR="00887FFC" w:rsidRDefault="00887FFC"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У</w:t>
      </w:r>
      <w:r w:rsidRPr="00E370EE">
        <w:rPr>
          <w:rFonts w:eastAsia="Calibri"/>
          <w:sz w:val="28"/>
          <w:szCs w:val="28"/>
          <w:lang w:eastAsia="en-US"/>
        </w:rPr>
        <w:t>правление Росреестра</w:t>
      </w:r>
      <w:r w:rsidRPr="00E62BDC">
        <w:rPr>
          <w:rFonts w:eastAsia="Calibri"/>
          <w:sz w:val="28"/>
          <w:szCs w:val="28"/>
          <w:lang w:eastAsia="en-US"/>
        </w:rPr>
        <w:t xml:space="preserve"> по Липецкой области, </w:t>
      </w:r>
    </w:p>
    <w:p w14:paraId="27C7EF00" w14:textId="77777777" w:rsidR="00887FFC" w:rsidRDefault="00887FFC"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Pr="00E62BDC">
        <w:rPr>
          <w:rFonts w:eastAsia="Calibri"/>
          <w:sz w:val="28"/>
          <w:szCs w:val="28"/>
          <w:lang w:eastAsia="en-US"/>
        </w:rPr>
        <w:t>УМВД России по Ли</w:t>
      </w:r>
      <w:r>
        <w:rPr>
          <w:rFonts w:eastAsia="Calibri"/>
          <w:sz w:val="28"/>
          <w:szCs w:val="28"/>
          <w:lang w:eastAsia="en-US"/>
        </w:rPr>
        <w:t>пецкой области;</w:t>
      </w:r>
      <w:r w:rsidRPr="00E62BDC">
        <w:rPr>
          <w:rFonts w:eastAsia="Calibri"/>
          <w:sz w:val="28"/>
          <w:szCs w:val="28"/>
          <w:lang w:eastAsia="en-US"/>
        </w:rPr>
        <w:t xml:space="preserve"> </w:t>
      </w:r>
    </w:p>
    <w:p w14:paraId="3C28A92B" w14:textId="77777777" w:rsidR="00887FFC" w:rsidRDefault="00887FFC"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Pr="00E62BDC">
        <w:rPr>
          <w:rFonts w:eastAsia="Calibri"/>
          <w:sz w:val="28"/>
          <w:szCs w:val="28"/>
          <w:lang w:eastAsia="en-US"/>
        </w:rPr>
        <w:t>УФНС России</w:t>
      </w:r>
      <w:r>
        <w:rPr>
          <w:rFonts w:eastAsia="Calibri"/>
          <w:sz w:val="28"/>
          <w:szCs w:val="28"/>
          <w:lang w:eastAsia="en-US"/>
        </w:rPr>
        <w:t xml:space="preserve"> по Липецкой области;</w:t>
      </w:r>
    </w:p>
    <w:p w14:paraId="7EEEAC1C" w14:textId="77777777" w:rsidR="00887FFC" w:rsidRDefault="00887FFC"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Pr="00E62BDC">
        <w:rPr>
          <w:rFonts w:eastAsia="Calibri"/>
          <w:sz w:val="28"/>
          <w:szCs w:val="28"/>
          <w:lang w:eastAsia="en-US"/>
        </w:rPr>
        <w:t>органы муниципального технического учета и технической инвентаризации объек</w:t>
      </w:r>
      <w:r>
        <w:rPr>
          <w:rFonts w:eastAsia="Calibri"/>
          <w:sz w:val="28"/>
          <w:szCs w:val="28"/>
          <w:lang w:eastAsia="en-US"/>
        </w:rPr>
        <w:t>тов капитального строительства;</w:t>
      </w:r>
    </w:p>
    <w:p w14:paraId="254DB80B" w14:textId="77777777" w:rsidR="00887FFC" w:rsidRDefault="00887FFC" w:rsidP="00874278">
      <w:pPr>
        <w:tabs>
          <w:tab w:val="left" w:pos="993"/>
        </w:tabs>
        <w:autoSpaceDE w:val="0"/>
        <w:autoSpaceDN w:val="0"/>
        <w:adjustRightInd w:val="0"/>
        <w:ind w:firstLine="567"/>
        <w:jc w:val="both"/>
        <w:rPr>
          <w:sz w:val="28"/>
          <w:szCs w:val="28"/>
        </w:rPr>
      </w:pPr>
      <w:r>
        <w:rPr>
          <w:rFonts w:eastAsia="Calibri"/>
          <w:sz w:val="28"/>
          <w:szCs w:val="28"/>
          <w:lang w:eastAsia="en-US"/>
        </w:rPr>
        <w:t xml:space="preserve">- </w:t>
      </w:r>
      <w:r>
        <w:rPr>
          <w:sz w:val="28"/>
          <w:szCs w:val="28"/>
        </w:rPr>
        <w:t>органы местного самоуправления.</w:t>
      </w:r>
    </w:p>
    <w:p w14:paraId="319A39DD" w14:textId="77777777" w:rsidR="00887FFC" w:rsidRPr="009E726B" w:rsidRDefault="00887FFC" w:rsidP="00874278">
      <w:pPr>
        <w:tabs>
          <w:tab w:val="left" w:pos="993"/>
        </w:tabs>
        <w:autoSpaceDE w:val="0"/>
        <w:autoSpaceDN w:val="0"/>
        <w:adjustRightInd w:val="0"/>
        <w:ind w:firstLine="567"/>
        <w:jc w:val="both"/>
        <w:rPr>
          <w:rFonts w:ascii="Arial" w:hAnsi="Arial" w:cs="Arial"/>
        </w:rPr>
      </w:pPr>
      <w:r w:rsidRPr="00887FFC">
        <w:rPr>
          <w:sz w:val="28"/>
          <w:szCs w:val="28"/>
        </w:rPr>
        <w:t xml:space="preserve">Органы, </w:t>
      </w:r>
      <w:r w:rsidRPr="00887FFC">
        <w:rPr>
          <w:rFonts w:eastAsia="Calibri"/>
          <w:sz w:val="28"/>
          <w:szCs w:val="28"/>
          <w:lang w:eastAsia="en-US"/>
        </w:rPr>
        <w:t>выдающие документы, указанные в пункте 13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00C538C6" w14:textId="77777777" w:rsidR="00887FFC" w:rsidRPr="00E62BDC" w:rsidRDefault="00887FFC" w:rsidP="00874278">
      <w:pPr>
        <w:tabs>
          <w:tab w:val="left" w:pos="993"/>
        </w:tabs>
        <w:autoSpaceDE w:val="0"/>
        <w:autoSpaceDN w:val="0"/>
        <w:adjustRightInd w:val="0"/>
        <w:ind w:firstLine="567"/>
        <w:contextualSpacing/>
        <w:jc w:val="both"/>
        <w:rPr>
          <w:sz w:val="28"/>
          <w:szCs w:val="28"/>
        </w:rPr>
      </w:pPr>
    </w:p>
    <w:p w14:paraId="2417ED80" w14:textId="77777777" w:rsidR="004906F1" w:rsidRPr="00E62BDC" w:rsidRDefault="004906F1" w:rsidP="00874278">
      <w:pPr>
        <w:tabs>
          <w:tab w:val="left" w:pos="993"/>
        </w:tabs>
        <w:autoSpaceDE w:val="0"/>
        <w:autoSpaceDN w:val="0"/>
        <w:adjustRightInd w:val="0"/>
        <w:ind w:firstLine="567"/>
        <w:contextualSpacing/>
        <w:jc w:val="both"/>
        <w:rPr>
          <w:sz w:val="28"/>
          <w:szCs w:val="28"/>
        </w:rPr>
      </w:pPr>
      <w:r w:rsidRPr="00E62BDC">
        <w:rPr>
          <w:sz w:val="28"/>
          <w:szCs w:val="28"/>
        </w:rPr>
        <w:t>При получении ответа на межведомственный запрос специалист приобщает его к пакету документов, представленному заявителем.</w:t>
      </w:r>
    </w:p>
    <w:p w14:paraId="44FF08C3" w14:textId="77777777" w:rsidR="004906F1" w:rsidRPr="00E62BDC" w:rsidRDefault="004906F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административной процедуры - 5 рабочих дней.</w:t>
      </w:r>
    </w:p>
    <w:p w14:paraId="070002B3" w14:textId="134AA035" w:rsidR="004906F1" w:rsidRPr="00E62BDC" w:rsidRDefault="004906F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A33694" w:rsidRPr="00E62BDC">
        <w:rPr>
          <w:sz w:val="28"/>
          <w:szCs w:val="28"/>
        </w:rPr>
        <w:t>муниципальной</w:t>
      </w:r>
      <w:r w:rsidRPr="00E62BDC">
        <w:rPr>
          <w:sz w:val="28"/>
          <w:szCs w:val="28"/>
        </w:rPr>
        <w:t xml:space="preserve"> услуги.</w:t>
      </w:r>
    </w:p>
    <w:p w14:paraId="2674490C" w14:textId="77777777" w:rsidR="004906F1" w:rsidRPr="00E62BDC" w:rsidRDefault="004906F1" w:rsidP="00874278">
      <w:pPr>
        <w:tabs>
          <w:tab w:val="left" w:pos="993"/>
        </w:tabs>
        <w:autoSpaceDE w:val="0"/>
        <w:autoSpaceDN w:val="0"/>
        <w:adjustRightInd w:val="0"/>
        <w:ind w:firstLine="567"/>
        <w:contextualSpacing/>
        <w:jc w:val="both"/>
        <w:rPr>
          <w:sz w:val="28"/>
          <w:szCs w:val="28"/>
        </w:rPr>
      </w:pPr>
      <w:r w:rsidRPr="00E62BDC">
        <w:rPr>
          <w:sz w:val="28"/>
          <w:szCs w:val="28"/>
        </w:rPr>
        <w:t>Результатом административной процедуры является поступление ответа на запрос в рамках межведомственного взаимодействия.</w:t>
      </w:r>
    </w:p>
    <w:p w14:paraId="562317CA" w14:textId="20BD9FD7" w:rsidR="004906F1" w:rsidRPr="00E62BDC" w:rsidRDefault="004906F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sidR="00A33694" w:rsidRPr="00E62BDC">
        <w:rPr>
          <w:sz w:val="28"/>
          <w:szCs w:val="28"/>
        </w:rPr>
        <w:t>муниципальной</w:t>
      </w:r>
      <w:r w:rsidRPr="00E62BDC">
        <w:rPr>
          <w:sz w:val="28"/>
          <w:szCs w:val="28"/>
        </w:rPr>
        <w:t xml:space="preserve"> услуги.</w:t>
      </w:r>
    </w:p>
    <w:p w14:paraId="1B5496B2" w14:textId="76BBB989" w:rsidR="004906F1" w:rsidRPr="00E62BDC" w:rsidRDefault="004906F1" w:rsidP="00874278">
      <w:pPr>
        <w:pStyle w:val="ab"/>
        <w:numPr>
          <w:ilvl w:val="0"/>
          <w:numId w:val="30"/>
        </w:numPr>
        <w:tabs>
          <w:tab w:val="left" w:pos="993"/>
        </w:tabs>
        <w:autoSpaceDE w:val="0"/>
        <w:autoSpaceDN w:val="0"/>
        <w:adjustRightInd w:val="0"/>
        <w:spacing w:after="0" w:line="240" w:lineRule="auto"/>
        <w:ind w:left="0" w:firstLine="567"/>
        <w:jc w:val="both"/>
        <w:outlineLvl w:val="2"/>
        <w:rPr>
          <w:rFonts w:ascii="Times New Roman" w:hAnsi="Times New Roman" w:cs="Times New Roman"/>
          <w:sz w:val="28"/>
          <w:szCs w:val="28"/>
        </w:rPr>
      </w:pPr>
      <w:r w:rsidRPr="00E62BDC">
        <w:rPr>
          <w:rFonts w:ascii="Times New Roman" w:hAnsi="Times New Roman" w:cs="Times New Roman"/>
          <w:sz w:val="28"/>
          <w:szCs w:val="28"/>
        </w:rPr>
        <w:t xml:space="preserve">Основанием для начала административной процедуры рассмотрения </w:t>
      </w:r>
      <w:r w:rsidRPr="00E62BDC">
        <w:rPr>
          <w:rFonts w:ascii="Times New Roman" w:eastAsia="Calibri" w:hAnsi="Times New Roman" w:cs="Times New Roman"/>
          <w:sz w:val="28"/>
          <w:szCs w:val="28"/>
        </w:rPr>
        <w:t xml:space="preserve">заявления и документов </w:t>
      </w:r>
      <w:proofErr w:type="gramStart"/>
      <w:r w:rsidRPr="00E62BDC">
        <w:rPr>
          <w:rFonts w:ascii="Times New Roman" w:eastAsia="Calibri" w:hAnsi="Times New Roman" w:cs="Times New Roman"/>
          <w:sz w:val="28"/>
          <w:szCs w:val="28"/>
        </w:rPr>
        <w:t>на наличие оснований для отказа в постановке гражданина на учет в целях</w:t>
      </w:r>
      <w:proofErr w:type="gramEnd"/>
      <w:r w:rsidRPr="00E62BDC">
        <w:rPr>
          <w:rFonts w:ascii="Times New Roman" w:eastAsia="Calibri" w:hAnsi="Times New Roman" w:cs="Times New Roman"/>
          <w:sz w:val="28"/>
          <w:szCs w:val="28"/>
        </w:rPr>
        <w:t xml:space="preserve"> предоставления земельного участка, </w:t>
      </w:r>
      <w:r w:rsidR="00400CC1" w:rsidRPr="00E62BDC">
        <w:rPr>
          <w:rFonts w:ascii="Times New Roman" w:eastAsia="Calibri" w:hAnsi="Times New Roman" w:cs="Times New Roman"/>
          <w:sz w:val="28"/>
          <w:szCs w:val="28"/>
        </w:rPr>
        <w:t>принятия решения об отказе</w:t>
      </w:r>
      <w:r w:rsidRPr="00E62BDC">
        <w:rPr>
          <w:rFonts w:ascii="Times New Roman" w:eastAsia="Calibri" w:hAnsi="Times New Roman" w:cs="Times New Roman"/>
          <w:sz w:val="28"/>
          <w:szCs w:val="28"/>
        </w:rPr>
        <w:t xml:space="preserve"> в постановке гражданина на учет в целях предоставления земельного участка</w:t>
      </w:r>
      <w:r w:rsidRPr="00E62BDC">
        <w:rPr>
          <w:rFonts w:ascii="Times New Roman" w:hAnsi="Times New Roman" w:cs="Times New Roman"/>
          <w:sz w:val="28"/>
          <w:szCs w:val="28"/>
        </w:rPr>
        <w:t xml:space="preserve"> является</w:t>
      </w:r>
      <w:r w:rsidR="00400CC1" w:rsidRPr="00E62BDC">
        <w:rPr>
          <w:rFonts w:ascii="Times New Roman" w:eastAsia="Calibri" w:hAnsi="Times New Roman" w:cs="Times New Roman"/>
          <w:sz w:val="28"/>
          <w:szCs w:val="28"/>
        </w:rPr>
        <w:t xml:space="preserve"> формирование полного пакета документов, необходимых для предоставления муниципальной услуги</w:t>
      </w:r>
      <w:r w:rsidRPr="00E62BDC">
        <w:rPr>
          <w:rFonts w:ascii="Times New Roman" w:hAnsi="Times New Roman" w:cs="Times New Roman"/>
          <w:sz w:val="28"/>
          <w:szCs w:val="28"/>
        </w:rPr>
        <w:t>.</w:t>
      </w:r>
    </w:p>
    <w:p w14:paraId="64DA3596" w14:textId="1866D8EA" w:rsidR="00284113" w:rsidRPr="00887FFC" w:rsidRDefault="00284113"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Специалист проверяет поступившее заявление </w:t>
      </w:r>
      <w:r w:rsidRPr="00EE310E">
        <w:rPr>
          <w:sz w:val="28"/>
          <w:szCs w:val="28"/>
        </w:rPr>
        <w:t xml:space="preserve">и документы </w:t>
      </w:r>
      <w:proofErr w:type="gramStart"/>
      <w:r w:rsidRPr="00EE310E">
        <w:rPr>
          <w:sz w:val="28"/>
          <w:szCs w:val="28"/>
        </w:rPr>
        <w:t xml:space="preserve">на наличие оснований для отказа в предоставлении </w:t>
      </w:r>
      <w:r w:rsidR="00A33694" w:rsidRPr="00EE310E">
        <w:rPr>
          <w:sz w:val="28"/>
          <w:szCs w:val="28"/>
        </w:rPr>
        <w:t>муниципальной</w:t>
      </w:r>
      <w:r w:rsidRPr="00EE310E">
        <w:rPr>
          <w:sz w:val="28"/>
          <w:szCs w:val="28"/>
        </w:rPr>
        <w:t xml:space="preserve"> услуги в соответствии с </w:t>
      </w:r>
      <w:r w:rsidR="00400CC1" w:rsidRPr="00EE310E">
        <w:rPr>
          <w:sz w:val="28"/>
          <w:szCs w:val="28"/>
        </w:rPr>
        <w:t>пунктом</w:t>
      </w:r>
      <w:proofErr w:type="gramEnd"/>
      <w:r w:rsidR="00400CC1" w:rsidRPr="00EE310E">
        <w:rPr>
          <w:sz w:val="28"/>
          <w:szCs w:val="28"/>
        </w:rPr>
        <w:t xml:space="preserve"> </w:t>
      </w:r>
      <w:r w:rsidR="00AC3951">
        <w:rPr>
          <w:sz w:val="28"/>
          <w:szCs w:val="28"/>
        </w:rPr>
        <w:t>18</w:t>
      </w:r>
      <w:r w:rsidRPr="00EE310E">
        <w:rPr>
          <w:sz w:val="28"/>
          <w:szCs w:val="28"/>
        </w:rPr>
        <w:t xml:space="preserve"> административного регламента и при наличии указанных оснований для </w:t>
      </w:r>
      <w:r w:rsidRPr="00887FFC">
        <w:rPr>
          <w:sz w:val="28"/>
          <w:szCs w:val="28"/>
        </w:rPr>
        <w:t xml:space="preserve">отказа специалист подготавливает </w:t>
      </w:r>
      <w:r w:rsidR="00400CC1" w:rsidRPr="00887FFC">
        <w:rPr>
          <w:sz w:val="28"/>
          <w:szCs w:val="28"/>
        </w:rPr>
        <w:t>проект решения</w:t>
      </w:r>
      <w:r w:rsidRPr="00887FFC">
        <w:rPr>
          <w:sz w:val="28"/>
          <w:szCs w:val="28"/>
        </w:rPr>
        <w:t xml:space="preserve"> об отказе в постановке на учет в целях предоставления земельного участка</w:t>
      </w:r>
      <w:r w:rsidR="00EE310E" w:rsidRPr="00887FFC">
        <w:rPr>
          <w:sz w:val="28"/>
          <w:szCs w:val="28"/>
        </w:rPr>
        <w:t>.</w:t>
      </w:r>
    </w:p>
    <w:p w14:paraId="22469FD3" w14:textId="310E8FE2"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Максимальный срок выполнения административного действи</w:t>
      </w:r>
      <w:r w:rsidR="00874278">
        <w:rPr>
          <w:sz w:val="28"/>
          <w:szCs w:val="28"/>
        </w:rPr>
        <w:t xml:space="preserve">я - </w:t>
      </w:r>
      <w:r w:rsidR="000270E0" w:rsidRPr="00887FFC">
        <w:rPr>
          <w:sz w:val="28"/>
          <w:szCs w:val="28"/>
        </w:rPr>
        <w:t>5 календарных дней</w:t>
      </w:r>
      <w:r w:rsidRPr="00887FFC">
        <w:rPr>
          <w:sz w:val="28"/>
          <w:szCs w:val="28"/>
        </w:rPr>
        <w:t>.</w:t>
      </w:r>
    </w:p>
    <w:p w14:paraId="0A6E1D73" w14:textId="7066E2A5"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 xml:space="preserve">Специалист передает проект решения </w:t>
      </w:r>
      <w:proofErr w:type="gramStart"/>
      <w:r w:rsidRPr="00887FFC">
        <w:rPr>
          <w:sz w:val="28"/>
          <w:szCs w:val="28"/>
        </w:rPr>
        <w:t xml:space="preserve">об отказе в постановке на учет </w:t>
      </w:r>
      <w:r w:rsidR="00400CC1" w:rsidRPr="00887FFC">
        <w:rPr>
          <w:sz w:val="28"/>
          <w:szCs w:val="28"/>
        </w:rPr>
        <w:t xml:space="preserve">в целях предоставления земельного участка </w:t>
      </w:r>
      <w:r w:rsidRPr="00887FFC">
        <w:rPr>
          <w:sz w:val="28"/>
          <w:szCs w:val="28"/>
        </w:rPr>
        <w:t>на визирование</w:t>
      </w:r>
      <w:proofErr w:type="gramEnd"/>
      <w:r w:rsidRPr="00887FFC">
        <w:rPr>
          <w:sz w:val="28"/>
          <w:szCs w:val="28"/>
        </w:rPr>
        <w:t xml:space="preserve"> начальнику отдела.</w:t>
      </w:r>
    </w:p>
    <w:p w14:paraId="3D6C764E" w14:textId="723211D3"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lastRenderedPageBreak/>
        <w:t>Максимальный срок выполнения администр</w:t>
      </w:r>
      <w:r w:rsidR="00874278">
        <w:rPr>
          <w:sz w:val="28"/>
          <w:szCs w:val="28"/>
        </w:rPr>
        <w:t xml:space="preserve">ативного действия - </w:t>
      </w:r>
      <w:r w:rsidR="000270E0" w:rsidRPr="00887FFC">
        <w:rPr>
          <w:sz w:val="28"/>
          <w:szCs w:val="28"/>
        </w:rPr>
        <w:t xml:space="preserve">2 </w:t>
      </w:r>
      <w:proofErr w:type="gramStart"/>
      <w:r w:rsidR="000270E0" w:rsidRPr="00887FFC">
        <w:rPr>
          <w:sz w:val="28"/>
          <w:szCs w:val="28"/>
        </w:rPr>
        <w:t>календарных</w:t>
      </w:r>
      <w:proofErr w:type="gramEnd"/>
      <w:r w:rsidR="000270E0" w:rsidRPr="00887FFC">
        <w:rPr>
          <w:sz w:val="28"/>
          <w:szCs w:val="28"/>
        </w:rPr>
        <w:t xml:space="preserve"> дня</w:t>
      </w:r>
      <w:r w:rsidRPr="00887FFC">
        <w:rPr>
          <w:sz w:val="28"/>
          <w:szCs w:val="28"/>
        </w:rPr>
        <w:t>.</w:t>
      </w:r>
    </w:p>
    <w:p w14:paraId="05036AA7" w14:textId="1CE1AA5E"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Начальник отдела</w:t>
      </w:r>
      <w:r w:rsidR="00F44E55" w:rsidRPr="00887FFC">
        <w:rPr>
          <w:sz w:val="28"/>
          <w:szCs w:val="28"/>
        </w:rPr>
        <w:t xml:space="preserve"> </w:t>
      </w:r>
      <w:r w:rsidRPr="00887FFC">
        <w:rPr>
          <w:sz w:val="28"/>
          <w:szCs w:val="28"/>
        </w:rPr>
        <w:t xml:space="preserve">визирует проект решения об отказе в постановке на учет в целях предоставления земельного участка и передает его на подпись </w:t>
      </w:r>
      <w:r w:rsidR="002A4B65">
        <w:rPr>
          <w:rFonts w:eastAsia="Calibri"/>
          <w:sz w:val="28"/>
          <w:szCs w:val="28"/>
          <w:lang w:eastAsia="en-US"/>
        </w:rPr>
        <w:t>главе администрации</w:t>
      </w:r>
      <w:r w:rsidR="00D50FE7" w:rsidRPr="00887FFC">
        <w:rPr>
          <w:rFonts w:eastAsia="Calibri"/>
          <w:sz w:val="28"/>
          <w:szCs w:val="28"/>
          <w:lang w:eastAsia="en-US"/>
        </w:rPr>
        <w:t xml:space="preserve"> ОМСУ</w:t>
      </w:r>
      <w:r w:rsidRPr="00887FFC">
        <w:rPr>
          <w:sz w:val="28"/>
          <w:szCs w:val="28"/>
        </w:rPr>
        <w:t>.</w:t>
      </w:r>
    </w:p>
    <w:p w14:paraId="6F1F33C0" w14:textId="146E53C7"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Максимальный срок выполнения административного действ</w:t>
      </w:r>
      <w:r w:rsidR="00874278">
        <w:rPr>
          <w:sz w:val="28"/>
          <w:szCs w:val="28"/>
        </w:rPr>
        <w:t xml:space="preserve">ия - </w:t>
      </w:r>
      <w:r w:rsidR="000270E0" w:rsidRPr="00887FFC">
        <w:rPr>
          <w:sz w:val="28"/>
          <w:szCs w:val="28"/>
        </w:rPr>
        <w:t xml:space="preserve">2 </w:t>
      </w:r>
      <w:proofErr w:type="gramStart"/>
      <w:r w:rsidR="000270E0" w:rsidRPr="00887FFC">
        <w:rPr>
          <w:sz w:val="28"/>
          <w:szCs w:val="28"/>
        </w:rPr>
        <w:t>календарных</w:t>
      </w:r>
      <w:proofErr w:type="gramEnd"/>
      <w:r w:rsidR="000270E0" w:rsidRPr="00887FFC">
        <w:rPr>
          <w:sz w:val="28"/>
          <w:szCs w:val="28"/>
        </w:rPr>
        <w:t xml:space="preserve"> дня</w:t>
      </w:r>
      <w:r w:rsidRPr="00887FFC">
        <w:rPr>
          <w:sz w:val="28"/>
          <w:szCs w:val="28"/>
        </w:rPr>
        <w:t>.</w:t>
      </w:r>
    </w:p>
    <w:p w14:paraId="1B11379A" w14:textId="68FCE926" w:rsidR="00284113" w:rsidRPr="00887FFC" w:rsidRDefault="002A4B65" w:rsidP="00874278">
      <w:pPr>
        <w:tabs>
          <w:tab w:val="left" w:pos="993"/>
        </w:tabs>
        <w:autoSpaceDE w:val="0"/>
        <w:autoSpaceDN w:val="0"/>
        <w:adjustRightInd w:val="0"/>
        <w:ind w:firstLine="567"/>
        <w:contextualSpacing/>
        <w:jc w:val="both"/>
        <w:rPr>
          <w:sz w:val="28"/>
          <w:szCs w:val="28"/>
        </w:rPr>
      </w:pPr>
      <w:r>
        <w:rPr>
          <w:rFonts w:eastAsia="Calibri"/>
          <w:sz w:val="28"/>
          <w:szCs w:val="28"/>
          <w:lang w:eastAsia="en-US"/>
        </w:rPr>
        <w:t>Глава администрации</w:t>
      </w:r>
      <w:r w:rsidR="00D50FE7" w:rsidRPr="00887FFC">
        <w:rPr>
          <w:rFonts w:eastAsia="Calibri"/>
          <w:sz w:val="28"/>
          <w:szCs w:val="28"/>
          <w:lang w:eastAsia="en-US"/>
        </w:rPr>
        <w:t xml:space="preserve"> ОМСУ</w:t>
      </w:r>
      <w:r w:rsidR="00D50FE7" w:rsidRPr="00887FFC">
        <w:rPr>
          <w:sz w:val="28"/>
          <w:szCs w:val="28"/>
        </w:rPr>
        <w:t xml:space="preserve"> </w:t>
      </w:r>
      <w:r w:rsidR="00284113" w:rsidRPr="00887FFC">
        <w:rPr>
          <w:sz w:val="28"/>
          <w:szCs w:val="28"/>
        </w:rPr>
        <w:t xml:space="preserve">подписывает решение об отказе </w:t>
      </w:r>
      <w:bookmarkStart w:id="7" w:name="_Hlk44942358"/>
      <w:r w:rsidR="00284113" w:rsidRPr="00887FFC">
        <w:rPr>
          <w:sz w:val="28"/>
          <w:szCs w:val="28"/>
        </w:rPr>
        <w:t>в постановке на учет в целях предоставления земельного участка</w:t>
      </w:r>
      <w:bookmarkEnd w:id="7"/>
      <w:r w:rsidR="00284113" w:rsidRPr="00887FFC">
        <w:rPr>
          <w:sz w:val="28"/>
          <w:szCs w:val="28"/>
        </w:rPr>
        <w:t xml:space="preserve"> и передает его специалисту, который вносит сведения о принятом решении в журнал регистрации решений.</w:t>
      </w:r>
    </w:p>
    <w:p w14:paraId="7E8EC351" w14:textId="36423DCF"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Максимальный срок выполнения административного дейст</w:t>
      </w:r>
      <w:r w:rsidR="00874278">
        <w:rPr>
          <w:sz w:val="28"/>
          <w:szCs w:val="28"/>
        </w:rPr>
        <w:t xml:space="preserve">вия - </w:t>
      </w:r>
      <w:r w:rsidR="000270E0" w:rsidRPr="00887FFC">
        <w:rPr>
          <w:sz w:val="28"/>
          <w:szCs w:val="28"/>
        </w:rPr>
        <w:t xml:space="preserve">2 </w:t>
      </w:r>
      <w:proofErr w:type="gramStart"/>
      <w:r w:rsidR="000270E0" w:rsidRPr="00887FFC">
        <w:rPr>
          <w:sz w:val="28"/>
          <w:szCs w:val="28"/>
        </w:rPr>
        <w:t>календарных</w:t>
      </w:r>
      <w:proofErr w:type="gramEnd"/>
      <w:r w:rsidR="000270E0" w:rsidRPr="00887FFC">
        <w:rPr>
          <w:sz w:val="28"/>
          <w:szCs w:val="28"/>
        </w:rPr>
        <w:t xml:space="preserve"> дня</w:t>
      </w:r>
      <w:r w:rsidRPr="00887FFC">
        <w:rPr>
          <w:sz w:val="28"/>
          <w:szCs w:val="28"/>
        </w:rPr>
        <w:t>.</w:t>
      </w:r>
    </w:p>
    <w:p w14:paraId="3FB12CA7" w14:textId="2C75EB6C"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 xml:space="preserve">Специалист направляет заявителю решение </w:t>
      </w:r>
      <w:proofErr w:type="gramStart"/>
      <w:r w:rsidRPr="00887FFC">
        <w:rPr>
          <w:sz w:val="28"/>
          <w:szCs w:val="28"/>
        </w:rPr>
        <w:t>об отказе в постановке на учет в целях предоставления земельного участка в личный кабинет</w:t>
      </w:r>
      <w:proofErr w:type="gramEnd"/>
      <w:r w:rsidRPr="00887FFC">
        <w:rPr>
          <w:sz w:val="28"/>
          <w:szCs w:val="28"/>
        </w:rPr>
        <w:t xml:space="preserve"> на РПГУ заявителя.</w:t>
      </w:r>
    </w:p>
    <w:p w14:paraId="6F55E682" w14:textId="6B237D91"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 xml:space="preserve">Максимальный срок выполнения административного действия – </w:t>
      </w:r>
      <w:r w:rsidR="00400CC1" w:rsidRPr="00887FFC">
        <w:rPr>
          <w:sz w:val="28"/>
          <w:szCs w:val="28"/>
        </w:rPr>
        <w:t>5 рабочих дней</w:t>
      </w:r>
      <w:r w:rsidRPr="00887FFC">
        <w:rPr>
          <w:sz w:val="28"/>
          <w:szCs w:val="28"/>
        </w:rPr>
        <w:t>.</w:t>
      </w:r>
    </w:p>
    <w:p w14:paraId="5B1EC603" w14:textId="455DE149"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Максимальный срок</w:t>
      </w:r>
      <w:r w:rsidR="000270E0" w:rsidRPr="00887FFC">
        <w:rPr>
          <w:sz w:val="28"/>
          <w:szCs w:val="28"/>
        </w:rPr>
        <w:t xml:space="preserve"> административной процедуры – 18</w:t>
      </w:r>
      <w:r w:rsidRPr="00887FFC">
        <w:rPr>
          <w:sz w:val="28"/>
          <w:szCs w:val="28"/>
        </w:rPr>
        <w:t xml:space="preserve"> календарных дней.</w:t>
      </w:r>
    </w:p>
    <w:p w14:paraId="17EE6D88" w14:textId="32B1693B" w:rsidR="004906F1" w:rsidRPr="00887FF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887FFC">
        <w:rPr>
          <w:rFonts w:eastAsia="Calibri"/>
          <w:sz w:val="28"/>
          <w:szCs w:val="28"/>
          <w:lang w:eastAsia="en-US"/>
        </w:rPr>
        <w:t>Критерии принятия решения: наличие оснований для отказа в постановке гражданина, имеющего трех и более детей, на учет в целях предоставления земельного участка.</w:t>
      </w:r>
    </w:p>
    <w:p w14:paraId="30ECBF0B" w14:textId="77777777" w:rsidR="004906F1" w:rsidRPr="00887FF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887FFC">
        <w:rPr>
          <w:rFonts w:eastAsia="Calibri"/>
          <w:sz w:val="28"/>
          <w:szCs w:val="28"/>
          <w:lang w:eastAsia="en-US"/>
        </w:rPr>
        <w:t>Результатом административной процедуры является принятие решения об отказе в постановке на учет в целях предоставления земельного участка.</w:t>
      </w:r>
    </w:p>
    <w:p w14:paraId="0569CB29" w14:textId="0A5482FA" w:rsidR="004906F1" w:rsidRPr="00887FFC" w:rsidRDefault="004906F1"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eastAsia="Calibri" w:hAnsi="Times New Roman" w:cs="Times New Roman"/>
          <w:sz w:val="28"/>
          <w:szCs w:val="28"/>
          <w:lang w:eastAsia="en-US"/>
        </w:rPr>
        <w:t xml:space="preserve">Способ фиксации результата административной процедуры: </w:t>
      </w:r>
      <w:r w:rsidRPr="00887FFC">
        <w:rPr>
          <w:rFonts w:ascii="Times New Roman" w:hAnsi="Times New Roman" w:cs="Times New Roman"/>
          <w:sz w:val="28"/>
          <w:szCs w:val="28"/>
        </w:rPr>
        <w:t>регистрация принято</w:t>
      </w:r>
      <w:r w:rsidR="00284113" w:rsidRPr="00887FFC">
        <w:rPr>
          <w:rFonts w:ascii="Times New Roman" w:hAnsi="Times New Roman" w:cs="Times New Roman"/>
          <w:sz w:val="28"/>
          <w:szCs w:val="28"/>
        </w:rPr>
        <w:t>го</w:t>
      </w:r>
      <w:r w:rsidRPr="00887FFC">
        <w:rPr>
          <w:rFonts w:ascii="Times New Roman" w:hAnsi="Times New Roman" w:cs="Times New Roman"/>
          <w:sz w:val="28"/>
          <w:szCs w:val="28"/>
        </w:rPr>
        <w:t xml:space="preserve"> решени</w:t>
      </w:r>
      <w:r w:rsidR="00284113" w:rsidRPr="00887FFC">
        <w:rPr>
          <w:rFonts w:ascii="Times New Roman" w:hAnsi="Times New Roman" w:cs="Times New Roman"/>
          <w:sz w:val="28"/>
          <w:szCs w:val="28"/>
        </w:rPr>
        <w:t>я</w:t>
      </w:r>
      <w:r w:rsidRPr="00887FFC">
        <w:rPr>
          <w:rFonts w:ascii="Times New Roman" w:hAnsi="Times New Roman" w:cs="Times New Roman"/>
          <w:sz w:val="28"/>
          <w:szCs w:val="28"/>
        </w:rPr>
        <w:t xml:space="preserve"> </w:t>
      </w:r>
      <w:r w:rsidR="008C5C1F" w:rsidRPr="00887FFC">
        <w:rPr>
          <w:rFonts w:ascii="Times New Roman" w:hAnsi="Times New Roman" w:cs="Times New Roman"/>
          <w:sz w:val="28"/>
          <w:szCs w:val="28"/>
        </w:rPr>
        <w:t>направляется в личный кабинет</w:t>
      </w:r>
      <w:r w:rsidR="006A71E6" w:rsidRPr="00887FFC">
        <w:rPr>
          <w:rFonts w:ascii="Times New Roman" w:hAnsi="Times New Roman" w:cs="Times New Roman"/>
          <w:sz w:val="28"/>
          <w:szCs w:val="28"/>
        </w:rPr>
        <w:t xml:space="preserve"> заявителя</w:t>
      </w:r>
      <w:r w:rsidR="008C5C1F" w:rsidRPr="00887FFC">
        <w:rPr>
          <w:rFonts w:ascii="Times New Roman" w:hAnsi="Times New Roman" w:cs="Times New Roman"/>
          <w:sz w:val="28"/>
          <w:szCs w:val="28"/>
        </w:rPr>
        <w:t xml:space="preserve"> на </w:t>
      </w:r>
      <w:r w:rsidRPr="00887FFC">
        <w:rPr>
          <w:rFonts w:ascii="Times New Roman" w:hAnsi="Times New Roman" w:cs="Times New Roman"/>
          <w:sz w:val="28"/>
          <w:szCs w:val="28"/>
        </w:rPr>
        <w:t>РПГУ.</w:t>
      </w:r>
    </w:p>
    <w:p w14:paraId="46A3A648" w14:textId="5DCC80DA" w:rsidR="004906F1" w:rsidRPr="00887FFC" w:rsidRDefault="004906F1" w:rsidP="00874278">
      <w:pPr>
        <w:pStyle w:val="ab"/>
        <w:numPr>
          <w:ilvl w:val="0"/>
          <w:numId w:val="30"/>
        </w:numPr>
        <w:tabs>
          <w:tab w:val="left" w:pos="993"/>
        </w:tabs>
        <w:autoSpaceDE w:val="0"/>
        <w:autoSpaceDN w:val="0"/>
        <w:adjustRightInd w:val="0"/>
        <w:spacing w:after="0" w:line="240" w:lineRule="auto"/>
        <w:ind w:left="0" w:firstLine="567"/>
        <w:jc w:val="both"/>
        <w:outlineLvl w:val="2"/>
        <w:rPr>
          <w:rFonts w:ascii="Times New Roman" w:hAnsi="Times New Roman" w:cs="Times New Roman"/>
          <w:sz w:val="28"/>
          <w:szCs w:val="28"/>
        </w:rPr>
      </w:pPr>
      <w:r w:rsidRPr="00887FFC">
        <w:rPr>
          <w:rFonts w:ascii="Times New Roman" w:hAnsi="Times New Roman" w:cs="Times New Roman"/>
          <w:sz w:val="28"/>
          <w:szCs w:val="28"/>
        </w:rPr>
        <w:t>Основанием для начала административной процедуры принятия</w:t>
      </w:r>
      <w:r w:rsidR="00400CC1" w:rsidRPr="00887FFC">
        <w:rPr>
          <w:rFonts w:ascii="Times New Roman" w:hAnsi="Times New Roman" w:cs="Times New Roman"/>
          <w:sz w:val="28"/>
          <w:szCs w:val="28"/>
        </w:rPr>
        <w:t xml:space="preserve"> и направления</w:t>
      </w:r>
      <w:r w:rsidRPr="00887FFC">
        <w:rPr>
          <w:rFonts w:ascii="Times New Roman" w:hAnsi="Times New Roman" w:cs="Times New Roman"/>
          <w:sz w:val="28"/>
          <w:szCs w:val="28"/>
        </w:rPr>
        <w:t xml:space="preserve"> решения о постановке гражданина на учет в целях предоставления земельного участка является отсутствие оснований для отказа в предоставлении </w:t>
      </w:r>
      <w:r w:rsidR="00A33694" w:rsidRPr="00887FFC">
        <w:rPr>
          <w:rFonts w:ascii="Times New Roman" w:hAnsi="Times New Roman" w:cs="Times New Roman"/>
          <w:sz w:val="28"/>
          <w:szCs w:val="28"/>
        </w:rPr>
        <w:t>муниципальной</w:t>
      </w:r>
      <w:r w:rsidRPr="00887FFC">
        <w:rPr>
          <w:rFonts w:ascii="Times New Roman" w:hAnsi="Times New Roman" w:cs="Times New Roman"/>
          <w:sz w:val="28"/>
          <w:szCs w:val="28"/>
        </w:rPr>
        <w:t xml:space="preserve"> услуги.</w:t>
      </w:r>
    </w:p>
    <w:p w14:paraId="350C7066" w14:textId="3584EA62" w:rsidR="00284113" w:rsidRPr="00887FFC" w:rsidRDefault="00284113"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 xml:space="preserve">Специалист подготавливает </w:t>
      </w:r>
      <w:r w:rsidR="002A4B65">
        <w:rPr>
          <w:rFonts w:ascii="Times New Roman" w:hAnsi="Times New Roman" w:cs="Times New Roman"/>
          <w:sz w:val="28"/>
          <w:szCs w:val="28"/>
        </w:rPr>
        <w:t>постановление</w:t>
      </w:r>
      <w:r w:rsidRPr="00887FFC">
        <w:rPr>
          <w:rFonts w:ascii="Times New Roman" w:hAnsi="Times New Roman" w:cs="Times New Roman"/>
          <w:sz w:val="28"/>
          <w:szCs w:val="28"/>
        </w:rPr>
        <w:t xml:space="preserve"> о постановке на учет в целях предоставления земельного участка и передает его на визирование начальнику отдела.</w:t>
      </w:r>
    </w:p>
    <w:p w14:paraId="3940D7D7" w14:textId="7200BC82" w:rsidR="00284113" w:rsidRPr="00887FFC" w:rsidRDefault="00284113"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Максимальный срок выполнения административного действия -</w:t>
      </w:r>
      <w:r w:rsidR="0049022F">
        <w:rPr>
          <w:rFonts w:ascii="Times New Roman" w:hAnsi="Times New Roman" w:cs="Times New Roman"/>
          <w:sz w:val="28"/>
          <w:szCs w:val="28"/>
        </w:rPr>
        <w:t xml:space="preserve"> </w:t>
      </w:r>
      <w:r w:rsidRPr="00887FFC">
        <w:rPr>
          <w:rFonts w:ascii="Times New Roman" w:hAnsi="Times New Roman" w:cs="Times New Roman"/>
          <w:sz w:val="28"/>
          <w:szCs w:val="28"/>
        </w:rPr>
        <w:t xml:space="preserve">4 </w:t>
      </w:r>
      <w:proofErr w:type="gramStart"/>
      <w:r w:rsidRPr="00887FFC">
        <w:rPr>
          <w:rFonts w:ascii="Times New Roman" w:hAnsi="Times New Roman" w:cs="Times New Roman"/>
          <w:sz w:val="28"/>
          <w:szCs w:val="28"/>
        </w:rPr>
        <w:t>календарных</w:t>
      </w:r>
      <w:proofErr w:type="gramEnd"/>
      <w:r w:rsidRPr="00887FFC">
        <w:rPr>
          <w:rFonts w:ascii="Times New Roman" w:hAnsi="Times New Roman" w:cs="Times New Roman"/>
          <w:sz w:val="28"/>
          <w:szCs w:val="28"/>
        </w:rPr>
        <w:t xml:space="preserve"> дня.</w:t>
      </w:r>
    </w:p>
    <w:p w14:paraId="07A52455" w14:textId="443CB299" w:rsidR="00284113" w:rsidRPr="00887FFC" w:rsidRDefault="00284113"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 xml:space="preserve">Начальник отдела </w:t>
      </w:r>
      <w:r w:rsidR="002A4B65">
        <w:rPr>
          <w:rFonts w:ascii="Times New Roman" w:hAnsi="Times New Roman" w:cs="Times New Roman"/>
          <w:sz w:val="28"/>
          <w:szCs w:val="28"/>
        </w:rPr>
        <w:t>визирует постановление</w:t>
      </w:r>
      <w:r w:rsidRPr="00887FFC">
        <w:rPr>
          <w:rFonts w:ascii="Times New Roman" w:hAnsi="Times New Roman" w:cs="Times New Roman"/>
          <w:sz w:val="28"/>
          <w:szCs w:val="28"/>
        </w:rPr>
        <w:t xml:space="preserve"> о постановке гражданина на учет в целях предоставления земельного участка и передает его на подпись </w:t>
      </w:r>
      <w:r w:rsidR="002A4B65">
        <w:rPr>
          <w:rFonts w:ascii="Times New Roman" w:eastAsia="Calibri" w:hAnsi="Times New Roman" w:cs="Times New Roman"/>
          <w:sz w:val="28"/>
          <w:szCs w:val="28"/>
          <w:lang w:eastAsia="en-US"/>
        </w:rPr>
        <w:t>главе администрации</w:t>
      </w:r>
      <w:r w:rsidR="00D50FE7" w:rsidRPr="00887FFC">
        <w:rPr>
          <w:rFonts w:ascii="Times New Roman" w:eastAsia="Calibri" w:hAnsi="Times New Roman" w:cs="Times New Roman"/>
          <w:sz w:val="28"/>
          <w:szCs w:val="28"/>
          <w:lang w:eastAsia="en-US"/>
        </w:rPr>
        <w:t xml:space="preserve"> ОМСУ</w:t>
      </w:r>
      <w:r w:rsidRPr="00887FFC">
        <w:rPr>
          <w:rFonts w:ascii="Times New Roman" w:hAnsi="Times New Roman" w:cs="Times New Roman"/>
          <w:sz w:val="28"/>
          <w:szCs w:val="28"/>
        </w:rPr>
        <w:t>.</w:t>
      </w:r>
    </w:p>
    <w:p w14:paraId="656F8075" w14:textId="34AF677E" w:rsidR="00284113" w:rsidRPr="00887FFC" w:rsidRDefault="00284113"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Максимальный срок выполнения административного действия -</w:t>
      </w:r>
      <w:r w:rsidR="0049022F">
        <w:rPr>
          <w:rFonts w:ascii="Times New Roman" w:hAnsi="Times New Roman" w:cs="Times New Roman"/>
          <w:sz w:val="28"/>
          <w:szCs w:val="28"/>
        </w:rPr>
        <w:t xml:space="preserve"> </w:t>
      </w:r>
      <w:r w:rsidRPr="00887FFC">
        <w:rPr>
          <w:rFonts w:ascii="Times New Roman" w:hAnsi="Times New Roman" w:cs="Times New Roman"/>
          <w:sz w:val="28"/>
          <w:szCs w:val="28"/>
        </w:rPr>
        <w:t>1 календарный день.</w:t>
      </w:r>
    </w:p>
    <w:p w14:paraId="019FEF76" w14:textId="3DEE78DB" w:rsidR="00284113" w:rsidRPr="00887FFC" w:rsidRDefault="002A4B65" w:rsidP="00874278">
      <w:pPr>
        <w:pStyle w:val="ConsPlusNormal"/>
        <w:tabs>
          <w:tab w:val="left" w:pos="993"/>
        </w:tabs>
        <w:ind w:firstLine="567"/>
        <w:jc w:val="both"/>
        <w:rPr>
          <w:rFonts w:ascii="Times New Roman" w:hAnsi="Times New Roman" w:cs="Times New Roman"/>
          <w:sz w:val="28"/>
          <w:szCs w:val="28"/>
        </w:rPr>
      </w:pPr>
      <w:r>
        <w:rPr>
          <w:rFonts w:ascii="Times New Roman" w:eastAsia="Calibri" w:hAnsi="Times New Roman" w:cs="Times New Roman"/>
          <w:sz w:val="28"/>
          <w:szCs w:val="28"/>
          <w:lang w:eastAsia="en-US"/>
        </w:rPr>
        <w:t>Глава администрации</w:t>
      </w:r>
      <w:r w:rsidR="00D50FE7" w:rsidRPr="00887FFC">
        <w:rPr>
          <w:rFonts w:ascii="Times New Roman" w:eastAsia="Calibri" w:hAnsi="Times New Roman" w:cs="Times New Roman"/>
          <w:sz w:val="28"/>
          <w:szCs w:val="28"/>
          <w:lang w:eastAsia="en-US"/>
        </w:rPr>
        <w:t xml:space="preserve"> ОМСУ</w:t>
      </w:r>
      <w:r w:rsidR="00D50FE7" w:rsidRPr="00887FFC">
        <w:rPr>
          <w:rFonts w:ascii="Times New Roman" w:hAnsi="Times New Roman" w:cs="Times New Roman"/>
          <w:sz w:val="28"/>
          <w:szCs w:val="28"/>
        </w:rPr>
        <w:t xml:space="preserve"> </w:t>
      </w:r>
      <w:r>
        <w:rPr>
          <w:rFonts w:ascii="Times New Roman" w:hAnsi="Times New Roman" w:cs="Times New Roman"/>
          <w:sz w:val="28"/>
          <w:szCs w:val="28"/>
        </w:rPr>
        <w:t>подписывает постановление</w:t>
      </w:r>
      <w:r w:rsidR="00284113" w:rsidRPr="00887FFC">
        <w:rPr>
          <w:rFonts w:ascii="Times New Roman" w:hAnsi="Times New Roman" w:cs="Times New Roman"/>
          <w:sz w:val="28"/>
          <w:szCs w:val="28"/>
        </w:rPr>
        <w:t xml:space="preserve"> о постановке гражданина на учет в целях предоставления земельного участка и передает его специалисту, который вносит сведения о принятом реше</w:t>
      </w:r>
      <w:r>
        <w:rPr>
          <w:rFonts w:ascii="Times New Roman" w:hAnsi="Times New Roman" w:cs="Times New Roman"/>
          <w:sz w:val="28"/>
          <w:szCs w:val="28"/>
        </w:rPr>
        <w:t>нии в журнал регистрации постановлений</w:t>
      </w:r>
      <w:r w:rsidR="00284113" w:rsidRPr="00887FFC">
        <w:rPr>
          <w:rFonts w:ascii="Times New Roman" w:hAnsi="Times New Roman" w:cs="Times New Roman"/>
          <w:sz w:val="28"/>
          <w:szCs w:val="28"/>
        </w:rPr>
        <w:t>.</w:t>
      </w:r>
    </w:p>
    <w:p w14:paraId="6FB22502" w14:textId="209670AF" w:rsidR="00284113" w:rsidRPr="00887FFC" w:rsidRDefault="00284113"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Максимальный срок выполнения административного действия -</w:t>
      </w:r>
      <w:r w:rsidR="0049022F">
        <w:rPr>
          <w:rFonts w:ascii="Times New Roman" w:hAnsi="Times New Roman" w:cs="Times New Roman"/>
          <w:sz w:val="28"/>
          <w:szCs w:val="28"/>
        </w:rPr>
        <w:t xml:space="preserve"> </w:t>
      </w:r>
      <w:r w:rsidRPr="00887FFC">
        <w:rPr>
          <w:rFonts w:ascii="Times New Roman" w:hAnsi="Times New Roman" w:cs="Times New Roman"/>
          <w:sz w:val="28"/>
          <w:szCs w:val="28"/>
        </w:rPr>
        <w:t>1 календарный день.</w:t>
      </w:r>
    </w:p>
    <w:p w14:paraId="60C154E5" w14:textId="01E0788F" w:rsidR="004906F1" w:rsidRPr="00887FFC" w:rsidRDefault="004906F1" w:rsidP="00874278">
      <w:pPr>
        <w:pStyle w:val="ConsPlusNormal"/>
        <w:tabs>
          <w:tab w:val="left" w:pos="993"/>
        </w:tabs>
        <w:ind w:firstLine="567"/>
        <w:jc w:val="both"/>
        <w:rPr>
          <w:rFonts w:ascii="Times New Roman" w:hAnsi="Times New Roman" w:cs="Times New Roman"/>
          <w:sz w:val="28"/>
          <w:szCs w:val="28"/>
        </w:rPr>
      </w:pPr>
      <w:bookmarkStart w:id="8" w:name="_Hlk44933721"/>
      <w:r w:rsidRPr="00887FFC">
        <w:rPr>
          <w:rFonts w:ascii="Times New Roman" w:hAnsi="Times New Roman" w:cs="Times New Roman"/>
          <w:sz w:val="28"/>
          <w:szCs w:val="28"/>
        </w:rPr>
        <w:lastRenderedPageBreak/>
        <w:t>Специалист направляет заявителю принято</w:t>
      </w:r>
      <w:r w:rsidR="00284113" w:rsidRPr="00887FFC">
        <w:rPr>
          <w:rFonts w:ascii="Times New Roman" w:hAnsi="Times New Roman" w:cs="Times New Roman"/>
          <w:sz w:val="28"/>
          <w:szCs w:val="28"/>
        </w:rPr>
        <w:t>е</w:t>
      </w:r>
      <w:r w:rsidRPr="00887FFC">
        <w:rPr>
          <w:rFonts w:ascii="Times New Roman" w:hAnsi="Times New Roman" w:cs="Times New Roman"/>
          <w:sz w:val="28"/>
          <w:szCs w:val="28"/>
        </w:rPr>
        <w:t xml:space="preserve"> решени</w:t>
      </w:r>
      <w:r w:rsidR="00284113" w:rsidRPr="00887FFC">
        <w:rPr>
          <w:rFonts w:ascii="Times New Roman" w:hAnsi="Times New Roman" w:cs="Times New Roman"/>
          <w:sz w:val="28"/>
          <w:szCs w:val="28"/>
        </w:rPr>
        <w:t>е</w:t>
      </w:r>
      <w:r w:rsidRPr="00887FFC">
        <w:rPr>
          <w:rFonts w:ascii="Times New Roman" w:hAnsi="Times New Roman" w:cs="Times New Roman"/>
          <w:sz w:val="28"/>
          <w:szCs w:val="28"/>
        </w:rPr>
        <w:t xml:space="preserve"> о постановке на учет в целях предоставления земельного участка в личный кабинет на РПГУ заявителя.</w:t>
      </w:r>
    </w:p>
    <w:bookmarkEnd w:id="8"/>
    <w:p w14:paraId="73E2C0F0" w14:textId="438F2DB2" w:rsidR="004906F1" w:rsidRPr="00887FFC" w:rsidRDefault="004906F1"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Максимальный срок выполнения административн</w:t>
      </w:r>
      <w:r w:rsidR="0049022F">
        <w:rPr>
          <w:rFonts w:ascii="Times New Roman" w:hAnsi="Times New Roman" w:cs="Times New Roman"/>
          <w:sz w:val="28"/>
          <w:szCs w:val="28"/>
        </w:rPr>
        <w:t xml:space="preserve">ого действия  - </w:t>
      </w:r>
      <w:r w:rsidR="00400CC1" w:rsidRPr="00887FFC">
        <w:rPr>
          <w:rFonts w:ascii="Times New Roman" w:hAnsi="Times New Roman" w:cs="Times New Roman"/>
          <w:sz w:val="28"/>
          <w:szCs w:val="28"/>
        </w:rPr>
        <w:t>5</w:t>
      </w:r>
      <w:r w:rsidR="00284113" w:rsidRPr="00887FFC">
        <w:rPr>
          <w:rFonts w:ascii="Times New Roman" w:hAnsi="Times New Roman" w:cs="Times New Roman"/>
          <w:sz w:val="28"/>
          <w:szCs w:val="28"/>
        </w:rPr>
        <w:t xml:space="preserve"> </w:t>
      </w:r>
      <w:r w:rsidR="00400CC1" w:rsidRPr="00887FFC">
        <w:rPr>
          <w:rFonts w:ascii="Times New Roman" w:hAnsi="Times New Roman" w:cs="Times New Roman"/>
          <w:sz w:val="28"/>
          <w:szCs w:val="28"/>
        </w:rPr>
        <w:t>рабочих дней</w:t>
      </w:r>
      <w:r w:rsidRPr="00887FFC">
        <w:rPr>
          <w:rFonts w:ascii="Times New Roman" w:hAnsi="Times New Roman" w:cs="Times New Roman"/>
          <w:sz w:val="28"/>
          <w:szCs w:val="28"/>
        </w:rPr>
        <w:t>.</w:t>
      </w:r>
    </w:p>
    <w:p w14:paraId="5D10AFAC" w14:textId="1AB428E6" w:rsidR="004906F1" w:rsidRPr="00887FFC" w:rsidRDefault="004906F1"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Максимальный сро</w:t>
      </w:r>
      <w:r w:rsidR="000270E0" w:rsidRPr="00887FFC">
        <w:rPr>
          <w:rFonts w:ascii="Times New Roman" w:hAnsi="Times New Roman" w:cs="Times New Roman"/>
          <w:sz w:val="28"/>
          <w:szCs w:val="28"/>
        </w:rPr>
        <w:t>к административной процедуры - 13</w:t>
      </w:r>
      <w:r w:rsidRPr="00887FFC">
        <w:rPr>
          <w:rFonts w:ascii="Times New Roman" w:hAnsi="Times New Roman" w:cs="Times New Roman"/>
          <w:sz w:val="28"/>
          <w:szCs w:val="28"/>
        </w:rPr>
        <w:t xml:space="preserve"> календарных дней.</w:t>
      </w:r>
    </w:p>
    <w:p w14:paraId="64303652" w14:textId="77777777" w:rsidR="004906F1" w:rsidRPr="00887FFC" w:rsidRDefault="004906F1"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Критерии принятия решения: отсутствие оснований для отказа в постановке гражданина, имеющего трех и более детей, на учет в целях предоставления земельного участка.</w:t>
      </w:r>
    </w:p>
    <w:p w14:paraId="28A0C3A7" w14:textId="2C1A7CDF" w:rsidR="004906F1" w:rsidRPr="00887FFC" w:rsidRDefault="004906F1"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 xml:space="preserve">Результатом административной процедуры является принятие </w:t>
      </w:r>
      <w:r w:rsidR="002A4B65">
        <w:rPr>
          <w:rFonts w:ascii="Times New Roman" w:hAnsi="Times New Roman" w:cs="Times New Roman"/>
          <w:sz w:val="28"/>
          <w:szCs w:val="28"/>
        </w:rPr>
        <w:t>постановления</w:t>
      </w:r>
      <w:r w:rsidRPr="00887FFC">
        <w:rPr>
          <w:rFonts w:ascii="Times New Roman" w:hAnsi="Times New Roman" w:cs="Times New Roman"/>
          <w:sz w:val="28"/>
          <w:szCs w:val="28"/>
        </w:rPr>
        <w:t xml:space="preserve"> о постановке гражданина на учет в целях предоставления земельного участка.</w:t>
      </w:r>
    </w:p>
    <w:p w14:paraId="3A7EABAB" w14:textId="5C0E0FD8" w:rsidR="004906F1" w:rsidRPr="00E62BDC" w:rsidRDefault="004906F1"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Способ фиксации результата административной процедуры: регистрация принято</w:t>
      </w:r>
      <w:r w:rsidR="00284113" w:rsidRPr="00887FFC">
        <w:rPr>
          <w:rFonts w:ascii="Times New Roman" w:hAnsi="Times New Roman" w:cs="Times New Roman"/>
          <w:sz w:val="28"/>
          <w:szCs w:val="28"/>
        </w:rPr>
        <w:t>го</w:t>
      </w:r>
      <w:r w:rsidRPr="00887FFC">
        <w:rPr>
          <w:rFonts w:ascii="Times New Roman" w:hAnsi="Times New Roman" w:cs="Times New Roman"/>
          <w:sz w:val="28"/>
          <w:szCs w:val="28"/>
        </w:rPr>
        <w:t xml:space="preserve"> решени</w:t>
      </w:r>
      <w:r w:rsidR="00284113" w:rsidRPr="00887FFC">
        <w:rPr>
          <w:rFonts w:ascii="Times New Roman" w:hAnsi="Times New Roman" w:cs="Times New Roman"/>
          <w:sz w:val="28"/>
          <w:szCs w:val="28"/>
        </w:rPr>
        <w:t>я</w:t>
      </w:r>
      <w:r w:rsidRPr="00887FFC">
        <w:rPr>
          <w:rFonts w:ascii="Times New Roman" w:hAnsi="Times New Roman" w:cs="Times New Roman"/>
          <w:sz w:val="28"/>
          <w:szCs w:val="28"/>
        </w:rPr>
        <w:t xml:space="preserve"> о постановке гражданина на учет в целях предоставления земельного участка</w:t>
      </w:r>
      <w:r w:rsidR="00DC37AF" w:rsidRPr="00887FFC">
        <w:rPr>
          <w:rFonts w:ascii="Times New Roman" w:hAnsi="Times New Roman" w:cs="Times New Roman"/>
          <w:sz w:val="28"/>
          <w:szCs w:val="28"/>
        </w:rPr>
        <w:t xml:space="preserve"> </w:t>
      </w:r>
      <w:r w:rsidR="008C5C1F" w:rsidRPr="00887FFC">
        <w:rPr>
          <w:rFonts w:ascii="Times New Roman" w:hAnsi="Times New Roman" w:cs="Times New Roman"/>
          <w:sz w:val="28"/>
          <w:szCs w:val="28"/>
        </w:rPr>
        <w:t>направляется в личный кабинет заявителя на</w:t>
      </w:r>
      <w:r w:rsidR="00DC37AF" w:rsidRPr="00887FFC">
        <w:rPr>
          <w:rFonts w:ascii="Times New Roman" w:hAnsi="Times New Roman" w:cs="Times New Roman"/>
          <w:sz w:val="28"/>
          <w:szCs w:val="28"/>
        </w:rPr>
        <w:t xml:space="preserve"> </w:t>
      </w:r>
      <w:r w:rsidRPr="00887FFC">
        <w:rPr>
          <w:rFonts w:ascii="Times New Roman" w:hAnsi="Times New Roman" w:cs="Times New Roman"/>
          <w:sz w:val="28"/>
          <w:szCs w:val="28"/>
        </w:rPr>
        <w:t>РПГУ.</w:t>
      </w:r>
    </w:p>
    <w:p w14:paraId="6DACDE48" w14:textId="77777777" w:rsidR="004906F1" w:rsidRPr="00E62BDC" w:rsidRDefault="004906F1" w:rsidP="00874278">
      <w:pPr>
        <w:tabs>
          <w:tab w:val="left" w:pos="993"/>
        </w:tabs>
        <w:ind w:firstLine="567"/>
        <w:rPr>
          <w:b/>
          <w:bCs/>
          <w:sz w:val="28"/>
          <w:szCs w:val="28"/>
        </w:rPr>
      </w:pPr>
    </w:p>
    <w:p w14:paraId="79F826B9" w14:textId="1F170FE9" w:rsidR="009F3548" w:rsidRPr="00E62BDC" w:rsidRDefault="009F3548"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Порядок осуществления в электронной форме </w:t>
      </w:r>
      <w:r w:rsidR="008C0AC4" w:rsidRPr="00E62BDC">
        <w:rPr>
          <w:rFonts w:ascii="Times New Roman" w:hAnsi="Times New Roman" w:cs="Times New Roman"/>
          <w:b/>
          <w:sz w:val="28"/>
          <w:szCs w:val="28"/>
        </w:rPr>
        <w:t>административных процедур (действий) в соответствии с положениями статьи 10 Федерального закона № 210-ФЗ</w:t>
      </w:r>
    </w:p>
    <w:p w14:paraId="52CA153E" w14:textId="7A082CC4" w:rsidR="008162A1" w:rsidRPr="00E62BDC" w:rsidRDefault="008162A1" w:rsidP="00874278">
      <w:pPr>
        <w:tabs>
          <w:tab w:val="left" w:pos="993"/>
        </w:tabs>
        <w:ind w:firstLine="567"/>
        <w:jc w:val="center"/>
        <w:rPr>
          <w:b/>
          <w:bCs/>
          <w:sz w:val="28"/>
          <w:szCs w:val="28"/>
        </w:rPr>
      </w:pPr>
    </w:p>
    <w:p w14:paraId="5CF00A46" w14:textId="060551AF"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Информация о правилах оказания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размещается на ЕПГУ и РПГУ.</w:t>
      </w:r>
    </w:p>
    <w:p w14:paraId="7FC709AD" w14:textId="36C94A4C"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Сведения о </w:t>
      </w:r>
      <w:r w:rsidR="00A33694" w:rsidRPr="00E62BDC">
        <w:rPr>
          <w:sz w:val="28"/>
          <w:szCs w:val="28"/>
        </w:rPr>
        <w:t>муниципальной</w:t>
      </w:r>
      <w:r w:rsidRPr="00E62BDC">
        <w:rPr>
          <w:sz w:val="28"/>
          <w:szCs w:val="28"/>
        </w:rPr>
        <w:t xml:space="preserve"> услуге размещаются на ЕПГУ и РПГУ в порядке, установленном Правилами ведения федеральной </w:t>
      </w:r>
      <w:r w:rsidR="00A33694" w:rsidRPr="00E62BDC">
        <w:rPr>
          <w:sz w:val="28"/>
          <w:szCs w:val="28"/>
        </w:rPr>
        <w:t>муниципальной</w:t>
      </w:r>
      <w:r w:rsidRPr="00E62BDC">
        <w:rPr>
          <w:sz w:val="28"/>
          <w:szCs w:val="28"/>
        </w:rPr>
        <w:t xml:space="preserve">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14:paraId="5D9DE5F5" w14:textId="4FC0D7B0" w:rsidR="00E62BDC" w:rsidRPr="00B36BAF" w:rsidRDefault="008162A1" w:rsidP="00874278">
      <w:pPr>
        <w:pStyle w:val="ab"/>
        <w:numPr>
          <w:ilvl w:val="0"/>
          <w:numId w:val="30"/>
        </w:numPr>
        <w:tabs>
          <w:tab w:val="left" w:pos="993"/>
        </w:tabs>
        <w:autoSpaceDE w:val="0"/>
        <w:autoSpaceDN w:val="0"/>
        <w:adjustRightInd w:val="0"/>
        <w:spacing w:after="0" w:line="240" w:lineRule="auto"/>
        <w:ind w:left="0" w:firstLine="567"/>
        <w:jc w:val="both"/>
        <w:rPr>
          <w:sz w:val="28"/>
          <w:szCs w:val="28"/>
        </w:rPr>
      </w:pPr>
      <w:r w:rsidRPr="00E62BDC">
        <w:rPr>
          <w:rFonts w:ascii="Times New Roman" w:hAnsi="Times New Roman" w:cs="Times New Roman"/>
          <w:sz w:val="28"/>
          <w:szCs w:val="28"/>
        </w:rPr>
        <w:t xml:space="preserve">Заявитель вправе обратиться </w:t>
      </w:r>
      <w:proofErr w:type="gramStart"/>
      <w:r w:rsidRPr="00E62BDC">
        <w:rPr>
          <w:rFonts w:ascii="Times New Roman" w:hAnsi="Times New Roman" w:cs="Times New Roman"/>
          <w:sz w:val="28"/>
          <w:szCs w:val="28"/>
        </w:rPr>
        <w:t xml:space="preserve">за получением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 электронном виде</w:t>
      </w:r>
      <w:r w:rsidRPr="00E62BDC">
        <w:t xml:space="preserve"> </w:t>
      </w:r>
      <w:bookmarkStart w:id="9" w:name="_Hlk30067681"/>
      <w:r w:rsidRPr="00E62BDC">
        <w:rPr>
          <w:rFonts w:ascii="Times New Roman" w:hAnsi="Times New Roman" w:cs="Times New Roman"/>
          <w:sz w:val="28"/>
          <w:szCs w:val="28"/>
        </w:rPr>
        <w:t xml:space="preserve">с использованием электронной почты в соответствии с      </w:t>
      </w:r>
      <w:r w:rsidR="00537ED2" w:rsidRPr="00E62BDC">
        <w:rPr>
          <w:rFonts w:ascii="Times New Roman" w:hAnsi="Times New Roman" w:cs="Times New Roman"/>
          <w:sz w:val="28"/>
          <w:szCs w:val="28"/>
        </w:rPr>
        <w:t>пунктом</w:t>
      </w:r>
      <w:proofErr w:type="gramEnd"/>
      <w:r w:rsidR="00537ED2" w:rsidRPr="00E62BDC">
        <w:rPr>
          <w:rFonts w:ascii="Times New Roman" w:hAnsi="Times New Roman" w:cs="Times New Roman"/>
          <w:sz w:val="28"/>
          <w:szCs w:val="28"/>
        </w:rPr>
        <w:t xml:space="preserve"> </w:t>
      </w:r>
      <w:r w:rsidR="00537ED2" w:rsidRPr="008D37F1">
        <w:rPr>
          <w:rFonts w:ascii="Times New Roman" w:hAnsi="Times New Roman" w:cs="Times New Roman"/>
          <w:sz w:val="28"/>
          <w:szCs w:val="28"/>
        </w:rPr>
        <w:t>28</w:t>
      </w:r>
      <w:r w:rsidRPr="008D37F1">
        <w:rPr>
          <w:rFonts w:ascii="Times New Roman" w:hAnsi="Times New Roman" w:cs="Times New Roman"/>
          <w:sz w:val="28"/>
          <w:szCs w:val="28"/>
        </w:rPr>
        <w:t xml:space="preserve"> административного регламента или </w:t>
      </w:r>
      <w:r w:rsidR="008D37F1">
        <w:rPr>
          <w:rFonts w:ascii="Times New Roman" w:hAnsi="Times New Roman" w:cs="Times New Roman"/>
          <w:sz w:val="28"/>
          <w:szCs w:val="28"/>
        </w:rPr>
        <w:t xml:space="preserve">на </w:t>
      </w:r>
      <w:r w:rsidRPr="00E62BDC">
        <w:rPr>
          <w:rFonts w:ascii="Times New Roman" w:hAnsi="Times New Roman" w:cs="Times New Roman"/>
          <w:sz w:val="28"/>
          <w:szCs w:val="28"/>
        </w:rPr>
        <w:t>РПГУ</w:t>
      </w:r>
      <w:bookmarkEnd w:id="9"/>
      <w:r w:rsidR="00B36BAF">
        <w:rPr>
          <w:rFonts w:ascii="Times New Roman" w:hAnsi="Times New Roman" w:cs="Times New Roman"/>
          <w:sz w:val="28"/>
          <w:szCs w:val="28"/>
        </w:rPr>
        <w:t>.</w:t>
      </w:r>
    </w:p>
    <w:p w14:paraId="38CDCB2E" w14:textId="0D8BC06C"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Формирование заявления о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 электронном виде </w:t>
      </w:r>
      <w:bookmarkStart w:id="10" w:name="_Hlk30067694"/>
      <w:r w:rsidRPr="00E62BDC">
        <w:rPr>
          <w:rFonts w:ascii="Times New Roman" w:hAnsi="Times New Roman" w:cs="Times New Roman"/>
          <w:sz w:val="28"/>
          <w:szCs w:val="28"/>
        </w:rPr>
        <w:t xml:space="preserve">через РПГУ </w:t>
      </w:r>
      <w:bookmarkEnd w:id="10"/>
      <w:r w:rsidRPr="00E62BDC">
        <w:rPr>
          <w:rFonts w:ascii="Times New Roman" w:hAnsi="Times New Roman" w:cs="Times New Roman"/>
          <w:sz w:val="28"/>
          <w:szCs w:val="28"/>
        </w:rPr>
        <w:t>осуществляется посредством заполнения заявителем электронной формы заявления на РПГУ.</w:t>
      </w:r>
    </w:p>
    <w:p w14:paraId="49F87E39"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Заполненные образцы заявления размещаются на РПГУ.</w:t>
      </w:r>
    </w:p>
    <w:p w14:paraId="5D0F3ABB"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C4CF299"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При формировании заявления заявителю обеспечивается:</w:t>
      </w:r>
    </w:p>
    <w:p w14:paraId="1F03A92E" w14:textId="587ACF10" w:rsidR="008162A1" w:rsidRPr="00E62BDC" w:rsidRDefault="001E442C" w:rsidP="00874278">
      <w:pPr>
        <w:tabs>
          <w:tab w:val="left" w:pos="993"/>
        </w:tabs>
        <w:autoSpaceDE w:val="0"/>
        <w:autoSpaceDN w:val="0"/>
        <w:adjustRightInd w:val="0"/>
        <w:ind w:firstLine="567"/>
        <w:contextualSpacing/>
        <w:jc w:val="both"/>
        <w:rPr>
          <w:sz w:val="28"/>
          <w:szCs w:val="28"/>
        </w:rPr>
      </w:pPr>
      <w:r>
        <w:rPr>
          <w:sz w:val="28"/>
          <w:szCs w:val="28"/>
        </w:rPr>
        <w:t xml:space="preserve">- </w:t>
      </w:r>
      <w:r w:rsidR="008162A1" w:rsidRPr="00E62BDC">
        <w:rPr>
          <w:sz w:val="28"/>
          <w:szCs w:val="28"/>
        </w:rPr>
        <w:t xml:space="preserve">возможность копирования и сохранения заявления и иных документов, указанных в пункте 12 административного регламента, необходимых для предоставления </w:t>
      </w:r>
      <w:r w:rsidR="00A33694" w:rsidRPr="00E62BDC">
        <w:rPr>
          <w:sz w:val="28"/>
          <w:szCs w:val="28"/>
        </w:rPr>
        <w:t>муниципальной</w:t>
      </w:r>
      <w:r w:rsidR="008162A1" w:rsidRPr="00E62BDC">
        <w:rPr>
          <w:sz w:val="28"/>
          <w:szCs w:val="28"/>
        </w:rPr>
        <w:t xml:space="preserve"> услуги;</w:t>
      </w:r>
    </w:p>
    <w:p w14:paraId="6A7E1C21" w14:textId="7A6688FA" w:rsidR="008162A1" w:rsidRPr="00E62BDC" w:rsidRDefault="001E442C" w:rsidP="00874278">
      <w:pPr>
        <w:tabs>
          <w:tab w:val="left" w:pos="993"/>
        </w:tabs>
        <w:autoSpaceDE w:val="0"/>
        <w:autoSpaceDN w:val="0"/>
        <w:adjustRightInd w:val="0"/>
        <w:ind w:firstLine="567"/>
        <w:contextualSpacing/>
        <w:jc w:val="both"/>
        <w:rPr>
          <w:sz w:val="28"/>
          <w:szCs w:val="28"/>
        </w:rPr>
      </w:pPr>
      <w:r>
        <w:rPr>
          <w:sz w:val="28"/>
          <w:szCs w:val="28"/>
        </w:rPr>
        <w:t xml:space="preserve">- </w:t>
      </w:r>
      <w:r w:rsidR="008162A1" w:rsidRPr="00E62BDC">
        <w:rPr>
          <w:sz w:val="28"/>
          <w:szCs w:val="28"/>
        </w:rPr>
        <w:t>возможность печати на бумажном носителе копии электронной формы заявления;</w:t>
      </w:r>
    </w:p>
    <w:p w14:paraId="030A16B4" w14:textId="4AA1DBCD" w:rsidR="008162A1" w:rsidRPr="00E62BDC" w:rsidRDefault="001E442C" w:rsidP="00874278">
      <w:pPr>
        <w:tabs>
          <w:tab w:val="left" w:pos="993"/>
        </w:tabs>
        <w:autoSpaceDE w:val="0"/>
        <w:autoSpaceDN w:val="0"/>
        <w:adjustRightInd w:val="0"/>
        <w:ind w:firstLine="567"/>
        <w:contextualSpacing/>
        <w:jc w:val="both"/>
        <w:rPr>
          <w:sz w:val="28"/>
          <w:szCs w:val="28"/>
        </w:rPr>
      </w:pPr>
      <w:r>
        <w:rPr>
          <w:sz w:val="28"/>
          <w:szCs w:val="28"/>
        </w:rPr>
        <w:lastRenderedPageBreak/>
        <w:t xml:space="preserve">- </w:t>
      </w:r>
      <w:r w:rsidR="008162A1" w:rsidRPr="00E62BDC">
        <w:rPr>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35159C68" w14:textId="3E7A206A" w:rsidR="008162A1" w:rsidRPr="00E62BDC" w:rsidRDefault="001E442C" w:rsidP="00874278">
      <w:pPr>
        <w:tabs>
          <w:tab w:val="left" w:pos="993"/>
        </w:tabs>
        <w:autoSpaceDE w:val="0"/>
        <w:autoSpaceDN w:val="0"/>
        <w:adjustRightInd w:val="0"/>
        <w:ind w:firstLine="567"/>
        <w:contextualSpacing/>
        <w:jc w:val="both"/>
        <w:rPr>
          <w:sz w:val="28"/>
          <w:szCs w:val="28"/>
        </w:rPr>
      </w:pPr>
      <w:proofErr w:type="gramStart"/>
      <w:r>
        <w:rPr>
          <w:sz w:val="28"/>
          <w:szCs w:val="28"/>
        </w:rPr>
        <w:t xml:space="preserve">- </w:t>
      </w:r>
      <w:r w:rsidR="008162A1" w:rsidRPr="00E62BDC">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w:t>
      </w:r>
      <w:r w:rsidR="00A33694" w:rsidRPr="00E62BDC">
        <w:rPr>
          <w:sz w:val="28"/>
          <w:szCs w:val="28"/>
        </w:rPr>
        <w:t>муниципальной</w:t>
      </w:r>
      <w:r w:rsidR="008162A1" w:rsidRPr="00E62BDC">
        <w:rPr>
          <w:sz w:val="28"/>
          <w:szCs w:val="28"/>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w:t>
      </w:r>
      <w:proofErr w:type="gramEnd"/>
      <w:r w:rsidR="008162A1" w:rsidRPr="00E62BDC">
        <w:rPr>
          <w:sz w:val="28"/>
          <w:szCs w:val="28"/>
        </w:rPr>
        <w:t xml:space="preserve"> идентификац</w:t>
      </w:r>
      <w:proofErr w:type="gramStart"/>
      <w:r w:rsidR="008162A1" w:rsidRPr="00E62BDC">
        <w:rPr>
          <w:sz w:val="28"/>
          <w:szCs w:val="28"/>
        </w:rPr>
        <w:t>ии и ау</w:t>
      </w:r>
      <w:proofErr w:type="gramEnd"/>
      <w:r w:rsidR="008162A1" w:rsidRPr="00E62BDC">
        <w:rPr>
          <w:sz w:val="28"/>
          <w:szCs w:val="28"/>
        </w:rPr>
        <w:t>тентификации;</w:t>
      </w:r>
    </w:p>
    <w:p w14:paraId="191E1149" w14:textId="6E3A4D49" w:rsidR="008162A1" w:rsidRPr="00E62BDC" w:rsidRDefault="001E442C" w:rsidP="00874278">
      <w:pPr>
        <w:tabs>
          <w:tab w:val="left" w:pos="993"/>
        </w:tabs>
        <w:autoSpaceDE w:val="0"/>
        <w:autoSpaceDN w:val="0"/>
        <w:adjustRightInd w:val="0"/>
        <w:ind w:firstLine="567"/>
        <w:contextualSpacing/>
        <w:jc w:val="both"/>
        <w:rPr>
          <w:sz w:val="28"/>
          <w:szCs w:val="28"/>
        </w:rPr>
      </w:pPr>
      <w:r>
        <w:rPr>
          <w:sz w:val="28"/>
          <w:szCs w:val="28"/>
        </w:rPr>
        <w:t xml:space="preserve">- </w:t>
      </w:r>
      <w:r w:rsidR="008162A1" w:rsidRPr="00E62BDC">
        <w:rPr>
          <w:sz w:val="28"/>
          <w:szCs w:val="28"/>
        </w:rPr>
        <w:t xml:space="preserve">возможность вернуться на любой из этапов заполнения электронной формы заявления без </w:t>
      </w:r>
      <w:proofErr w:type="gramStart"/>
      <w:r w:rsidR="008162A1" w:rsidRPr="00E62BDC">
        <w:rPr>
          <w:sz w:val="28"/>
          <w:szCs w:val="28"/>
        </w:rPr>
        <w:t>потери</w:t>
      </w:r>
      <w:proofErr w:type="gramEnd"/>
      <w:r w:rsidR="008162A1" w:rsidRPr="00E62BDC">
        <w:rPr>
          <w:sz w:val="28"/>
          <w:szCs w:val="28"/>
        </w:rPr>
        <w:t xml:space="preserve"> ранее введенной информации;</w:t>
      </w:r>
    </w:p>
    <w:p w14:paraId="3189DD49" w14:textId="4DB3CDFF" w:rsidR="008162A1" w:rsidRPr="00E62BDC" w:rsidRDefault="001E442C" w:rsidP="00874278">
      <w:pPr>
        <w:tabs>
          <w:tab w:val="left" w:pos="993"/>
        </w:tabs>
        <w:autoSpaceDE w:val="0"/>
        <w:autoSpaceDN w:val="0"/>
        <w:adjustRightInd w:val="0"/>
        <w:ind w:firstLine="567"/>
        <w:contextualSpacing/>
        <w:jc w:val="both"/>
        <w:rPr>
          <w:sz w:val="28"/>
          <w:szCs w:val="28"/>
        </w:rPr>
      </w:pPr>
      <w:r>
        <w:rPr>
          <w:sz w:val="28"/>
          <w:szCs w:val="28"/>
        </w:rPr>
        <w:t xml:space="preserve">- </w:t>
      </w:r>
      <w:r w:rsidR="008162A1" w:rsidRPr="00E62BDC">
        <w:rPr>
          <w:sz w:val="28"/>
          <w:szCs w:val="28"/>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14:paraId="10FB031A" w14:textId="354A255E" w:rsidR="008162A1" w:rsidRPr="00E62BDC" w:rsidRDefault="008162A1" w:rsidP="00874278">
      <w:pPr>
        <w:tabs>
          <w:tab w:val="left" w:pos="993"/>
        </w:tabs>
        <w:autoSpaceDE w:val="0"/>
        <w:autoSpaceDN w:val="0"/>
        <w:adjustRightInd w:val="0"/>
        <w:ind w:firstLine="567"/>
        <w:contextualSpacing/>
        <w:jc w:val="both"/>
        <w:rPr>
          <w:sz w:val="28"/>
          <w:szCs w:val="28"/>
        </w:rPr>
      </w:pPr>
      <w:r w:rsidRPr="00307168">
        <w:rPr>
          <w:sz w:val="28"/>
          <w:szCs w:val="28"/>
        </w:rPr>
        <w:t>Сформированное и подписанное заявление и иные документы, указанные в пункте 12 административного регламента</w:t>
      </w:r>
      <w:r w:rsidRPr="00E62BDC">
        <w:rPr>
          <w:sz w:val="28"/>
          <w:szCs w:val="28"/>
        </w:rPr>
        <w:t xml:space="preserve">, направляются в </w:t>
      </w:r>
      <w:r w:rsidR="00537469" w:rsidRPr="00E62BDC">
        <w:rPr>
          <w:sz w:val="28"/>
          <w:szCs w:val="28"/>
        </w:rPr>
        <w:t>ОМСУ</w:t>
      </w:r>
      <w:r w:rsidRPr="00E62BDC">
        <w:rPr>
          <w:sz w:val="28"/>
          <w:szCs w:val="28"/>
        </w:rPr>
        <w:t xml:space="preserve"> посредством РПГУ.</w:t>
      </w:r>
    </w:p>
    <w:p w14:paraId="08B2BE29" w14:textId="1CB05EBE"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Заявитель имеет возможность получения информации о ходе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p>
    <w:p w14:paraId="4C35E9D5" w14:textId="1340432A"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При обращении заявителя за получением </w:t>
      </w:r>
      <w:r w:rsidR="00A33694" w:rsidRPr="00E62BDC">
        <w:rPr>
          <w:sz w:val="28"/>
          <w:szCs w:val="28"/>
        </w:rPr>
        <w:t>муниципальной</w:t>
      </w:r>
      <w:r w:rsidRPr="00E62BDC">
        <w:rPr>
          <w:sz w:val="28"/>
          <w:szCs w:val="28"/>
        </w:rPr>
        <w:t xml:space="preserve"> услуги с РПГУ информация о ходе и результате предоставления </w:t>
      </w:r>
      <w:r w:rsidR="00A33694" w:rsidRPr="00E62BDC">
        <w:rPr>
          <w:sz w:val="28"/>
          <w:szCs w:val="28"/>
        </w:rPr>
        <w:t>муниципальной</w:t>
      </w:r>
      <w:r w:rsidRPr="00E62BDC">
        <w:rPr>
          <w:sz w:val="28"/>
          <w:szCs w:val="28"/>
        </w:rPr>
        <w:t xml:space="preserve"> услуги передается в личный кабинет заявителя на РПГУ.</w:t>
      </w:r>
    </w:p>
    <w:p w14:paraId="4B588065" w14:textId="50B7278F"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Для просмотра сведений о ходе предоставления </w:t>
      </w:r>
      <w:r w:rsidR="00A33694" w:rsidRPr="00E62BDC">
        <w:rPr>
          <w:sz w:val="28"/>
          <w:szCs w:val="28"/>
        </w:rPr>
        <w:t>муниципальной</w:t>
      </w:r>
      <w:r w:rsidRPr="00E62BDC">
        <w:rPr>
          <w:sz w:val="28"/>
          <w:szCs w:val="28"/>
        </w:rPr>
        <w:t xml:space="preserve"> услуги через РПГУ заявителю необходимо:</w:t>
      </w:r>
    </w:p>
    <w:p w14:paraId="1D4291BD"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авторизоваться на РПГУ (войти в личный кабинет);</w:t>
      </w:r>
    </w:p>
    <w:p w14:paraId="1DDDBA7B"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найти в личном кабинете соответствующую заявку;</w:t>
      </w:r>
    </w:p>
    <w:p w14:paraId="5E47CAB6" w14:textId="40E37CF9"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просмотреть информацию о ходе предоставления </w:t>
      </w:r>
      <w:r w:rsidR="00A33694" w:rsidRPr="00E62BDC">
        <w:rPr>
          <w:sz w:val="28"/>
          <w:szCs w:val="28"/>
        </w:rPr>
        <w:t>муниципальной</w:t>
      </w:r>
      <w:r w:rsidRPr="00E62BDC">
        <w:rPr>
          <w:sz w:val="28"/>
          <w:szCs w:val="28"/>
        </w:rPr>
        <w:t xml:space="preserve"> услуги.</w:t>
      </w:r>
    </w:p>
    <w:p w14:paraId="033893A5" w14:textId="57CFB21E"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Информация о ходе предоставления </w:t>
      </w:r>
      <w:r w:rsidR="00A33694" w:rsidRPr="00E62BDC">
        <w:rPr>
          <w:sz w:val="28"/>
          <w:szCs w:val="28"/>
        </w:rPr>
        <w:t>муниципальной</w:t>
      </w:r>
      <w:r w:rsidRPr="00E62BDC">
        <w:rPr>
          <w:sz w:val="28"/>
          <w:szCs w:val="28"/>
        </w:rPr>
        <w:t xml:space="preserve"> услуги направляется заявителю </w:t>
      </w:r>
      <w:r w:rsidR="00537469" w:rsidRPr="00E62BDC">
        <w:rPr>
          <w:sz w:val="28"/>
          <w:szCs w:val="28"/>
        </w:rPr>
        <w:t>ОМСУ</w:t>
      </w:r>
      <w:r w:rsidRPr="00E62BDC">
        <w:rPr>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14:paraId="2C84C728" w14:textId="1A255CC8"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При предоставлении </w:t>
      </w:r>
      <w:r w:rsidR="00A33694" w:rsidRPr="00E62BDC">
        <w:rPr>
          <w:sz w:val="28"/>
          <w:szCs w:val="28"/>
        </w:rPr>
        <w:t>муниципальной</w:t>
      </w:r>
      <w:r w:rsidRPr="00E62BDC">
        <w:rPr>
          <w:sz w:val="28"/>
          <w:szCs w:val="28"/>
        </w:rPr>
        <w:t xml:space="preserve"> услуги в электронной форме заявителю направляется:</w:t>
      </w:r>
    </w:p>
    <w:p w14:paraId="7CD9156F" w14:textId="40F827FA" w:rsidR="008162A1" w:rsidRPr="00474B30" w:rsidRDefault="008162A1" w:rsidP="00874278">
      <w:pPr>
        <w:pStyle w:val="ab"/>
        <w:numPr>
          <w:ilvl w:val="0"/>
          <w:numId w:val="3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74B30">
        <w:rPr>
          <w:rFonts w:ascii="Times New Roman" w:hAnsi="Times New Roman" w:cs="Times New Roman"/>
          <w:sz w:val="28"/>
          <w:szCs w:val="28"/>
        </w:rPr>
        <w:t xml:space="preserve">уведомление о начале процедуры предоставления </w:t>
      </w:r>
      <w:r w:rsidR="00A33694" w:rsidRPr="00474B30">
        <w:rPr>
          <w:rFonts w:ascii="Times New Roman" w:hAnsi="Times New Roman" w:cs="Times New Roman"/>
          <w:sz w:val="28"/>
          <w:szCs w:val="28"/>
        </w:rPr>
        <w:t>муниципальной</w:t>
      </w:r>
      <w:r w:rsidRPr="00474B30">
        <w:rPr>
          <w:rFonts w:ascii="Times New Roman" w:hAnsi="Times New Roman" w:cs="Times New Roman"/>
          <w:sz w:val="28"/>
          <w:szCs w:val="28"/>
        </w:rPr>
        <w:t xml:space="preserve"> услуги (о приеме и регистрации заявления и иных документов, необходимых для предоставления </w:t>
      </w:r>
      <w:r w:rsidR="00A33694" w:rsidRPr="00474B30">
        <w:rPr>
          <w:rFonts w:ascii="Times New Roman" w:hAnsi="Times New Roman" w:cs="Times New Roman"/>
          <w:sz w:val="28"/>
          <w:szCs w:val="28"/>
        </w:rPr>
        <w:t>муниципальной</w:t>
      </w:r>
      <w:r w:rsidRPr="00474B30">
        <w:rPr>
          <w:rFonts w:ascii="Times New Roman" w:hAnsi="Times New Roman" w:cs="Times New Roman"/>
          <w:sz w:val="28"/>
          <w:szCs w:val="28"/>
        </w:rPr>
        <w:t xml:space="preserve"> услуги);</w:t>
      </w:r>
    </w:p>
    <w:p w14:paraId="2F18343E" w14:textId="1FF9C13F" w:rsidR="008162A1" w:rsidRPr="00474B30" w:rsidRDefault="008162A1" w:rsidP="00874278">
      <w:pPr>
        <w:pStyle w:val="ab"/>
        <w:numPr>
          <w:ilvl w:val="0"/>
          <w:numId w:val="3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74B30">
        <w:rPr>
          <w:rFonts w:ascii="Times New Roman" w:hAnsi="Times New Roman" w:cs="Times New Roman"/>
          <w:sz w:val="28"/>
          <w:szCs w:val="28"/>
        </w:rPr>
        <w:t xml:space="preserve">уведомление об окончании предоставления </w:t>
      </w:r>
      <w:r w:rsidR="00A33694" w:rsidRPr="00474B30">
        <w:rPr>
          <w:rFonts w:ascii="Times New Roman" w:hAnsi="Times New Roman" w:cs="Times New Roman"/>
          <w:sz w:val="28"/>
          <w:szCs w:val="28"/>
        </w:rPr>
        <w:t>муниципальной</w:t>
      </w:r>
      <w:r w:rsidRPr="00474B30">
        <w:rPr>
          <w:rFonts w:ascii="Times New Roman" w:hAnsi="Times New Roman" w:cs="Times New Roman"/>
          <w:sz w:val="28"/>
          <w:szCs w:val="28"/>
        </w:rPr>
        <w:t xml:space="preserve"> услуги с указанием результата рассмотрения документов, необходимых для предоставления </w:t>
      </w:r>
      <w:r w:rsidR="00A33694" w:rsidRPr="00474B30">
        <w:rPr>
          <w:rFonts w:ascii="Times New Roman" w:hAnsi="Times New Roman" w:cs="Times New Roman"/>
          <w:sz w:val="28"/>
          <w:szCs w:val="28"/>
        </w:rPr>
        <w:t>муниципальной</w:t>
      </w:r>
      <w:r w:rsidRPr="00474B30">
        <w:rPr>
          <w:rFonts w:ascii="Times New Roman" w:hAnsi="Times New Roman" w:cs="Times New Roman"/>
          <w:sz w:val="28"/>
          <w:szCs w:val="28"/>
        </w:rPr>
        <w:t xml:space="preserve"> услуги.</w:t>
      </w:r>
    </w:p>
    <w:p w14:paraId="26AA4CB9" w14:textId="0D7C5915" w:rsidR="008162A1" w:rsidRPr="00EE310E" w:rsidRDefault="008162A1" w:rsidP="00874278">
      <w:pPr>
        <w:pStyle w:val="ab"/>
        <w:numPr>
          <w:ilvl w:val="0"/>
          <w:numId w:val="30"/>
        </w:numPr>
        <w:tabs>
          <w:tab w:val="left" w:pos="993"/>
        </w:tabs>
        <w:autoSpaceDE w:val="0"/>
        <w:autoSpaceDN w:val="0"/>
        <w:adjustRightInd w:val="0"/>
        <w:spacing w:after="0" w:line="240" w:lineRule="auto"/>
        <w:ind w:left="0" w:firstLine="567"/>
        <w:jc w:val="both"/>
        <w:rPr>
          <w:b/>
          <w:bCs/>
          <w:sz w:val="28"/>
          <w:szCs w:val="28"/>
        </w:rPr>
      </w:pPr>
      <w:r w:rsidRPr="00EE310E">
        <w:rPr>
          <w:rFonts w:ascii="Times New Roman" w:hAnsi="Times New Roman" w:cs="Times New Roman"/>
          <w:sz w:val="28"/>
          <w:szCs w:val="28"/>
        </w:rPr>
        <w:t xml:space="preserve">Заявителям обеспечивается возможность оценить доступность и качество </w:t>
      </w:r>
      <w:r w:rsidR="00A33694" w:rsidRPr="00EE310E">
        <w:rPr>
          <w:rFonts w:ascii="Times New Roman" w:hAnsi="Times New Roman" w:cs="Times New Roman"/>
          <w:sz w:val="28"/>
          <w:szCs w:val="28"/>
        </w:rPr>
        <w:t>муниципальной</w:t>
      </w:r>
      <w:r w:rsidRPr="00EE310E">
        <w:rPr>
          <w:rFonts w:ascii="Times New Roman" w:hAnsi="Times New Roman" w:cs="Times New Roman"/>
          <w:sz w:val="28"/>
          <w:szCs w:val="28"/>
        </w:rPr>
        <w:t xml:space="preserve"> услуги на РПГУ</w:t>
      </w:r>
      <w:r w:rsidR="002F5339" w:rsidRPr="00EE310E">
        <w:rPr>
          <w:rFonts w:ascii="Times New Roman" w:hAnsi="Times New Roman" w:cs="Times New Roman"/>
          <w:sz w:val="28"/>
          <w:szCs w:val="28"/>
        </w:rPr>
        <w:t>.</w:t>
      </w:r>
    </w:p>
    <w:p w14:paraId="2A13021F" w14:textId="77777777" w:rsidR="008D37F1" w:rsidRPr="002F5339" w:rsidRDefault="008D37F1" w:rsidP="00874278">
      <w:pPr>
        <w:pStyle w:val="ab"/>
        <w:tabs>
          <w:tab w:val="left" w:pos="993"/>
        </w:tabs>
        <w:autoSpaceDE w:val="0"/>
        <w:autoSpaceDN w:val="0"/>
        <w:adjustRightInd w:val="0"/>
        <w:spacing w:after="0" w:line="240" w:lineRule="auto"/>
        <w:ind w:left="851" w:firstLine="567"/>
        <w:jc w:val="both"/>
        <w:rPr>
          <w:b/>
          <w:bCs/>
          <w:sz w:val="28"/>
          <w:szCs w:val="28"/>
        </w:rPr>
      </w:pPr>
    </w:p>
    <w:p w14:paraId="5BA46895" w14:textId="099D2A88" w:rsidR="00730E34" w:rsidRPr="00E62BDC" w:rsidRDefault="00E6690A"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lastRenderedPageBreak/>
        <w:t xml:space="preserve">Порядок исправления допущенных опечаток и ошибок в выданных в результате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документах</w:t>
      </w:r>
    </w:p>
    <w:p w14:paraId="0904F191" w14:textId="1DB407BE" w:rsidR="008162A1" w:rsidRPr="00E62BDC" w:rsidRDefault="008162A1" w:rsidP="00874278">
      <w:pPr>
        <w:pStyle w:val="ab"/>
        <w:tabs>
          <w:tab w:val="left" w:pos="993"/>
        </w:tabs>
        <w:spacing w:after="0" w:line="240" w:lineRule="auto"/>
        <w:ind w:left="0" w:firstLine="567"/>
        <w:rPr>
          <w:rFonts w:ascii="Times New Roman" w:hAnsi="Times New Roman" w:cs="Times New Roman"/>
          <w:b/>
          <w:sz w:val="28"/>
          <w:szCs w:val="28"/>
        </w:rPr>
      </w:pPr>
    </w:p>
    <w:p w14:paraId="1F82D7E7" w14:textId="354E310E" w:rsidR="008162A1" w:rsidRPr="00E417F9" w:rsidRDefault="008162A1" w:rsidP="00E417F9">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E62BDC">
        <w:rPr>
          <w:rFonts w:ascii="Times New Roman" w:hAnsi="Times New Roman" w:cs="Times New Roman"/>
          <w:sz w:val="28"/>
          <w:szCs w:val="28"/>
        </w:rPr>
        <w:t xml:space="preserve">В </w:t>
      </w:r>
      <w:r w:rsidRPr="00E417F9">
        <w:rPr>
          <w:rFonts w:ascii="Times New Roman" w:hAnsi="Times New Roman" w:cs="Times New Roman"/>
          <w:sz w:val="28"/>
          <w:szCs w:val="28"/>
        </w:rPr>
        <w:t xml:space="preserve">случае выявления заявителем опечаток и (или) ошибок в полученном заявителем документе, являющемся результатом предоставления </w:t>
      </w:r>
      <w:r w:rsidR="00A33694" w:rsidRPr="00E417F9">
        <w:rPr>
          <w:rFonts w:ascii="Times New Roman" w:hAnsi="Times New Roman" w:cs="Times New Roman"/>
          <w:sz w:val="28"/>
          <w:szCs w:val="28"/>
        </w:rPr>
        <w:t>муниципальной</w:t>
      </w:r>
      <w:r w:rsidRPr="00E417F9">
        <w:rPr>
          <w:rFonts w:ascii="Times New Roman" w:hAnsi="Times New Roman" w:cs="Times New Roman"/>
          <w:sz w:val="28"/>
          <w:szCs w:val="28"/>
        </w:rPr>
        <w:t xml:space="preserve"> услуги, заявитель вправе обратиться в </w:t>
      </w:r>
      <w:r w:rsidR="00E417F9" w:rsidRPr="00E417F9">
        <w:rPr>
          <w:rFonts w:ascii="Times New Roman" w:hAnsi="Times New Roman" w:cs="Times New Roman"/>
          <w:sz w:val="28"/>
          <w:szCs w:val="28"/>
        </w:rPr>
        <w:t>администрацию Хлевенского муниципального района Липецкой области</w:t>
      </w:r>
      <w:r w:rsidRPr="00E417F9">
        <w:rPr>
          <w:rFonts w:ascii="Times New Roman" w:hAnsi="Times New Roman" w:cs="Times New Roman"/>
          <w:sz w:val="28"/>
          <w:szCs w:val="28"/>
        </w:rPr>
        <w:t xml:space="preserve"> с заявлением об исправлении допущенных опечаток и (или) ошибок в выданных в результате предоставления </w:t>
      </w:r>
      <w:r w:rsidR="00400CC1" w:rsidRPr="00E417F9">
        <w:rPr>
          <w:rFonts w:ascii="Times New Roman" w:hAnsi="Times New Roman" w:cs="Times New Roman"/>
          <w:sz w:val="28"/>
          <w:szCs w:val="28"/>
        </w:rPr>
        <w:t xml:space="preserve">муниципальной </w:t>
      </w:r>
      <w:r w:rsidR="00867CD6" w:rsidRPr="00E417F9">
        <w:rPr>
          <w:rFonts w:ascii="Times New Roman" w:hAnsi="Times New Roman" w:cs="Times New Roman"/>
          <w:sz w:val="28"/>
          <w:szCs w:val="28"/>
        </w:rPr>
        <w:t>услуги документах.</w:t>
      </w:r>
      <w:proofErr w:type="gramEnd"/>
    </w:p>
    <w:p w14:paraId="79A1795A" w14:textId="460A8BFD"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Основанием для начала процедуры по исправлению опечаток и (или) ошибок, допущенных в документах, выданных в результате предоставления </w:t>
      </w:r>
      <w:r w:rsidR="00A33694" w:rsidRPr="00E62BDC">
        <w:rPr>
          <w:sz w:val="28"/>
          <w:szCs w:val="28"/>
        </w:rPr>
        <w:t>муниципальной</w:t>
      </w:r>
      <w:r w:rsidRPr="00E62BDC">
        <w:rPr>
          <w:sz w:val="28"/>
          <w:szCs w:val="28"/>
        </w:rPr>
        <w:t xml:space="preserve"> услуги (далее - процедура), является поступление в </w:t>
      </w:r>
      <w:r w:rsidR="00537469" w:rsidRPr="00E62BDC">
        <w:rPr>
          <w:sz w:val="28"/>
          <w:szCs w:val="28"/>
        </w:rPr>
        <w:t>ОМСУ</w:t>
      </w:r>
      <w:r w:rsidRPr="00E62BDC">
        <w:rPr>
          <w:sz w:val="28"/>
          <w:szCs w:val="28"/>
        </w:rPr>
        <w:t xml:space="preserve"> заявления об исправлении опечаток и (или) ошибок в документах, выданных в результате предоставления </w:t>
      </w:r>
      <w:r w:rsidR="00400CC1" w:rsidRPr="00E62BDC">
        <w:rPr>
          <w:sz w:val="28"/>
          <w:szCs w:val="28"/>
        </w:rPr>
        <w:t xml:space="preserve">муниципальной </w:t>
      </w:r>
      <w:r w:rsidRPr="00E62BDC">
        <w:rPr>
          <w:sz w:val="28"/>
          <w:szCs w:val="28"/>
        </w:rPr>
        <w:t xml:space="preserve">услуги (далее - заявление об исправлении опечаток и (или) ошибок). </w:t>
      </w:r>
    </w:p>
    <w:p w14:paraId="42B979FD" w14:textId="7A096265"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Заявление об исправлении опечаток и (или) ошибок представляется в </w:t>
      </w:r>
      <w:r w:rsidR="00537469" w:rsidRPr="00E62BDC">
        <w:rPr>
          <w:sz w:val="28"/>
          <w:szCs w:val="28"/>
        </w:rPr>
        <w:t>ОМСУ</w:t>
      </w:r>
      <w:r w:rsidRPr="00E62BDC">
        <w:rPr>
          <w:sz w:val="28"/>
          <w:szCs w:val="28"/>
        </w:rPr>
        <w:t xml:space="preserve"> в произвольной форме.</w:t>
      </w:r>
    </w:p>
    <w:p w14:paraId="6089C855" w14:textId="7E340E9F" w:rsidR="008162A1" w:rsidRPr="00E62BDC" w:rsidRDefault="008162A1" w:rsidP="00874278">
      <w:pPr>
        <w:tabs>
          <w:tab w:val="left" w:pos="993"/>
        </w:tabs>
        <w:autoSpaceDE w:val="0"/>
        <w:autoSpaceDN w:val="0"/>
        <w:adjustRightInd w:val="0"/>
        <w:ind w:firstLine="567"/>
        <w:contextualSpacing/>
        <w:jc w:val="both"/>
        <w:rPr>
          <w:sz w:val="28"/>
          <w:szCs w:val="28"/>
        </w:rPr>
      </w:pPr>
      <w:bookmarkStart w:id="11" w:name="_Hlk30079032"/>
      <w:r w:rsidRPr="00E62BDC">
        <w:rPr>
          <w:sz w:val="28"/>
          <w:szCs w:val="28"/>
        </w:rPr>
        <w:t xml:space="preserve">При подаче заявления об исправлении опечаток и (или) ошибок и документов непосредственно в </w:t>
      </w:r>
      <w:r w:rsidR="00537469" w:rsidRPr="00E62BDC">
        <w:rPr>
          <w:sz w:val="28"/>
          <w:szCs w:val="28"/>
        </w:rPr>
        <w:t>ОМСУ</w:t>
      </w:r>
      <w:r w:rsidRPr="00E62BDC">
        <w:rPr>
          <w:sz w:val="28"/>
          <w:szCs w:val="28"/>
        </w:rPr>
        <w:t xml:space="preserve"> специалистом, ответственным за прием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14:paraId="58689B91" w14:textId="6FBB6D9E" w:rsidR="007C6C4E" w:rsidRPr="00EE310E" w:rsidRDefault="007C6C4E" w:rsidP="00874278">
      <w:pPr>
        <w:widowControl w:val="0"/>
        <w:tabs>
          <w:tab w:val="left" w:pos="993"/>
        </w:tabs>
        <w:autoSpaceDE w:val="0"/>
        <w:autoSpaceDN w:val="0"/>
        <w:adjustRightInd w:val="0"/>
        <w:spacing w:after="160" w:line="259" w:lineRule="auto"/>
        <w:ind w:firstLine="567"/>
        <w:contextualSpacing/>
        <w:jc w:val="both"/>
        <w:rPr>
          <w:rFonts w:eastAsia="Arial Unicode MS"/>
          <w:sz w:val="28"/>
          <w:szCs w:val="28"/>
          <w:lang w:bidi="ru-RU"/>
        </w:rPr>
      </w:pPr>
      <w:r w:rsidRPr="00E62BDC">
        <w:rPr>
          <w:rFonts w:eastAsia="Arial Unicode MS"/>
          <w:sz w:val="28"/>
          <w:szCs w:val="28"/>
          <w:lang w:bidi="ru-RU"/>
        </w:rPr>
        <w:t xml:space="preserve">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w:t>
      </w:r>
      <w:proofErr w:type="gramStart"/>
      <w:r w:rsidRPr="00E62BDC">
        <w:rPr>
          <w:rFonts w:eastAsia="Arial Unicode MS"/>
          <w:sz w:val="28"/>
          <w:szCs w:val="28"/>
          <w:lang w:bidi="ru-RU"/>
        </w:rPr>
        <w:t>с даты получения</w:t>
      </w:r>
      <w:proofErr w:type="gramEnd"/>
      <w:r w:rsidRPr="00E62BDC">
        <w:rPr>
          <w:rFonts w:eastAsia="Arial Unicode MS"/>
          <w:sz w:val="28"/>
          <w:szCs w:val="28"/>
          <w:lang w:bidi="ru-RU"/>
        </w:rPr>
        <w:t xml:space="preserve"> (регистрации) заявления об исправлении опечаток и (или) ошибок и документов по почте.</w:t>
      </w:r>
    </w:p>
    <w:p w14:paraId="20D75486"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Прием и регистрация заявления об исправлении опечаток и (или) ошибок осуществляется в соответствии с </w:t>
      </w:r>
      <w:r w:rsidRPr="00EE310E">
        <w:rPr>
          <w:sz w:val="28"/>
          <w:szCs w:val="28"/>
        </w:rPr>
        <w:t xml:space="preserve">подразделом 23 настоящего административного регламента, за исключением положений, касающихся возможности представлять </w:t>
      </w:r>
      <w:r w:rsidRPr="00E62BDC">
        <w:rPr>
          <w:sz w:val="28"/>
          <w:szCs w:val="28"/>
        </w:rPr>
        <w:t>документы в электронном виде.</w:t>
      </w:r>
    </w:p>
    <w:p w14:paraId="7FD264E1" w14:textId="62505D94"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Специалист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 xml:space="preserve">, ответственный за </w:t>
      </w:r>
      <w:r w:rsidR="007C6C4E" w:rsidRPr="00E62BDC">
        <w:rPr>
          <w:rFonts w:ascii="Times New Roman" w:hAnsi="Times New Roman" w:cs="Times New Roman"/>
          <w:sz w:val="28"/>
          <w:szCs w:val="28"/>
        </w:rPr>
        <w:t xml:space="preserve">прием и </w:t>
      </w:r>
      <w:r w:rsidRPr="00E62BDC">
        <w:rPr>
          <w:rFonts w:ascii="Times New Roman" w:hAnsi="Times New Roman" w:cs="Times New Roman"/>
          <w:sz w:val="28"/>
          <w:szCs w:val="28"/>
        </w:rPr>
        <w:t>регистрацию документов, передает заявление об исправлении опечатки и (или) ошибки и документы специалисту.</w:t>
      </w:r>
    </w:p>
    <w:p w14:paraId="45750187" w14:textId="737CF6F2"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Специалист</w:t>
      </w:r>
      <w:r w:rsidR="007C6C4E" w:rsidRPr="00E62BDC">
        <w:rPr>
          <w:rFonts w:eastAsia="Arial Unicode MS"/>
          <w:sz w:val="28"/>
          <w:szCs w:val="28"/>
          <w:lang w:bidi="ru-RU"/>
        </w:rPr>
        <w:t xml:space="preserve"> ОМСУ, ответственный за предоставление муниципальной услуги, </w:t>
      </w:r>
      <w:r w:rsidRPr="00E62BDC">
        <w:rPr>
          <w:sz w:val="28"/>
          <w:szCs w:val="28"/>
        </w:rPr>
        <w:t>рассматривает заявление об исправлении опечатки и (или) ошибки и проверяет представленные документы на предмет наличия опечаток и (или) ошибок.</w:t>
      </w:r>
      <w:r w:rsidR="007C6C4E" w:rsidRPr="00E62BDC">
        <w:rPr>
          <w:sz w:val="28"/>
          <w:szCs w:val="28"/>
        </w:rPr>
        <w:t xml:space="preserve"> </w:t>
      </w:r>
    </w:p>
    <w:p w14:paraId="34C86033" w14:textId="3D08EF31" w:rsidR="008162A1" w:rsidRPr="00E62BDC" w:rsidRDefault="008162A1" w:rsidP="00874278">
      <w:pPr>
        <w:tabs>
          <w:tab w:val="left" w:pos="993"/>
        </w:tabs>
        <w:autoSpaceDE w:val="0"/>
        <w:autoSpaceDN w:val="0"/>
        <w:adjustRightInd w:val="0"/>
        <w:ind w:firstLine="567"/>
        <w:contextualSpacing/>
        <w:jc w:val="both"/>
        <w:rPr>
          <w:sz w:val="28"/>
          <w:szCs w:val="28"/>
        </w:rPr>
      </w:pPr>
      <w:proofErr w:type="gramStart"/>
      <w:r w:rsidRPr="00E62BDC">
        <w:rPr>
          <w:sz w:val="28"/>
          <w:szCs w:val="28"/>
        </w:rPr>
        <w:t xml:space="preserve">По результатам рассмотрения заявления об исправлении опечаток и (или) ошибок специалист подготавливает проект решения об исправлении опечаток и (или) ошибок, допущенных в документах, выданных в результате предоставления </w:t>
      </w:r>
      <w:r w:rsidR="00A33694" w:rsidRPr="00E62BDC">
        <w:rPr>
          <w:sz w:val="28"/>
          <w:szCs w:val="28"/>
        </w:rPr>
        <w:t>муниципальной</w:t>
      </w:r>
      <w:r w:rsidRPr="00E62BDC">
        <w:rPr>
          <w:sz w:val="28"/>
          <w:szCs w:val="28"/>
        </w:rPr>
        <w:t xml:space="preserve"> услуги, либо об отсутствии необходимости исправления опечаток и (или) ошибок, допущенных в документах, выданных в результате </w:t>
      </w:r>
      <w:r w:rsidRPr="00E62BDC">
        <w:rPr>
          <w:sz w:val="28"/>
          <w:szCs w:val="28"/>
        </w:rPr>
        <w:lastRenderedPageBreak/>
        <w:t xml:space="preserve">предоставления </w:t>
      </w:r>
      <w:r w:rsidR="00A33694" w:rsidRPr="00E62BDC">
        <w:rPr>
          <w:sz w:val="28"/>
          <w:szCs w:val="28"/>
        </w:rPr>
        <w:t>муниципальной</w:t>
      </w:r>
      <w:r w:rsidRPr="00E62BDC">
        <w:rPr>
          <w:sz w:val="28"/>
          <w:szCs w:val="28"/>
        </w:rPr>
        <w:t xml:space="preserve"> услуги, и передает его </w:t>
      </w:r>
      <w:r w:rsidR="00E417F9">
        <w:rPr>
          <w:rFonts w:eastAsia="Calibri"/>
          <w:sz w:val="28"/>
          <w:szCs w:val="28"/>
          <w:lang w:eastAsia="en-US"/>
        </w:rPr>
        <w:t>главе администрации</w:t>
      </w:r>
      <w:r w:rsidR="00D50FE7" w:rsidRPr="00E62BDC">
        <w:rPr>
          <w:rFonts w:eastAsia="Calibri"/>
          <w:sz w:val="28"/>
          <w:szCs w:val="28"/>
          <w:lang w:eastAsia="en-US"/>
        </w:rPr>
        <w:t xml:space="preserve"> ОМСУ</w:t>
      </w:r>
      <w:r w:rsidR="000D3251" w:rsidRPr="00E62BDC">
        <w:rPr>
          <w:rFonts w:eastAsia="Arial Unicode MS"/>
          <w:sz w:val="28"/>
          <w:szCs w:val="28"/>
          <w:lang w:bidi="ru-RU"/>
        </w:rPr>
        <w:t>, либо уполномоченному им лицу.</w:t>
      </w:r>
      <w:r w:rsidR="007C6C4E" w:rsidRPr="00E62BDC">
        <w:rPr>
          <w:rFonts w:eastAsia="Arial Unicode MS"/>
          <w:sz w:val="28"/>
          <w:szCs w:val="28"/>
          <w:lang w:bidi="ru-RU"/>
        </w:rPr>
        <w:t xml:space="preserve"> </w:t>
      </w:r>
      <w:proofErr w:type="gramEnd"/>
    </w:p>
    <w:p w14:paraId="061F5B4C" w14:textId="1D66C4A4" w:rsidR="008162A1" w:rsidRPr="00E62BDC" w:rsidRDefault="00E417F9" w:rsidP="00874278">
      <w:pPr>
        <w:pStyle w:val="ab"/>
        <w:numPr>
          <w:ilvl w:val="0"/>
          <w:numId w:val="30"/>
        </w:numPr>
        <w:tabs>
          <w:tab w:val="left" w:pos="993"/>
        </w:tabs>
        <w:autoSpaceDE w:val="0"/>
        <w:autoSpaceDN w:val="0"/>
        <w:adjustRightInd w:val="0"/>
        <w:spacing w:after="0" w:line="240" w:lineRule="auto"/>
        <w:ind w:left="0" w:firstLine="567"/>
        <w:jc w:val="both"/>
        <w:rPr>
          <w:sz w:val="28"/>
          <w:szCs w:val="28"/>
        </w:rPr>
      </w:pPr>
      <w:r>
        <w:rPr>
          <w:rFonts w:ascii="Times New Roman" w:hAnsi="Times New Roman" w:cs="Times New Roman"/>
          <w:sz w:val="28"/>
          <w:szCs w:val="28"/>
        </w:rPr>
        <w:t>Глава администрации</w:t>
      </w:r>
      <w:r w:rsidR="00D50FE7" w:rsidRPr="00E62BDC">
        <w:rPr>
          <w:rFonts w:ascii="Times New Roman" w:hAnsi="Times New Roman" w:cs="Times New Roman"/>
          <w:sz w:val="28"/>
          <w:szCs w:val="28"/>
        </w:rPr>
        <w:t xml:space="preserve"> ОМСУ</w:t>
      </w:r>
      <w:r w:rsidR="008162A1" w:rsidRPr="00E62BDC">
        <w:rPr>
          <w:rFonts w:ascii="Times New Roman" w:hAnsi="Times New Roman" w:cs="Times New Roman"/>
          <w:sz w:val="28"/>
          <w:szCs w:val="28"/>
        </w:rPr>
        <w:t xml:space="preserve"> подписывает </w:t>
      </w:r>
      <w:r w:rsidR="00400CC1" w:rsidRPr="00E62BDC">
        <w:rPr>
          <w:rFonts w:ascii="Times New Roman" w:hAnsi="Times New Roman" w:cs="Times New Roman"/>
          <w:sz w:val="28"/>
          <w:szCs w:val="28"/>
        </w:rPr>
        <w:t>решение</w:t>
      </w:r>
      <w:r w:rsidR="008162A1" w:rsidRPr="00E62BDC">
        <w:rPr>
          <w:rFonts w:ascii="Times New Roman" w:hAnsi="Times New Roman" w:cs="Times New Roman"/>
          <w:sz w:val="28"/>
          <w:szCs w:val="28"/>
        </w:rPr>
        <w:t xml:space="preserve"> об исправлении опечаток и (или) ошибок, допущенных в документах, выданных в результате предоставления </w:t>
      </w:r>
      <w:r w:rsidR="00A33694" w:rsidRPr="00E62BDC">
        <w:rPr>
          <w:rFonts w:ascii="Times New Roman" w:hAnsi="Times New Roman" w:cs="Times New Roman"/>
          <w:sz w:val="28"/>
          <w:szCs w:val="28"/>
        </w:rPr>
        <w:t>муниципальной</w:t>
      </w:r>
      <w:r w:rsidR="008162A1" w:rsidRPr="00E62BDC">
        <w:rPr>
          <w:rFonts w:ascii="Times New Roman" w:hAnsi="Times New Roman" w:cs="Times New Roman"/>
          <w:sz w:val="28"/>
          <w:szCs w:val="28"/>
        </w:rPr>
        <w:t xml:space="preserve"> услуги, либо об отсутствии необходимости исправления опечаток и (или) ошибок, допущенных в документах, выданных в результате предоставления </w:t>
      </w:r>
      <w:r w:rsidR="00A33694" w:rsidRPr="00E62BDC">
        <w:rPr>
          <w:rFonts w:ascii="Times New Roman" w:hAnsi="Times New Roman" w:cs="Times New Roman"/>
          <w:sz w:val="28"/>
          <w:szCs w:val="28"/>
        </w:rPr>
        <w:t>муниципальной</w:t>
      </w:r>
      <w:r w:rsidR="008162A1" w:rsidRPr="00E62BDC">
        <w:rPr>
          <w:rFonts w:ascii="Times New Roman" w:hAnsi="Times New Roman" w:cs="Times New Roman"/>
          <w:sz w:val="28"/>
          <w:szCs w:val="28"/>
        </w:rPr>
        <w:t xml:space="preserve"> услуги, с указанием причин отказа. </w:t>
      </w:r>
    </w:p>
    <w:p w14:paraId="7BFE331F" w14:textId="77777777" w:rsidR="008162A1" w:rsidRPr="00E62BDC" w:rsidRDefault="008162A1" w:rsidP="00874278">
      <w:pPr>
        <w:tabs>
          <w:tab w:val="left" w:pos="993"/>
        </w:tabs>
        <w:autoSpaceDE w:val="0"/>
        <w:autoSpaceDN w:val="0"/>
        <w:adjustRightInd w:val="0"/>
        <w:ind w:firstLine="567"/>
        <w:jc w:val="both"/>
        <w:rPr>
          <w:sz w:val="28"/>
          <w:szCs w:val="28"/>
        </w:rPr>
      </w:pPr>
      <w:r w:rsidRPr="00E62BDC">
        <w:rPr>
          <w:sz w:val="28"/>
          <w:szCs w:val="28"/>
        </w:rPr>
        <w:t xml:space="preserve">Специалист: </w:t>
      </w:r>
    </w:p>
    <w:p w14:paraId="61FC1529" w14:textId="65DF6925" w:rsidR="008162A1" w:rsidRPr="00474B30" w:rsidRDefault="008162A1" w:rsidP="00874278">
      <w:pPr>
        <w:pStyle w:val="ab"/>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74B30">
        <w:rPr>
          <w:rFonts w:ascii="Times New Roman" w:hAnsi="Times New Roman" w:cs="Times New Roman"/>
          <w:sz w:val="28"/>
          <w:szCs w:val="28"/>
        </w:rPr>
        <w:t>направляет заявителю принятое решение заказным почтовым отправлением с уведомлением о вручении и вносит сведения о направлении в журнал выдачи документов;</w:t>
      </w:r>
    </w:p>
    <w:p w14:paraId="1EC4AB20" w14:textId="6D9AC881" w:rsidR="008162A1" w:rsidRPr="00474B30" w:rsidRDefault="008162A1" w:rsidP="00874278">
      <w:pPr>
        <w:pStyle w:val="ab"/>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74B30">
        <w:rPr>
          <w:rFonts w:ascii="Times New Roman" w:hAnsi="Times New Roman" w:cs="Times New Roman"/>
          <w:sz w:val="28"/>
          <w:szCs w:val="28"/>
        </w:rPr>
        <w:t>выдает заявителю принятое решение при личном обращении заявителя и вносит сведения о выдаче в журнал выдачи документов.</w:t>
      </w:r>
    </w:p>
    <w:p w14:paraId="79E5AD4F"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исполнения процедуры составляет 5 рабочих дней.</w:t>
      </w:r>
    </w:p>
    <w:p w14:paraId="7B36A2DC" w14:textId="763A91C9"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w:t>
      </w:r>
      <w:r w:rsidR="00A33694" w:rsidRPr="00E62BDC">
        <w:rPr>
          <w:sz w:val="28"/>
          <w:szCs w:val="28"/>
        </w:rPr>
        <w:t>муниципальной</w:t>
      </w:r>
      <w:r w:rsidRPr="00E62BDC">
        <w:rPr>
          <w:sz w:val="28"/>
          <w:szCs w:val="28"/>
        </w:rPr>
        <w:t xml:space="preserve"> услуги.</w:t>
      </w:r>
    </w:p>
    <w:p w14:paraId="7A12D92A" w14:textId="202EC5EB"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w:t>
      </w:r>
      <w:r w:rsidR="00A33694" w:rsidRPr="00E62BDC">
        <w:rPr>
          <w:sz w:val="28"/>
          <w:szCs w:val="28"/>
        </w:rPr>
        <w:t>муниципальной</w:t>
      </w:r>
      <w:r w:rsidRPr="00E62BDC">
        <w:rPr>
          <w:sz w:val="28"/>
          <w:szCs w:val="28"/>
        </w:rPr>
        <w:t xml:space="preserve"> услуги, либо об отсутствии необходимости исправления опечаток и (или) ошибок, допущенных в документах, выданных в результате предоставления </w:t>
      </w:r>
      <w:r w:rsidR="00A33694" w:rsidRPr="00E62BDC">
        <w:rPr>
          <w:sz w:val="28"/>
          <w:szCs w:val="28"/>
        </w:rPr>
        <w:t>муниципальной</w:t>
      </w:r>
      <w:r w:rsidRPr="00E62BDC">
        <w:rPr>
          <w:sz w:val="28"/>
          <w:szCs w:val="28"/>
        </w:rPr>
        <w:t xml:space="preserve"> услуги.</w:t>
      </w:r>
    </w:p>
    <w:p w14:paraId="40221B37"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Способ фиксации результата административной процедуры - регистрация принятого решения в журнале решений. Документ, содержащий опечатки и (или) ошибки, после замены подлежит уничтожению.</w:t>
      </w:r>
    </w:p>
    <w:p w14:paraId="777AE9AA" w14:textId="5F89705B"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При исправлении опечаток и (или) ошибок, допущенных в документах, выданных в результате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не допускается:</w:t>
      </w:r>
    </w:p>
    <w:p w14:paraId="4163130C" w14:textId="09C7D20F" w:rsidR="008162A1" w:rsidRPr="00474B30" w:rsidRDefault="008162A1" w:rsidP="00874278">
      <w:pPr>
        <w:pStyle w:val="ab"/>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74B30">
        <w:rPr>
          <w:rFonts w:ascii="Times New Roman" w:hAnsi="Times New Roman" w:cs="Times New Roman"/>
          <w:sz w:val="28"/>
          <w:szCs w:val="28"/>
        </w:rPr>
        <w:t xml:space="preserve">изменение содержания документов, являющихся результатом предоставления </w:t>
      </w:r>
      <w:r w:rsidR="00A33694" w:rsidRPr="00474B30">
        <w:rPr>
          <w:rFonts w:ascii="Times New Roman" w:hAnsi="Times New Roman" w:cs="Times New Roman"/>
          <w:sz w:val="28"/>
          <w:szCs w:val="28"/>
        </w:rPr>
        <w:t>муниципальной</w:t>
      </w:r>
      <w:r w:rsidRPr="00474B30">
        <w:rPr>
          <w:rFonts w:ascii="Times New Roman" w:hAnsi="Times New Roman" w:cs="Times New Roman"/>
          <w:sz w:val="28"/>
          <w:szCs w:val="28"/>
        </w:rPr>
        <w:t xml:space="preserve"> услуги;</w:t>
      </w:r>
    </w:p>
    <w:p w14:paraId="10DE899B" w14:textId="4C092482" w:rsidR="008162A1" w:rsidRPr="00474B30" w:rsidRDefault="008162A1" w:rsidP="00874278">
      <w:pPr>
        <w:pStyle w:val="ab"/>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74B30">
        <w:rPr>
          <w:rFonts w:ascii="Times New Roman"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A33694" w:rsidRPr="00474B30">
        <w:rPr>
          <w:rFonts w:ascii="Times New Roman" w:hAnsi="Times New Roman" w:cs="Times New Roman"/>
          <w:sz w:val="28"/>
          <w:szCs w:val="28"/>
        </w:rPr>
        <w:t>муниципальной</w:t>
      </w:r>
      <w:r w:rsidRPr="00474B30">
        <w:rPr>
          <w:rFonts w:ascii="Times New Roman" w:hAnsi="Times New Roman" w:cs="Times New Roman"/>
          <w:sz w:val="28"/>
          <w:szCs w:val="28"/>
        </w:rPr>
        <w:t xml:space="preserve"> услуги.</w:t>
      </w:r>
    </w:p>
    <w:bookmarkEnd w:id="11"/>
    <w:p w14:paraId="1E99C31E" w14:textId="5D6A7596" w:rsidR="008162A1" w:rsidRPr="00E62BDC"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36798370" w14:textId="469AD98E" w:rsidR="008162A1" w:rsidRPr="00E62BDC" w:rsidRDefault="008162A1" w:rsidP="00874278">
      <w:pPr>
        <w:tabs>
          <w:tab w:val="left" w:pos="993"/>
        </w:tabs>
        <w:autoSpaceDE w:val="0"/>
        <w:autoSpaceDN w:val="0"/>
        <w:adjustRightInd w:val="0"/>
        <w:ind w:firstLine="567"/>
        <w:contextualSpacing/>
        <w:jc w:val="center"/>
        <w:outlineLvl w:val="1"/>
        <w:rPr>
          <w:b/>
          <w:sz w:val="28"/>
          <w:szCs w:val="28"/>
        </w:rPr>
      </w:pPr>
      <w:r w:rsidRPr="00E62BDC">
        <w:rPr>
          <w:b/>
          <w:sz w:val="28"/>
          <w:szCs w:val="28"/>
        </w:rPr>
        <w:t xml:space="preserve">Раздел IV. ФОРМЫ </w:t>
      </w:r>
      <w:proofErr w:type="gramStart"/>
      <w:r w:rsidRPr="00E62BDC">
        <w:rPr>
          <w:b/>
          <w:sz w:val="28"/>
          <w:szCs w:val="28"/>
        </w:rPr>
        <w:t>КОНТРОЛЯ ЗА</w:t>
      </w:r>
      <w:proofErr w:type="gramEnd"/>
      <w:r w:rsidRPr="00E62BDC">
        <w:rPr>
          <w:b/>
          <w:sz w:val="28"/>
          <w:szCs w:val="28"/>
        </w:rPr>
        <w:t xml:space="preserve"> ИСПОЛНЕНИЕМ </w:t>
      </w:r>
      <w:r w:rsidR="000D3251" w:rsidRPr="00E62BDC">
        <w:rPr>
          <w:b/>
          <w:sz w:val="28"/>
          <w:szCs w:val="28"/>
        </w:rPr>
        <w:t xml:space="preserve">АДМИНИСТРАТИВНОГО </w:t>
      </w:r>
      <w:r w:rsidRPr="00E62BDC">
        <w:rPr>
          <w:b/>
          <w:sz w:val="28"/>
          <w:szCs w:val="28"/>
        </w:rPr>
        <w:t>РЕГЛАМЕНТА</w:t>
      </w:r>
    </w:p>
    <w:p w14:paraId="595AB197" w14:textId="77777777" w:rsidR="008162A1" w:rsidRPr="00E62BDC"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134D2BA5" w14:textId="4C9A5CBF" w:rsidR="00730E34" w:rsidRPr="00E62BDC" w:rsidRDefault="00E6690A"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Порядок осуществления текущего </w:t>
      </w:r>
      <w:proofErr w:type="gramStart"/>
      <w:r w:rsidRPr="00E62BDC">
        <w:rPr>
          <w:rFonts w:ascii="Times New Roman" w:hAnsi="Times New Roman" w:cs="Times New Roman"/>
          <w:b/>
          <w:sz w:val="28"/>
          <w:szCs w:val="28"/>
        </w:rPr>
        <w:t>контроля за</w:t>
      </w:r>
      <w:proofErr w:type="gramEnd"/>
      <w:r w:rsidRPr="00E62BDC">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а также принятием ими решений</w:t>
      </w:r>
    </w:p>
    <w:p w14:paraId="6CECF0E7" w14:textId="58E2C919" w:rsidR="008162A1" w:rsidRPr="00E62BDC" w:rsidRDefault="008162A1" w:rsidP="00874278">
      <w:pPr>
        <w:pStyle w:val="ab"/>
        <w:tabs>
          <w:tab w:val="left" w:pos="993"/>
        </w:tabs>
        <w:spacing w:after="0" w:line="240" w:lineRule="auto"/>
        <w:ind w:left="0" w:firstLine="567"/>
        <w:rPr>
          <w:rFonts w:ascii="Times New Roman" w:hAnsi="Times New Roman" w:cs="Times New Roman"/>
          <w:b/>
          <w:sz w:val="28"/>
          <w:szCs w:val="28"/>
        </w:rPr>
      </w:pPr>
    </w:p>
    <w:p w14:paraId="3D98F9B9" w14:textId="0D7CADC3" w:rsidR="000D325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Текущий </w:t>
      </w:r>
      <w:proofErr w:type="gramStart"/>
      <w:r w:rsidRPr="00E62BDC">
        <w:rPr>
          <w:rFonts w:ascii="Times New Roman" w:hAnsi="Times New Roman" w:cs="Times New Roman"/>
          <w:sz w:val="28"/>
          <w:szCs w:val="28"/>
        </w:rPr>
        <w:t>контроль за</w:t>
      </w:r>
      <w:proofErr w:type="gramEnd"/>
      <w:r w:rsidRPr="00E62BDC">
        <w:rPr>
          <w:rFonts w:ascii="Times New Roman" w:hAnsi="Times New Roman" w:cs="Times New Roman"/>
          <w:sz w:val="28"/>
          <w:szCs w:val="28"/>
        </w:rPr>
        <w:t xml:space="preserve"> соблюдением порядка и стандарта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административных процедур по предоставлению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и принятием решен</w:t>
      </w:r>
      <w:r w:rsidR="000D3251" w:rsidRPr="00E62BDC">
        <w:rPr>
          <w:rFonts w:ascii="Times New Roman" w:hAnsi="Times New Roman" w:cs="Times New Roman"/>
          <w:sz w:val="28"/>
          <w:szCs w:val="28"/>
        </w:rPr>
        <w:t>ий специалистами осуществляется:</w:t>
      </w:r>
      <w:r w:rsidR="001E695E">
        <w:rPr>
          <w:rFonts w:ascii="Times New Roman" w:hAnsi="Times New Roman" w:cs="Times New Roman"/>
          <w:sz w:val="28"/>
          <w:szCs w:val="28"/>
        </w:rPr>
        <w:t xml:space="preserve"> главой администрации (или уполномоченным лицом) ОМСУ, должностными </w:t>
      </w:r>
      <w:r w:rsidR="001E695E">
        <w:rPr>
          <w:rFonts w:ascii="Times New Roman" w:hAnsi="Times New Roman" w:cs="Times New Roman"/>
          <w:sz w:val="28"/>
          <w:szCs w:val="28"/>
        </w:rPr>
        <w:lastRenderedPageBreak/>
        <w:t>лицами ОМСУ, ответственными за организацию работы по предоставлению муниципальной услуги.</w:t>
      </w:r>
    </w:p>
    <w:p w14:paraId="4D8B17BB" w14:textId="3453F0F9"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Текущий контроль осуществляется путем проведения проверок соблюдения и исполнения положений настоящего регламента.</w:t>
      </w:r>
    </w:p>
    <w:p w14:paraId="3E377C9F" w14:textId="77777777" w:rsidR="008162A1" w:rsidRPr="00E62BDC"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33A1276B" w14:textId="4D2A127A" w:rsidR="00E6690A" w:rsidRPr="00E62BDC" w:rsidRDefault="00FC695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том числе порядок и формы </w:t>
      </w:r>
      <w:proofErr w:type="gramStart"/>
      <w:r w:rsidRPr="00E62BDC">
        <w:rPr>
          <w:rFonts w:ascii="Times New Roman" w:hAnsi="Times New Roman" w:cs="Times New Roman"/>
          <w:b/>
          <w:sz w:val="28"/>
          <w:szCs w:val="28"/>
        </w:rPr>
        <w:t>контроля за</w:t>
      </w:r>
      <w:proofErr w:type="gramEnd"/>
      <w:r w:rsidRPr="00E62BDC">
        <w:rPr>
          <w:rFonts w:ascii="Times New Roman" w:hAnsi="Times New Roman" w:cs="Times New Roman"/>
          <w:b/>
          <w:sz w:val="28"/>
          <w:szCs w:val="28"/>
        </w:rPr>
        <w:t xml:space="preserve"> полнотой и качеством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w:t>
      </w:r>
    </w:p>
    <w:p w14:paraId="38ACF3AA" w14:textId="5E0C99EC" w:rsidR="008162A1" w:rsidRPr="00E62BDC" w:rsidRDefault="008162A1" w:rsidP="00874278">
      <w:pPr>
        <w:pStyle w:val="ab"/>
        <w:tabs>
          <w:tab w:val="left" w:pos="993"/>
        </w:tabs>
        <w:spacing w:after="0" w:line="240" w:lineRule="auto"/>
        <w:ind w:left="0" w:firstLine="567"/>
        <w:rPr>
          <w:rFonts w:ascii="Times New Roman" w:hAnsi="Times New Roman" w:cs="Times New Roman"/>
          <w:b/>
          <w:sz w:val="28"/>
          <w:szCs w:val="28"/>
        </w:rPr>
      </w:pPr>
    </w:p>
    <w:p w14:paraId="547CCC6C" w14:textId="2AEB0E19"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E62BDC">
        <w:rPr>
          <w:rFonts w:ascii="Times New Roman" w:hAnsi="Times New Roman" w:cs="Times New Roman"/>
          <w:sz w:val="28"/>
          <w:szCs w:val="28"/>
        </w:rPr>
        <w:t>Контроль за</w:t>
      </w:r>
      <w:proofErr w:type="gramEnd"/>
      <w:r w:rsidRPr="00E62BDC">
        <w:rPr>
          <w:rFonts w:ascii="Times New Roman" w:hAnsi="Times New Roman" w:cs="Times New Roman"/>
          <w:sz w:val="28"/>
          <w:szCs w:val="28"/>
        </w:rPr>
        <w:t xml:space="preserve"> полнотой и качеством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52BB412C" w14:textId="77777777"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74C00B13" w14:textId="303C7EE1"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Проверки полноты и качества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осуществляются на основании приказа </w:t>
      </w:r>
      <w:r w:rsidR="00590C52">
        <w:rPr>
          <w:rFonts w:ascii="Times New Roman" w:hAnsi="Times New Roman" w:cs="Times New Roman"/>
          <w:sz w:val="28"/>
          <w:szCs w:val="28"/>
        </w:rPr>
        <w:t>главы администрации</w:t>
      </w:r>
      <w:r w:rsidR="00D50FE7" w:rsidRPr="00E62BDC">
        <w:rPr>
          <w:rFonts w:ascii="Times New Roman" w:hAnsi="Times New Roman" w:cs="Times New Roman"/>
          <w:sz w:val="28"/>
          <w:szCs w:val="28"/>
        </w:rPr>
        <w:t xml:space="preserve"> </w:t>
      </w:r>
      <w:r w:rsidRPr="00E62BDC">
        <w:rPr>
          <w:rFonts w:ascii="Times New Roman" w:hAnsi="Times New Roman" w:cs="Times New Roman"/>
          <w:sz w:val="28"/>
          <w:szCs w:val="28"/>
        </w:rPr>
        <w:t xml:space="preserve">(или </w:t>
      </w:r>
      <w:r w:rsidR="00D50FE7" w:rsidRPr="00E62BDC">
        <w:rPr>
          <w:rFonts w:ascii="Times New Roman" w:hAnsi="Times New Roman" w:cs="Times New Roman"/>
          <w:sz w:val="28"/>
          <w:szCs w:val="28"/>
        </w:rPr>
        <w:t>уполномоченного лица) ОМСУ</w:t>
      </w:r>
      <w:r w:rsidRPr="00E62BDC">
        <w:rPr>
          <w:rFonts w:ascii="Times New Roman" w:hAnsi="Times New Roman" w:cs="Times New Roman"/>
          <w:sz w:val="28"/>
          <w:szCs w:val="28"/>
        </w:rPr>
        <w:t>. Для проведения проверки формируется комиссия, деятельность которой осуществляется в</w:t>
      </w:r>
      <w:r w:rsidR="00D50FE7" w:rsidRPr="00E62BDC">
        <w:rPr>
          <w:rFonts w:ascii="Times New Roman" w:hAnsi="Times New Roman" w:cs="Times New Roman"/>
          <w:sz w:val="28"/>
          <w:szCs w:val="28"/>
        </w:rPr>
        <w:t xml:space="preserve"> соот</w:t>
      </w:r>
      <w:r w:rsidR="00590C52">
        <w:rPr>
          <w:rFonts w:ascii="Times New Roman" w:hAnsi="Times New Roman" w:cs="Times New Roman"/>
          <w:sz w:val="28"/>
          <w:szCs w:val="28"/>
        </w:rPr>
        <w:t>ветствии с приказом главы администрации</w:t>
      </w:r>
      <w:r w:rsidRPr="00E62BDC">
        <w:rPr>
          <w:rFonts w:ascii="Times New Roman" w:hAnsi="Times New Roman" w:cs="Times New Roman"/>
          <w:sz w:val="28"/>
          <w:szCs w:val="28"/>
        </w:rPr>
        <w:t xml:space="preserve"> (или </w:t>
      </w:r>
      <w:r w:rsidR="00D50FE7" w:rsidRPr="00E62BDC">
        <w:rPr>
          <w:rFonts w:ascii="Times New Roman" w:hAnsi="Times New Roman" w:cs="Times New Roman"/>
          <w:sz w:val="28"/>
          <w:szCs w:val="28"/>
        </w:rPr>
        <w:t>уполномоченного лица) ОМСУ</w:t>
      </w:r>
      <w:r w:rsidRPr="00E62BDC">
        <w:rPr>
          <w:rFonts w:ascii="Times New Roman" w:hAnsi="Times New Roman" w:cs="Times New Roman"/>
          <w:sz w:val="28"/>
          <w:szCs w:val="28"/>
        </w:rPr>
        <w:t>.</w:t>
      </w:r>
    </w:p>
    <w:p w14:paraId="0675CCCB" w14:textId="49842694"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(комплексные проверки), или отдельные вопросы (тематические проверки).</w:t>
      </w:r>
    </w:p>
    <w:p w14:paraId="703E4902" w14:textId="4CF555D1"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Результаты проведенных проверок оформляются в виде акта проверки. В случае выявления нарушений прав заявителей </w:t>
      </w:r>
      <w:r w:rsidR="00590C52">
        <w:rPr>
          <w:rFonts w:ascii="Times New Roman" w:hAnsi="Times New Roman" w:cs="Times New Roman"/>
          <w:sz w:val="28"/>
          <w:szCs w:val="28"/>
        </w:rPr>
        <w:t>главой администрации</w:t>
      </w:r>
      <w:r w:rsidR="00D50FE7" w:rsidRPr="00E62BDC">
        <w:rPr>
          <w:rFonts w:ascii="Times New Roman" w:hAnsi="Times New Roman" w:cs="Times New Roman"/>
          <w:sz w:val="28"/>
          <w:szCs w:val="28"/>
        </w:rPr>
        <w:t xml:space="preserve"> </w:t>
      </w:r>
      <w:r w:rsidRPr="00E62BDC">
        <w:rPr>
          <w:rFonts w:ascii="Times New Roman" w:hAnsi="Times New Roman" w:cs="Times New Roman"/>
          <w:sz w:val="28"/>
          <w:szCs w:val="28"/>
        </w:rPr>
        <w:t xml:space="preserve">(или уполномоченным лицом) </w:t>
      </w:r>
      <w:r w:rsidR="00D50FE7" w:rsidRPr="00E62BDC">
        <w:rPr>
          <w:rFonts w:ascii="Times New Roman" w:hAnsi="Times New Roman" w:cs="Times New Roman"/>
          <w:sz w:val="28"/>
          <w:szCs w:val="28"/>
        </w:rPr>
        <w:t xml:space="preserve">ОМСУ </w:t>
      </w:r>
      <w:r w:rsidRPr="00E62BDC">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2479D26B" w14:textId="77777777" w:rsidR="008162A1" w:rsidRPr="00E62BDC"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4BA69363" w14:textId="46D76462" w:rsidR="00FC695D" w:rsidRPr="00E62BDC" w:rsidRDefault="00FC695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Ответственность должностных лиц органа, предоставляющего </w:t>
      </w:r>
      <w:r w:rsidR="00197614" w:rsidRPr="00E62BDC">
        <w:rPr>
          <w:rFonts w:ascii="Times New Roman" w:hAnsi="Times New Roman" w:cs="Times New Roman"/>
          <w:b/>
          <w:sz w:val="28"/>
          <w:szCs w:val="28"/>
        </w:rPr>
        <w:t>муниципальную</w:t>
      </w:r>
      <w:r w:rsidRPr="00E62BDC">
        <w:rPr>
          <w:rFonts w:ascii="Times New Roman" w:hAnsi="Times New Roman" w:cs="Times New Roman"/>
          <w:b/>
          <w:sz w:val="28"/>
          <w:szCs w:val="28"/>
        </w:rPr>
        <w:t xml:space="preserve"> услугу, за решения и действия (бездействие), принимаемые (осуществляемые) ими в ходе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w:t>
      </w:r>
    </w:p>
    <w:p w14:paraId="0EEB8C92" w14:textId="7D7C6A84" w:rsidR="008162A1" w:rsidRPr="00E62BDC" w:rsidRDefault="008162A1" w:rsidP="00874278">
      <w:pPr>
        <w:pStyle w:val="ab"/>
        <w:tabs>
          <w:tab w:val="left" w:pos="993"/>
        </w:tabs>
        <w:spacing w:after="0" w:line="240" w:lineRule="auto"/>
        <w:ind w:left="0" w:firstLine="567"/>
        <w:rPr>
          <w:rFonts w:ascii="Times New Roman" w:hAnsi="Times New Roman" w:cs="Times New Roman"/>
          <w:b/>
          <w:sz w:val="28"/>
          <w:szCs w:val="28"/>
        </w:rPr>
      </w:pPr>
    </w:p>
    <w:p w14:paraId="5D25755D" w14:textId="6599BA80"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По результатам проверок, в случае </w:t>
      </w:r>
      <w:proofErr w:type="gramStart"/>
      <w:r w:rsidRPr="00E62BDC">
        <w:rPr>
          <w:rFonts w:ascii="Times New Roman" w:hAnsi="Times New Roman" w:cs="Times New Roman"/>
          <w:sz w:val="28"/>
          <w:szCs w:val="28"/>
        </w:rPr>
        <w:t>выявления нарушений соблюдения положений административного регламента</w:t>
      </w:r>
      <w:proofErr w:type="gramEnd"/>
      <w:r w:rsidRPr="00E62BDC">
        <w:rPr>
          <w:rFonts w:ascii="Times New Roman" w:hAnsi="Times New Roman" w:cs="Times New Roman"/>
          <w:sz w:val="28"/>
          <w:szCs w:val="28"/>
        </w:rPr>
        <w:t xml:space="preserve"> и иных нормативных правовых актов, устанавливающих требования к предоставлению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01145292" w14:textId="02B76CE2"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Персональная ответственность специалистов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 Российской Федерации.</w:t>
      </w:r>
    </w:p>
    <w:p w14:paraId="03B06018" w14:textId="1DF73A76" w:rsidR="008162A1" w:rsidRPr="00A67753"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67753">
        <w:rPr>
          <w:rFonts w:ascii="Times New Roman" w:hAnsi="Times New Roman" w:cs="Times New Roman"/>
          <w:sz w:val="28"/>
          <w:szCs w:val="28"/>
        </w:rPr>
        <w:lastRenderedPageBreak/>
        <w:t xml:space="preserve">Специалисты </w:t>
      </w:r>
      <w:r w:rsidR="00537469" w:rsidRPr="00A67753">
        <w:rPr>
          <w:rFonts w:ascii="Times New Roman" w:hAnsi="Times New Roman" w:cs="Times New Roman"/>
          <w:sz w:val="28"/>
          <w:szCs w:val="28"/>
        </w:rPr>
        <w:t>ОМСУ</w:t>
      </w:r>
      <w:r w:rsidRPr="00A67753">
        <w:rPr>
          <w:rFonts w:ascii="Times New Roman" w:hAnsi="Times New Roman" w:cs="Times New Roman"/>
          <w:sz w:val="28"/>
          <w:szCs w:val="28"/>
        </w:rPr>
        <w:t xml:space="preserve"> </w:t>
      </w:r>
      <w:r w:rsidR="00570695" w:rsidRPr="00A67753">
        <w:rPr>
          <w:rFonts w:ascii="Times New Roman" w:hAnsi="Times New Roman" w:cs="Times New Roman"/>
          <w:sz w:val="28"/>
          <w:szCs w:val="28"/>
        </w:rPr>
        <w:t>несут персональную ответственность за своевременность и качество предоставления муниципальной услуги.</w:t>
      </w:r>
    </w:p>
    <w:p w14:paraId="667B3DB2" w14:textId="77777777" w:rsidR="008162A1" w:rsidRPr="00A67753"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50FB672A" w14:textId="7D28D7C7" w:rsidR="00FC695D" w:rsidRPr="00D2445B" w:rsidRDefault="00FC695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A67753">
        <w:rPr>
          <w:rFonts w:ascii="Times New Roman" w:hAnsi="Times New Roman" w:cs="Times New Roman"/>
          <w:b/>
          <w:sz w:val="28"/>
          <w:szCs w:val="28"/>
        </w:rPr>
        <w:t>Положения, характеризующие требования к порядку и формам</w:t>
      </w:r>
      <w:r w:rsidRPr="00E62BDC">
        <w:rPr>
          <w:rFonts w:ascii="Times New Roman" w:hAnsi="Times New Roman" w:cs="Times New Roman"/>
          <w:b/>
          <w:sz w:val="28"/>
          <w:szCs w:val="28"/>
        </w:rPr>
        <w:t xml:space="preserve"> </w:t>
      </w:r>
      <w:proofErr w:type="gramStart"/>
      <w:r w:rsidRPr="00E62BDC">
        <w:rPr>
          <w:rFonts w:ascii="Times New Roman" w:hAnsi="Times New Roman" w:cs="Times New Roman"/>
          <w:b/>
          <w:sz w:val="28"/>
          <w:szCs w:val="28"/>
        </w:rPr>
        <w:t>контроля за</w:t>
      </w:r>
      <w:proofErr w:type="gramEnd"/>
      <w:r w:rsidRPr="00E62BDC">
        <w:rPr>
          <w:rFonts w:ascii="Times New Roman" w:hAnsi="Times New Roman" w:cs="Times New Roman"/>
          <w:b/>
          <w:sz w:val="28"/>
          <w:szCs w:val="28"/>
        </w:rPr>
        <w:t xml:space="preserve"> предоставлением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том числе со стороны </w:t>
      </w:r>
      <w:r w:rsidRPr="00D2445B">
        <w:rPr>
          <w:rFonts w:ascii="Times New Roman" w:hAnsi="Times New Roman" w:cs="Times New Roman"/>
          <w:b/>
          <w:sz w:val="28"/>
          <w:szCs w:val="28"/>
        </w:rPr>
        <w:t>граждан, их объединений и организаций</w:t>
      </w:r>
    </w:p>
    <w:p w14:paraId="4712478B" w14:textId="234F7059" w:rsidR="008162A1" w:rsidRPr="00D2445B" w:rsidRDefault="008162A1" w:rsidP="00874278">
      <w:pPr>
        <w:pStyle w:val="ab"/>
        <w:tabs>
          <w:tab w:val="left" w:pos="993"/>
        </w:tabs>
        <w:spacing w:after="0" w:line="240" w:lineRule="auto"/>
        <w:ind w:left="0" w:firstLine="567"/>
        <w:rPr>
          <w:rFonts w:ascii="Times New Roman" w:hAnsi="Times New Roman" w:cs="Times New Roman"/>
          <w:b/>
          <w:sz w:val="28"/>
          <w:szCs w:val="28"/>
        </w:rPr>
      </w:pPr>
    </w:p>
    <w:p w14:paraId="73A077D5" w14:textId="6CF50FB1" w:rsidR="00312A7A" w:rsidRPr="00D2445B" w:rsidRDefault="00312A7A"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bookmarkStart w:id="12" w:name="_Hlk30080423"/>
      <w:r w:rsidRPr="00D2445B">
        <w:rPr>
          <w:rFonts w:ascii="Times New Roman" w:eastAsia="Arial Unicode MS" w:hAnsi="Times New Roman" w:cs="Times New Roman"/>
          <w:sz w:val="28"/>
          <w:szCs w:val="28"/>
          <w:lang w:eastAsia="ru-RU" w:bidi="ru-RU"/>
        </w:rPr>
        <w:t xml:space="preserve">Граждане, их объединения и организации имеют право на любые предусмотренные действующим законодательством формы </w:t>
      </w:r>
      <w:proofErr w:type="gramStart"/>
      <w:r w:rsidRPr="00D2445B">
        <w:rPr>
          <w:rFonts w:ascii="Times New Roman" w:eastAsia="Arial Unicode MS" w:hAnsi="Times New Roman" w:cs="Times New Roman"/>
          <w:sz w:val="28"/>
          <w:szCs w:val="28"/>
          <w:lang w:eastAsia="ru-RU" w:bidi="ru-RU"/>
        </w:rPr>
        <w:t>контроля за</w:t>
      </w:r>
      <w:proofErr w:type="gramEnd"/>
      <w:r w:rsidRPr="00D2445B">
        <w:rPr>
          <w:rFonts w:ascii="Times New Roman" w:eastAsia="Arial Unicode MS" w:hAnsi="Times New Roman" w:cs="Times New Roman"/>
          <w:sz w:val="28"/>
          <w:szCs w:val="28"/>
          <w:lang w:eastAsia="ru-RU" w:bidi="ru-RU"/>
        </w:rPr>
        <w:t xml:space="preserve"> деятельностью ОМСУ при предоставлении услуги</w:t>
      </w:r>
      <w:r w:rsidRPr="00D2445B">
        <w:rPr>
          <w:rFonts w:ascii="Times New Roman" w:hAnsi="Times New Roman" w:cs="Times New Roman"/>
          <w:sz w:val="28"/>
          <w:szCs w:val="28"/>
        </w:rPr>
        <w:t>.</w:t>
      </w:r>
    </w:p>
    <w:p w14:paraId="3995B96F" w14:textId="276F27BC" w:rsidR="008162A1" w:rsidRPr="00E62BDC" w:rsidRDefault="008162A1" w:rsidP="00874278">
      <w:pPr>
        <w:tabs>
          <w:tab w:val="left" w:pos="993"/>
        </w:tabs>
        <w:autoSpaceDE w:val="0"/>
        <w:autoSpaceDN w:val="0"/>
        <w:adjustRightInd w:val="0"/>
        <w:ind w:firstLine="567"/>
        <w:jc w:val="both"/>
        <w:rPr>
          <w:sz w:val="28"/>
          <w:szCs w:val="28"/>
        </w:rPr>
      </w:pPr>
      <w:proofErr w:type="gramStart"/>
      <w:r w:rsidRPr="00E62BDC">
        <w:rPr>
          <w:sz w:val="28"/>
          <w:szCs w:val="28"/>
        </w:rPr>
        <w:t>Контроль за</w:t>
      </w:r>
      <w:proofErr w:type="gramEnd"/>
      <w:r w:rsidRPr="00E62BDC">
        <w:rPr>
          <w:sz w:val="28"/>
          <w:szCs w:val="28"/>
        </w:rPr>
        <w:t xml:space="preserve"> предоставлением </w:t>
      </w:r>
      <w:r w:rsidR="00A33694" w:rsidRPr="00E62BDC">
        <w:rPr>
          <w:sz w:val="28"/>
          <w:szCs w:val="28"/>
        </w:rPr>
        <w:t>муниципальной</w:t>
      </w:r>
      <w:r w:rsidRPr="00E62BDC">
        <w:rPr>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537469" w:rsidRPr="00E62BDC">
        <w:rPr>
          <w:sz w:val="28"/>
          <w:szCs w:val="28"/>
        </w:rPr>
        <w:t>ОМСУ</w:t>
      </w:r>
      <w:r w:rsidRPr="00E62BDC">
        <w:rPr>
          <w:sz w:val="28"/>
          <w:szCs w:val="28"/>
        </w:rPr>
        <w:t xml:space="preserve"> и </w:t>
      </w:r>
      <w:r w:rsidR="000B4F0F">
        <w:rPr>
          <w:sz w:val="28"/>
          <w:szCs w:val="28"/>
        </w:rPr>
        <w:t>МФЦ</w:t>
      </w:r>
      <w:r w:rsidRPr="00E62BDC">
        <w:rPr>
          <w:sz w:val="28"/>
          <w:szCs w:val="28"/>
        </w:rPr>
        <w:t xml:space="preserve"> при предоставлении </w:t>
      </w:r>
      <w:r w:rsidR="00A33694" w:rsidRPr="00E62BDC">
        <w:rPr>
          <w:sz w:val="28"/>
          <w:szCs w:val="28"/>
        </w:rPr>
        <w:t>муниципальной</w:t>
      </w:r>
      <w:r w:rsidRPr="00E62BDC">
        <w:rPr>
          <w:sz w:val="28"/>
          <w:szCs w:val="28"/>
        </w:rPr>
        <w:t xml:space="preserve"> услуги, получения полной, актуальной и достоверной информации о порядке предоставления </w:t>
      </w:r>
      <w:r w:rsidR="00A33694" w:rsidRPr="00E62BDC">
        <w:rPr>
          <w:sz w:val="28"/>
          <w:szCs w:val="28"/>
        </w:rPr>
        <w:t>муниципальной</w:t>
      </w:r>
      <w:r w:rsidRPr="00E62BDC">
        <w:rPr>
          <w:sz w:val="28"/>
          <w:szCs w:val="28"/>
        </w:rPr>
        <w:t xml:space="preserve"> услуги и возможности досудебного рассмотрения обращений (жалоб) в процессе получения </w:t>
      </w:r>
      <w:r w:rsidR="00A33694" w:rsidRPr="00E62BDC">
        <w:rPr>
          <w:sz w:val="28"/>
          <w:szCs w:val="28"/>
        </w:rPr>
        <w:t>муниципальной</w:t>
      </w:r>
      <w:r w:rsidRPr="00E62BDC">
        <w:rPr>
          <w:sz w:val="28"/>
          <w:szCs w:val="28"/>
        </w:rPr>
        <w:t xml:space="preserve"> услуги.</w:t>
      </w:r>
      <w:bookmarkEnd w:id="12"/>
    </w:p>
    <w:p w14:paraId="7FB5C5B5" w14:textId="3F5E94CB" w:rsidR="00312A7A" w:rsidRPr="00E62BDC" w:rsidRDefault="00312A7A" w:rsidP="00874278">
      <w:pPr>
        <w:tabs>
          <w:tab w:val="left" w:pos="993"/>
        </w:tabs>
        <w:autoSpaceDE w:val="0"/>
        <w:autoSpaceDN w:val="0"/>
        <w:adjustRightInd w:val="0"/>
        <w:ind w:firstLine="567"/>
        <w:jc w:val="both"/>
        <w:rPr>
          <w:sz w:val="28"/>
          <w:szCs w:val="28"/>
        </w:rPr>
      </w:pPr>
      <w:r w:rsidRPr="00E62BDC">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052EC279" w14:textId="6DE75533" w:rsidR="00312A7A" w:rsidRPr="00E62BDC" w:rsidRDefault="00312A7A" w:rsidP="00874278">
      <w:pPr>
        <w:tabs>
          <w:tab w:val="left" w:pos="993"/>
        </w:tabs>
        <w:autoSpaceDE w:val="0"/>
        <w:autoSpaceDN w:val="0"/>
        <w:adjustRightInd w:val="0"/>
        <w:ind w:firstLine="567"/>
        <w:jc w:val="both"/>
        <w:rPr>
          <w:b/>
          <w:sz w:val="28"/>
          <w:szCs w:val="28"/>
        </w:rPr>
      </w:pPr>
    </w:p>
    <w:p w14:paraId="152F7C18" w14:textId="4B26A10F" w:rsidR="008162A1" w:rsidRPr="00E62BDC" w:rsidRDefault="008162A1" w:rsidP="00874278">
      <w:pPr>
        <w:tabs>
          <w:tab w:val="left" w:pos="993"/>
        </w:tabs>
        <w:autoSpaceDE w:val="0"/>
        <w:autoSpaceDN w:val="0"/>
        <w:adjustRightInd w:val="0"/>
        <w:ind w:firstLine="567"/>
        <w:contextualSpacing/>
        <w:jc w:val="center"/>
        <w:outlineLvl w:val="1"/>
        <w:rPr>
          <w:b/>
          <w:sz w:val="28"/>
          <w:szCs w:val="28"/>
        </w:rPr>
      </w:pPr>
      <w:r w:rsidRPr="00E62BDC">
        <w:rPr>
          <w:b/>
          <w:sz w:val="28"/>
          <w:szCs w:val="28"/>
        </w:rPr>
        <w:t xml:space="preserve">Раздел V. ДОСУДЕБНЫЙ (ВНЕСУДЕБНЫЙ) ПОРЯДОК ОБЖАЛОВАНИЯ РЕШЕНИЙ И ДЕЙСТВИЙ (БЕЗДЕЙСТВИЯ) ОРГАНА, ПРЕДОСТАВЛЯЮЩЕГО </w:t>
      </w:r>
      <w:r w:rsidR="00197614" w:rsidRPr="00E62BDC">
        <w:rPr>
          <w:b/>
          <w:sz w:val="28"/>
          <w:szCs w:val="28"/>
        </w:rPr>
        <w:t>МУНИЦИПАЛЬНУЮ</w:t>
      </w:r>
      <w:r w:rsidRPr="00E62BDC">
        <w:rPr>
          <w:b/>
          <w:sz w:val="28"/>
          <w:szCs w:val="28"/>
        </w:rPr>
        <w:t xml:space="preserve"> УСЛУГУ, А ТАКЖЕ ЕГО ДОЛЖНОСТНЫХ ЛИЦ</w:t>
      </w:r>
    </w:p>
    <w:p w14:paraId="1BA231F3" w14:textId="77777777" w:rsidR="008162A1" w:rsidRPr="00E62BDC"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0FCE826B" w14:textId="76FE89E0" w:rsidR="00CC3EE9" w:rsidRPr="00E62BDC" w:rsidRDefault="00CC3EE9"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Информация для заявителя о его праве подать жалобу</w:t>
      </w:r>
    </w:p>
    <w:p w14:paraId="1DFC3B9B" w14:textId="70876C11" w:rsidR="008162A1" w:rsidRPr="00E62BDC" w:rsidRDefault="008162A1" w:rsidP="00874278">
      <w:pPr>
        <w:pStyle w:val="ab"/>
        <w:tabs>
          <w:tab w:val="left" w:pos="993"/>
        </w:tabs>
        <w:spacing w:after="0" w:line="240" w:lineRule="auto"/>
        <w:ind w:left="0" w:firstLine="567"/>
        <w:rPr>
          <w:rFonts w:ascii="Times New Roman" w:hAnsi="Times New Roman" w:cs="Times New Roman"/>
          <w:b/>
          <w:sz w:val="28"/>
          <w:szCs w:val="28"/>
        </w:rPr>
      </w:pPr>
    </w:p>
    <w:p w14:paraId="7666300D" w14:textId="3050C904"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Заявитель имеет право подать жалобу на решения и (или) действия (бездействие) исполнительных органов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власти, а также их должностных лиц, принятые (осуществляемые) в ходе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p>
    <w:p w14:paraId="4FCFBCA2" w14:textId="77777777" w:rsidR="008162A1" w:rsidRPr="00E62BDC"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21355D9D" w14:textId="243C408C" w:rsidR="00CC3EE9" w:rsidRPr="00E62BDC" w:rsidRDefault="00CC3EE9"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Предмет жалобы</w:t>
      </w:r>
    </w:p>
    <w:p w14:paraId="3685021E" w14:textId="27AF08C6" w:rsidR="008162A1" w:rsidRPr="00E62BDC" w:rsidRDefault="008162A1" w:rsidP="00874278">
      <w:pPr>
        <w:pStyle w:val="ab"/>
        <w:tabs>
          <w:tab w:val="left" w:pos="993"/>
        </w:tabs>
        <w:spacing w:after="0" w:line="240" w:lineRule="auto"/>
        <w:ind w:left="0" w:firstLine="567"/>
        <w:rPr>
          <w:rFonts w:ascii="Times New Roman" w:hAnsi="Times New Roman" w:cs="Times New Roman"/>
          <w:b/>
          <w:sz w:val="28"/>
          <w:szCs w:val="28"/>
        </w:rPr>
      </w:pPr>
    </w:p>
    <w:p w14:paraId="69D36716" w14:textId="77777777"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Заявитель может обратиться с </w:t>
      </w:r>
      <w:proofErr w:type="gramStart"/>
      <w:r w:rsidRPr="00E62BDC">
        <w:rPr>
          <w:rFonts w:ascii="Times New Roman" w:hAnsi="Times New Roman" w:cs="Times New Roman"/>
          <w:sz w:val="28"/>
          <w:szCs w:val="28"/>
        </w:rPr>
        <w:t>жалобой</w:t>
      </w:r>
      <w:proofErr w:type="gramEnd"/>
      <w:r w:rsidRPr="00E62BDC">
        <w:rPr>
          <w:rFonts w:ascii="Times New Roman" w:hAnsi="Times New Roman" w:cs="Times New Roman"/>
          <w:sz w:val="28"/>
          <w:szCs w:val="28"/>
        </w:rPr>
        <w:t xml:space="preserve"> в том числе в следующих случаях:</w:t>
      </w:r>
    </w:p>
    <w:p w14:paraId="6E26B791" w14:textId="3548C1CF"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нарушение срока регистрации запроса о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запроса, указанного в стат</w:t>
      </w:r>
      <w:r w:rsidR="000B4F0F">
        <w:rPr>
          <w:rFonts w:ascii="Times New Roman" w:hAnsi="Times New Roman" w:cs="Times New Roman"/>
          <w:sz w:val="28"/>
          <w:szCs w:val="28"/>
        </w:rPr>
        <w:t>ье 15.1 Федерального закона</w:t>
      </w:r>
      <w:r w:rsidRPr="00E62BDC">
        <w:rPr>
          <w:rFonts w:ascii="Times New Roman" w:hAnsi="Times New Roman" w:cs="Times New Roman"/>
          <w:sz w:val="28"/>
          <w:szCs w:val="28"/>
        </w:rPr>
        <w:t>;</w:t>
      </w:r>
    </w:p>
    <w:p w14:paraId="5E5D2A30" w14:textId="73E27470"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нарушение срока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p>
    <w:p w14:paraId="37285EA9" w14:textId="165038F7"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p>
    <w:p w14:paraId="22C45077" w14:textId="635A5928"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E62BDC">
        <w:rPr>
          <w:rFonts w:ascii="Times New Roman" w:hAnsi="Times New Roman" w:cs="Times New Roman"/>
          <w:sz w:val="28"/>
          <w:szCs w:val="28"/>
        </w:rPr>
        <w:lastRenderedPageBreak/>
        <w:t xml:space="preserve">правовыми актами Липецкой области для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у заявителя;</w:t>
      </w:r>
    </w:p>
    <w:p w14:paraId="604F9B41" w14:textId="5D881A91"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E62BDC">
        <w:rPr>
          <w:rFonts w:ascii="Times New Roman" w:hAnsi="Times New Roman" w:cs="Times New Roman"/>
          <w:sz w:val="28"/>
          <w:szCs w:val="28"/>
        </w:rPr>
        <w:t xml:space="preserve">отказ в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roofErr w:type="gramEnd"/>
    </w:p>
    <w:p w14:paraId="6903E507" w14:textId="694C6C68"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затребование с заявителя при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Липецкой области;</w:t>
      </w:r>
    </w:p>
    <w:p w14:paraId="55762445" w14:textId="1DA3755A"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E62BDC">
        <w:rPr>
          <w:rFonts w:ascii="Times New Roman" w:hAnsi="Times New Roman" w:cs="Times New Roman"/>
          <w:sz w:val="28"/>
          <w:szCs w:val="28"/>
        </w:rPr>
        <w:t xml:space="preserve">отказ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должностного лица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в исправлении допущенных ими опечаток и (или) ошибок в выданных в результате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14:paraId="305A4608" w14:textId="19CB41AC"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нарушение срока или порядка выдачи документов по результатам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w:t>
      </w:r>
      <w:bookmarkStart w:id="13" w:name="_Hlk30079430"/>
      <w:r w:rsidRPr="00E62BDC">
        <w:rPr>
          <w:rFonts w:ascii="Times New Roman" w:hAnsi="Times New Roman" w:cs="Times New Roman"/>
          <w:sz w:val="28"/>
          <w:szCs w:val="28"/>
        </w:rPr>
        <w:t>услуги</w:t>
      </w:r>
      <w:bookmarkEnd w:id="13"/>
      <w:r w:rsidRPr="00E62BDC">
        <w:rPr>
          <w:rFonts w:ascii="Times New Roman" w:hAnsi="Times New Roman" w:cs="Times New Roman"/>
          <w:sz w:val="28"/>
          <w:szCs w:val="28"/>
        </w:rPr>
        <w:t>;</w:t>
      </w:r>
    </w:p>
    <w:p w14:paraId="123D6804" w14:textId="7EDF7413"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E62BDC">
        <w:rPr>
          <w:rFonts w:ascii="Times New Roman" w:hAnsi="Times New Roman" w:cs="Times New Roman"/>
          <w:sz w:val="28"/>
          <w:szCs w:val="28"/>
        </w:rPr>
        <w:t xml:space="preserve">приостановление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roofErr w:type="gramEnd"/>
    </w:p>
    <w:p w14:paraId="00F05F89" w14:textId="433FFBAA" w:rsidR="008162A1" w:rsidRPr="00E62BDC" w:rsidRDefault="008162A1" w:rsidP="00874278">
      <w:pPr>
        <w:pStyle w:val="ab"/>
        <w:numPr>
          <w:ilvl w:val="0"/>
          <w:numId w:val="4"/>
        </w:numPr>
        <w:tabs>
          <w:tab w:val="left" w:pos="993"/>
        </w:tabs>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требование у заявителя при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либо в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w:t>
      </w:r>
    </w:p>
    <w:p w14:paraId="53C341B6" w14:textId="77777777" w:rsidR="008162A1" w:rsidRPr="00E62BDC"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5EC59A4C" w14:textId="4821C560" w:rsidR="002570FD" w:rsidRPr="00E62BDC" w:rsidRDefault="002570F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Органы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власти, организации, должностные лица, которым может быть направлена жалоба</w:t>
      </w:r>
    </w:p>
    <w:p w14:paraId="231933B8" w14:textId="6DA5C191" w:rsidR="008162A1" w:rsidRPr="00E62BDC" w:rsidRDefault="008162A1" w:rsidP="00874278">
      <w:pPr>
        <w:tabs>
          <w:tab w:val="left" w:pos="993"/>
        </w:tabs>
        <w:ind w:firstLine="567"/>
        <w:jc w:val="center"/>
        <w:rPr>
          <w:b/>
          <w:bCs/>
          <w:sz w:val="28"/>
          <w:szCs w:val="28"/>
        </w:rPr>
      </w:pPr>
    </w:p>
    <w:p w14:paraId="0AFFD51C" w14:textId="02AB08F6"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bookmarkStart w:id="14" w:name="_Hlk30515595"/>
      <w:r w:rsidRPr="00E62BDC">
        <w:rPr>
          <w:rFonts w:ascii="Times New Roman" w:hAnsi="Times New Roman" w:cs="Times New Roman"/>
          <w:bCs/>
          <w:sz w:val="28"/>
          <w:szCs w:val="28"/>
        </w:rPr>
        <w:t xml:space="preserve">Жалоба на решения и действия (бездействие) должностных лиц </w:t>
      </w:r>
      <w:r w:rsidR="00537469" w:rsidRPr="00E62BDC">
        <w:rPr>
          <w:rFonts w:ascii="Times New Roman" w:hAnsi="Times New Roman" w:cs="Times New Roman"/>
          <w:sz w:val="28"/>
          <w:szCs w:val="28"/>
        </w:rPr>
        <w:t>ОМСУ</w:t>
      </w:r>
      <w:r w:rsidRPr="00E62BDC">
        <w:rPr>
          <w:rFonts w:ascii="Times New Roman" w:hAnsi="Times New Roman" w:cs="Times New Roman"/>
          <w:bCs/>
          <w:sz w:val="28"/>
          <w:szCs w:val="28"/>
        </w:rPr>
        <w:t xml:space="preserve"> в досудебном (внесудебном) порядке подается </w:t>
      </w:r>
      <w:r w:rsidR="00590C52">
        <w:rPr>
          <w:rFonts w:ascii="Times New Roman" w:eastAsia="Calibri" w:hAnsi="Times New Roman" w:cs="Times New Roman"/>
          <w:sz w:val="28"/>
          <w:szCs w:val="28"/>
        </w:rPr>
        <w:t>главе администрации</w:t>
      </w:r>
      <w:r w:rsidR="00D50FE7" w:rsidRPr="00E62BDC">
        <w:rPr>
          <w:rFonts w:ascii="Times New Roman" w:eastAsia="Calibri" w:hAnsi="Times New Roman" w:cs="Times New Roman"/>
          <w:sz w:val="28"/>
          <w:szCs w:val="28"/>
        </w:rPr>
        <w:t xml:space="preserve"> ОМСУ</w:t>
      </w:r>
      <w:r w:rsidRPr="00E62BDC">
        <w:rPr>
          <w:rFonts w:ascii="Times New Roman" w:hAnsi="Times New Roman" w:cs="Times New Roman"/>
          <w:bCs/>
          <w:sz w:val="28"/>
          <w:szCs w:val="28"/>
        </w:rPr>
        <w:t xml:space="preserve">. Жалоба на решения и действия (бездействие) </w:t>
      </w:r>
      <w:r w:rsidR="00590C52">
        <w:rPr>
          <w:rFonts w:ascii="Times New Roman" w:eastAsia="Calibri" w:hAnsi="Times New Roman" w:cs="Times New Roman"/>
          <w:sz w:val="28"/>
          <w:szCs w:val="28"/>
        </w:rPr>
        <w:t>главы администрации</w:t>
      </w:r>
      <w:r w:rsidR="00D50FE7" w:rsidRPr="00E62BDC">
        <w:rPr>
          <w:rFonts w:ascii="Times New Roman" w:eastAsia="Calibri" w:hAnsi="Times New Roman" w:cs="Times New Roman"/>
          <w:sz w:val="28"/>
          <w:szCs w:val="28"/>
        </w:rPr>
        <w:t xml:space="preserve"> ОМСУ</w:t>
      </w:r>
      <w:r w:rsidR="00D50FE7" w:rsidRPr="00E62BDC">
        <w:rPr>
          <w:rFonts w:ascii="Times New Roman" w:hAnsi="Times New Roman" w:cs="Times New Roman"/>
          <w:bCs/>
          <w:sz w:val="28"/>
          <w:szCs w:val="28"/>
        </w:rPr>
        <w:t xml:space="preserve"> </w:t>
      </w:r>
      <w:r w:rsidRPr="00E62BDC">
        <w:rPr>
          <w:rFonts w:ascii="Times New Roman" w:hAnsi="Times New Roman" w:cs="Times New Roman"/>
          <w:bCs/>
          <w:sz w:val="28"/>
          <w:szCs w:val="28"/>
        </w:rPr>
        <w:t xml:space="preserve">в досудебном (внесудебном) порядке подается </w:t>
      </w:r>
      <w:r w:rsidR="00A86AF0" w:rsidRPr="00E62BDC">
        <w:rPr>
          <w:rFonts w:ascii="Times New Roman" w:hAnsi="Times New Roman" w:cs="Times New Roman"/>
          <w:bCs/>
          <w:sz w:val="28"/>
          <w:szCs w:val="28"/>
        </w:rPr>
        <w:t>в вышестоящий орган (при его наличии)</w:t>
      </w:r>
      <w:r w:rsidRPr="00E62BDC">
        <w:rPr>
          <w:rFonts w:ascii="Times New Roman" w:hAnsi="Times New Roman" w:cs="Times New Roman"/>
          <w:bCs/>
          <w:sz w:val="28"/>
          <w:szCs w:val="28"/>
        </w:rPr>
        <w:t>.</w:t>
      </w:r>
      <w:bookmarkEnd w:id="14"/>
    </w:p>
    <w:p w14:paraId="60CD9B52" w14:textId="77777777" w:rsidR="008162A1" w:rsidRPr="00E62BDC" w:rsidRDefault="008162A1" w:rsidP="00874278">
      <w:pPr>
        <w:tabs>
          <w:tab w:val="left" w:pos="993"/>
        </w:tabs>
        <w:ind w:firstLine="567"/>
        <w:jc w:val="center"/>
        <w:rPr>
          <w:b/>
          <w:bCs/>
          <w:sz w:val="28"/>
          <w:szCs w:val="28"/>
        </w:rPr>
      </w:pPr>
    </w:p>
    <w:p w14:paraId="31C33DA1" w14:textId="2D4F81D1" w:rsidR="002570FD" w:rsidRPr="00E62BDC" w:rsidRDefault="002570F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Порядок подачи и рассмотрения жалобы</w:t>
      </w:r>
    </w:p>
    <w:p w14:paraId="5E33EBD7" w14:textId="4E9167C4" w:rsidR="008162A1" w:rsidRPr="00E62BDC" w:rsidRDefault="008162A1" w:rsidP="00874278">
      <w:pPr>
        <w:tabs>
          <w:tab w:val="left" w:pos="993"/>
        </w:tabs>
        <w:ind w:firstLine="567"/>
        <w:jc w:val="center"/>
        <w:rPr>
          <w:b/>
          <w:bCs/>
          <w:sz w:val="28"/>
          <w:szCs w:val="28"/>
        </w:rPr>
      </w:pPr>
    </w:p>
    <w:p w14:paraId="4C991AD3" w14:textId="182688CF" w:rsidR="00A86AF0"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E62BDC">
        <w:rPr>
          <w:rFonts w:ascii="Times New Roman" w:hAnsi="Times New Roman" w:cs="Times New Roman"/>
          <w:sz w:val="28"/>
          <w:szCs w:val="28"/>
        </w:rPr>
        <w:t xml:space="preserve">Жалоба </w:t>
      </w:r>
      <w:r w:rsidR="00A86AF0" w:rsidRPr="00E62BDC">
        <w:rPr>
          <w:rFonts w:ascii="Times New Roman" w:hAnsi="Times New Roman" w:cs="Times New Roman"/>
          <w:sz w:val="28"/>
          <w:szCs w:val="28"/>
        </w:rPr>
        <w:t>на решения и действия (бездействие) ОМСУ, предоставляющего муниципальную услугу, должностного лица ОМСУ, предоставляющего муниципальную услугу, муници</w:t>
      </w:r>
      <w:r w:rsidR="00590C52">
        <w:rPr>
          <w:rFonts w:ascii="Times New Roman" w:hAnsi="Times New Roman" w:cs="Times New Roman"/>
          <w:sz w:val="28"/>
          <w:szCs w:val="28"/>
        </w:rPr>
        <w:t>пального служащего, главы администрации</w:t>
      </w:r>
      <w:r w:rsidR="00A86AF0" w:rsidRPr="00E62BDC">
        <w:rPr>
          <w:rFonts w:ascii="Times New Roman" w:hAnsi="Times New Roman" w:cs="Times New Roman"/>
          <w:sz w:val="28"/>
          <w:szCs w:val="28"/>
        </w:rPr>
        <w:t xml:space="preserve"> ОМСУ,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w:t>
      </w:r>
      <w:r w:rsidR="00A86AF0" w:rsidRPr="00E62BDC">
        <w:rPr>
          <w:rFonts w:ascii="Times New Roman" w:hAnsi="Times New Roman" w:cs="Times New Roman"/>
          <w:sz w:val="28"/>
          <w:szCs w:val="28"/>
        </w:rPr>
        <w:lastRenderedPageBreak/>
        <w:t>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w:t>
      </w:r>
      <w:proofErr w:type="gramEnd"/>
      <w:r w:rsidR="00A86AF0" w:rsidRPr="00E62BDC">
        <w:rPr>
          <w:rFonts w:ascii="Times New Roman" w:hAnsi="Times New Roman" w:cs="Times New Roman"/>
          <w:sz w:val="28"/>
          <w:szCs w:val="28"/>
        </w:rPr>
        <w:t xml:space="preserve"> при личном приеме заявителя.</w:t>
      </w:r>
    </w:p>
    <w:p w14:paraId="09E8B91C" w14:textId="28A6E09A"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Жалоба должна содержать:</w:t>
      </w:r>
    </w:p>
    <w:p w14:paraId="40120D16" w14:textId="39720460" w:rsidR="008162A1" w:rsidRPr="00E62BDC" w:rsidRDefault="008162A1" w:rsidP="00874278">
      <w:pPr>
        <w:pStyle w:val="ab"/>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наименование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должностного лица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либо </w:t>
      </w:r>
      <w:r w:rsidR="00197614" w:rsidRPr="00E62BDC">
        <w:rPr>
          <w:rFonts w:ascii="Times New Roman" w:hAnsi="Times New Roman" w:cs="Times New Roman"/>
          <w:sz w:val="28"/>
          <w:szCs w:val="28"/>
        </w:rPr>
        <w:t>муниципального</w:t>
      </w:r>
      <w:r w:rsidRPr="00E62BDC">
        <w:rPr>
          <w:rFonts w:ascii="Times New Roman" w:hAnsi="Times New Roman" w:cs="Times New Roman"/>
          <w:sz w:val="28"/>
          <w:szCs w:val="28"/>
        </w:rPr>
        <w:t xml:space="preserve"> служащего, решения и действия (бездействие) которых обжалуются;</w:t>
      </w:r>
    </w:p>
    <w:p w14:paraId="0F8CDB63" w14:textId="77777777" w:rsidR="008162A1" w:rsidRPr="00E62BDC" w:rsidRDefault="008162A1" w:rsidP="00874278">
      <w:pPr>
        <w:pStyle w:val="ab"/>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E62BDC">
        <w:rPr>
          <w:rFonts w:ascii="Times New Roman" w:hAnsi="Times New Roman" w:cs="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9C92900" w14:textId="40ADC254" w:rsidR="008162A1" w:rsidRPr="00E62BDC" w:rsidRDefault="008162A1" w:rsidP="00874278">
      <w:pPr>
        <w:pStyle w:val="ab"/>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сведения об обжалуемых решениях и действиях (бездействии)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должностного лица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либо </w:t>
      </w:r>
      <w:r w:rsidR="00197614" w:rsidRPr="00E62BDC">
        <w:rPr>
          <w:rFonts w:ascii="Times New Roman" w:hAnsi="Times New Roman" w:cs="Times New Roman"/>
          <w:sz w:val="28"/>
          <w:szCs w:val="28"/>
        </w:rPr>
        <w:t>муниципального</w:t>
      </w:r>
      <w:r w:rsidRPr="00E62BDC">
        <w:rPr>
          <w:rFonts w:ascii="Times New Roman" w:hAnsi="Times New Roman" w:cs="Times New Roman"/>
          <w:sz w:val="28"/>
          <w:szCs w:val="28"/>
        </w:rPr>
        <w:t xml:space="preserve"> служащего;</w:t>
      </w:r>
    </w:p>
    <w:p w14:paraId="2536BC25" w14:textId="0729C78C" w:rsidR="008162A1" w:rsidRPr="00E62BDC" w:rsidRDefault="008162A1" w:rsidP="00874278">
      <w:pPr>
        <w:pStyle w:val="ab"/>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должностного лица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либо </w:t>
      </w:r>
      <w:r w:rsidR="00197614" w:rsidRPr="00E62BDC">
        <w:rPr>
          <w:rFonts w:ascii="Times New Roman" w:hAnsi="Times New Roman" w:cs="Times New Roman"/>
          <w:sz w:val="28"/>
          <w:szCs w:val="28"/>
        </w:rPr>
        <w:t>муниципального</w:t>
      </w:r>
      <w:r w:rsidRPr="00E62BDC">
        <w:rPr>
          <w:rFonts w:ascii="Times New Roman" w:hAnsi="Times New Roman" w:cs="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14:paraId="3FDC946F" w14:textId="77777777"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Ответ на жалобу не дается в следующих случаях:</w:t>
      </w:r>
    </w:p>
    <w:p w14:paraId="0C373A9F"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если в письменном обращении не </w:t>
      </w:r>
      <w:proofErr w:type="gramStart"/>
      <w:r w:rsidRPr="00E62BDC">
        <w:rPr>
          <w:sz w:val="28"/>
          <w:szCs w:val="28"/>
        </w:rPr>
        <w:t>указаны</w:t>
      </w:r>
      <w:proofErr w:type="gramEnd"/>
      <w:r w:rsidRPr="00E62BDC">
        <w:rPr>
          <w:sz w:val="28"/>
          <w:szCs w:val="28"/>
        </w:rPr>
        <w:t xml:space="preserve"> фамилия заявителя, направившего обращение, или почтовый адрес, по которому должен быть направлен ответ; </w:t>
      </w:r>
    </w:p>
    <w:p w14:paraId="3DD0A680"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089053F2"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14:paraId="23F11D6B" w14:textId="43C6C64F" w:rsidR="008162A1" w:rsidRPr="00E62BDC" w:rsidRDefault="00537469"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ОМСУ</w:t>
      </w:r>
      <w:r w:rsidR="008162A1" w:rsidRPr="00E62BDC">
        <w:rPr>
          <w:rFonts w:ascii="Times New Roman" w:hAnsi="Times New Roman" w:cs="Times New Roman"/>
          <w:sz w:val="28"/>
          <w:szCs w:val="28"/>
        </w:rPr>
        <w:t xml:space="preserve"> вправе оставить жалобу без ответа по существу в случаях:</w:t>
      </w:r>
    </w:p>
    <w:p w14:paraId="740255AE" w14:textId="041FA41A" w:rsidR="008162A1" w:rsidRPr="00E62BDC" w:rsidRDefault="00A67753" w:rsidP="00874278">
      <w:pPr>
        <w:tabs>
          <w:tab w:val="left" w:pos="993"/>
        </w:tabs>
        <w:autoSpaceDE w:val="0"/>
        <w:autoSpaceDN w:val="0"/>
        <w:adjustRightInd w:val="0"/>
        <w:ind w:firstLine="567"/>
        <w:contextualSpacing/>
        <w:jc w:val="both"/>
        <w:rPr>
          <w:sz w:val="28"/>
          <w:szCs w:val="28"/>
        </w:rPr>
      </w:pPr>
      <w:r>
        <w:rPr>
          <w:sz w:val="28"/>
          <w:szCs w:val="28"/>
        </w:rPr>
        <w:t xml:space="preserve">1) </w:t>
      </w:r>
      <w:r w:rsidR="008162A1" w:rsidRPr="00E62BDC">
        <w:rPr>
          <w:sz w:val="28"/>
          <w:szCs w:val="28"/>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189DDCD0" w14:textId="72372255" w:rsidR="008162A1" w:rsidRPr="00E62BDC" w:rsidRDefault="00A67753" w:rsidP="00874278">
      <w:pPr>
        <w:tabs>
          <w:tab w:val="left" w:pos="993"/>
        </w:tabs>
        <w:autoSpaceDE w:val="0"/>
        <w:autoSpaceDN w:val="0"/>
        <w:adjustRightInd w:val="0"/>
        <w:ind w:firstLine="567"/>
        <w:contextualSpacing/>
        <w:jc w:val="both"/>
        <w:rPr>
          <w:sz w:val="28"/>
          <w:szCs w:val="28"/>
        </w:rPr>
      </w:pPr>
      <w:r>
        <w:rPr>
          <w:sz w:val="28"/>
          <w:szCs w:val="28"/>
        </w:rPr>
        <w:t xml:space="preserve">2) </w:t>
      </w:r>
      <w:r w:rsidR="008162A1" w:rsidRPr="00E62BDC">
        <w:rPr>
          <w:sz w:val="28"/>
          <w:szCs w:val="28"/>
        </w:rPr>
        <w:t xml:space="preserve">если ответ по существу поставленного в обращении вопроса не может быть дан без разглашения сведений, составляющих </w:t>
      </w:r>
      <w:r w:rsidR="00197614" w:rsidRPr="00E62BDC">
        <w:rPr>
          <w:sz w:val="28"/>
          <w:szCs w:val="28"/>
        </w:rPr>
        <w:t>муниципальную</w:t>
      </w:r>
      <w:r w:rsidR="008162A1" w:rsidRPr="00E62BDC">
        <w:rPr>
          <w:sz w:val="28"/>
          <w:szCs w:val="28"/>
        </w:rPr>
        <w:t xml:space="preserve">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7B2CE0EA" w14:textId="7817B69A"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В случае</w:t>
      </w:r>
      <w:proofErr w:type="gramStart"/>
      <w:r w:rsidRPr="00E62BDC">
        <w:rPr>
          <w:rFonts w:ascii="Times New Roman" w:hAnsi="Times New Roman" w:cs="Times New Roman"/>
          <w:sz w:val="28"/>
          <w:szCs w:val="28"/>
        </w:rPr>
        <w:t>,</w:t>
      </w:r>
      <w:proofErr w:type="gramEnd"/>
      <w:r w:rsidRPr="00E62BDC">
        <w:rPr>
          <w:rFonts w:ascii="Times New Roman" w:hAnsi="Times New Roman" w:cs="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w:t>
      </w:r>
      <w:r w:rsidRPr="00E62BDC">
        <w:rPr>
          <w:rFonts w:ascii="Times New Roman" w:hAnsi="Times New Roman" w:cs="Times New Roman"/>
          <w:sz w:val="28"/>
          <w:szCs w:val="28"/>
        </w:rPr>
        <w:lastRenderedPageBreak/>
        <w:t>указанное обращение и ранее направляемые обращения направлялись в один и тот же орган</w:t>
      </w:r>
      <w:r w:rsidR="00293184" w:rsidRPr="00E62BDC">
        <w:rPr>
          <w:rFonts w:ascii="Times New Roman" w:hAnsi="Times New Roman" w:cs="Times New Roman"/>
          <w:sz w:val="28"/>
          <w:szCs w:val="28"/>
        </w:rPr>
        <w:t>, предоставляющий муниципальную услугу</w:t>
      </w:r>
      <w:r w:rsidRPr="00E62BDC">
        <w:rPr>
          <w:rFonts w:ascii="Times New Roman" w:hAnsi="Times New Roman" w:cs="Times New Roman"/>
          <w:sz w:val="28"/>
          <w:szCs w:val="28"/>
        </w:rPr>
        <w:t xml:space="preserve"> или одному и тому же должностному лицу. О данном решении уведомляется заявитель. </w:t>
      </w:r>
    </w:p>
    <w:p w14:paraId="03BD6A8C" w14:textId="77777777"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3B46A52B" w14:textId="50068359" w:rsidR="008162A1" w:rsidRPr="00E62BDC" w:rsidRDefault="008162A1" w:rsidP="00874278">
      <w:pPr>
        <w:tabs>
          <w:tab w:val="left" w:pos="993"/>
        </w:tabs>
        <w:ind w:firstLine="567"/>
        <w:contextualSpacing/>
        <w:jc w:val="both"/>
        <w:rPr>
          <w:b/>
          <w:bCs/>
          <w:sz w:val="28"/>
          <w:szCs w:val="28"/>
        </w:rPr>
      </w:pPr>
      <w:r w:rsidRPr="00E62BDC">
        <w:rPr>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w:t>
      </w:r>
      <w:r w:rsidR="00197614" w:rsidRPr="00E62BDC">
        <w:rPr>
          <w:sz w:val="28"/>
          <w:szCs w:val="28"/>
        </w:rPr>
        <w:t>муниципальную</w:t>
      </w:r>
      <w:r w:rsidRPr="00E62BDC">
        <w:rPr>
          <w:sz w:val="28"/>
          <w:szCs w:val="28"/>
        </w:rPr>
        <w:t xml:space="preserve"> услугу, либо вышестоящему должностному лицу.</w:t>
      </w:r>
    </w:p>
    <w:p w14:paraId="18BCACE0" w14:textId="77777777" w:rsidR="008162A1" w:rsidRPr="00E62BDC" w:rsidRDefault="008162A1" w:rsidP="00874278">
      <w:pPr>
        <w:tabs>
          <w:tab w:val="left" w:pos="993"/>
        </w:tabs>
        <w:ind w:firstLine="567"/>
        <w:contextualSpacing/>
        <w:jc w:val="center"/>
        <w:rPr>
          <w:b/>
          <w:bCs/>
          <w:sz w:val="28"/>
          <w:szCs w:val="28"/>
        </w:rPr>
      </w:pPr>
    </w:p>
    <w:p w14:paraId="133008D5" w14:textId="288E5775" w:rsidR="002570FD" w:rsidRPr="00E62BDC" w:rsidRDefault="002570F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Сроки рассмотрения жалобы</w:t>
      </w:r>
    </w:p>
    <w:p w14:paraId="77BDF852" w14:textId="26AFA6A5" w:rsidR="008162A1" w:rsidRPr="00E62BDC" w:rsidRDefault="008162A1" w:rsidP="00874278">
      <w:pPr>
        <w:tabs>
          <w:tab w:val="left" w:pos="993"/>
        </w:tabs>
        <w:ind w:firstLine="567"/>
        <w:jc w:val="center"/>
        <w:rPr>
          <w:b/>
          <w:bCs/>
          <w:sz w:val="28"/>
          <w:szCs w:val="28"/>
        </w:rPr>
      </w:pPr>
    </w:p>
    <w:p w14:paraId="18B520FB" w14:textId="74718166" w:rsidR="008D28ED"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E62BDC">
        <w:rPr>
          <w:rFonts w:ascii="Times New Roman" w:hAnsi="Times New Roman" w:cs="Times New Roman"/>
          <w:sz w:val="28"/>
          <w:szCs w:val="28"/>
        </w:rPr>
        <w:t xml:space="preserve">Жалоба, поступившая в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 xml:space="preserve">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6A6CF787" w14:textId="77777777" w:rsidR="008162A1" w:rsidRPr="00E62BDC" w:rsidRDefault="008162A1" w:rsidP="00874278">
      <w:pPr>
        <w:tabs>
          <w:tab w:val="left" w:pos="993"/>
        </w:tabs>
        <w:ind w:firstLine="567"/>
        <w:jc w:val="center"/>
        <w:rPr>
          <w:b/>
          <w:bCs/>
          <w:sz w:val="28"/>
          <w:szCs w:val="28"/>
        </w:rPr>
      </w:pPr>
    </w:p>
    <w:p w14:paraId="44C9A073" w14:textId="79A3A3CF" w:rsidR="00BC270B" w:rsidRPr="00E62BDC" w:rsidRDefault="002570F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Р</w:t>
      </w:r>
      <w:r w:rsidR="00CC3EE9" w:rsidRPr="00E62BDC">
        <w:rPr>
          <w:rFonts w:ascii="Times New Roman" w:hAnsi="Times New Roman" w:cs="Times New Roman"/>
          <w:b/>
          <w:sz w:val="28"/>
          <w:szCs w:val="28"/>
        </w:rPr>
        <w:t>езультат рассмотрения жалобы</w:t>
      </w:r>
    </w:p>
    <w:p w14:paraId="15D03E81" w14:textId="390385F1" w:rsidR="008D28ED" w:rsidRPr="00E62BDC" w:rsidRDefault="008D28ED" w:rsidP="0049022F">
      <w:pPr>
        <w:tabs>
          <w:tab w:val="left" w:pos="993"/>
        </w:tabs>
        <w:ind w:firstLine="567"/>
        <w:jc w:val="center"/>
        <w:rPr>
          <w:b/>
          <w:bCs/>
          <w:sz w:val="28"/>
          <w:szCs w:val="28"/>
        </w:rPr>
      </w:pPr>
    </w:p>
    <w:p w14:paraId="13C16281" w14:textId="1BE6433F" w:rsidR="007C0E59" w:rsidRPr="00E62BDC" w:rsidRDefault="007C0E59" w:rsidP="0049022F">
      <w:pPr>
        <w:pStyle w:val="210"/>
        <w:numPr>
          <w:ilvl w:val="0"/>
          <w:numId w:val="30"/>
        </w:numPr>
        <w:shd w:val="clear" w:color="auto" w:fill="auto"/>
        <w:tabs>
          <w:tab w:val="left" w:pos="993"/>
          <w:tab w:val="left" w:pos="1369"/>
        </w:tabs>
        <w:spacing w:after="0" w:line="240" w:lineRule="auto"/>
        <w:ind w:left="142" w:firstLine="567"/>
        <w:contextualSpacing/>
      </w:pPr>
      <w:r w:rsidRPr="00E62BDC">
        <w:t>По результатам рассмотрения жалобы ОМСУ принимает одно из следующих решений:</w:t>
      </w:r>
    </w:p>
    <w:p w14:paraId="2EA3E9A7" w14:textId="5078D9E7" w:rsidR="007C0E59" w:rsidRPr="00E62BDC" w:rsidRDefault="008D28ED" w:rsidP="0049022F">
      <w:pPr>
        <w:pStyle w:val="ab"/>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E62BDC">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r w:rsidR="00590C52">
        <w:rPr>
          <w:rFonts w:ascii="Times New Roman" w:hAnsi="Times New Roman" w:cs="Times New Roman"/>
          <w:sz w:val="28"/>
          <w:szCs w:val="28"/>
        </w:rPr>
        <w:t xml:space="preserve"> и администрации Хлевенского муниципального района Липецкой области.</w:t>
      </w:r>
      <w:proofErr w:type="gramEnd"/>
    </w:p>
    <w:p w14:paraId="5513B14D" w14:textId="77777777" w:rsidR="008D28ED" w:rsidRPr="00E62BDC" w:rsidRDefault="008D28ED" w:rsidP="0049022F">
      <w:pPr>
        <w:pStyle w:val="ab"/>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в удовлетворении жалобы отказывается.</w:t>
      </w:r>
    </w:p>
    <w:p w14:paraId="47E6BE63" w14:textId="77777777" w:rsidR="008D28ED" w:rsidRPr="00E62BDC" w:rsidRDefault="008D28ED" w:rsidP="00874278">
      <w:pPr>
        <w:tabs>
          <w:tab w:val="left" w:pos="993"/>
        </w:tabs>
        <w:ind w:firstLine="567"/>
        <w:rPr>
          <w:b/>
          <w:bCs/>
          <w:sz w:val="28"/>
          <w:szCs w:val="28"/>
        </w:rPr>
      </w:pPr>
    </w:p>
    <w:p w14:paraId="6B5A553F" w14:textId="74537445" w:rsidR="002570FD" w:rsidRPr="00E62BDC" w:rsidRDefault="002570F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Порядок информирования заявителя о </w:t>
      </w:r>
      <w:r w:rsidR="00CC3EE9" w:rsidRPr="00E62BDC">
        <w:rPr>
          <w:rFonts w:ascii="Times New Roman" w:hAnsi="Times New Roman" w:cs="Times New Roman"/>
          <w:b/>
          <w:sz w:val="28"/>
          <w:szCs w:val="28"/>
        </w:rPr>
        <w:t>результатах рассмотрения жалобы</w:t>
      </w:r>
    </w:p>
    <w:p w14:paraId="40A07B01" w14:textId="679B9A38" w:rsidR="008D28ED" w:rsidRPr="00E62BDC" w:rsidRDefault="008D28ED" w:rsidP="00874278">
      <w:pPr>
        <w:pStyle w:val="ab"/>
        <w:tabs>
          <w:tab w:val="left" w:pos="993"/>
        </w:tabs>
        <w:spacing w:after="0" w:line="240" w:lineRule="auto"/>
        <w:ind w:left="0" w:firstLine="567"/>
        <w:rPr>
          <w:rFonts w:ascii="Times New Roman" w:hAnsi="Times New Roman" w:cs="Times New Roman"/>
          <w:b/>
          <w:sz w:val="28"/>
          <w:szCs w:val="28"/>
        </w:rPr>
      </w:pPr>
    </w:p>
    <w:p w14:paraId="72010949" w14:textId="77777777" w:rsidR="008D28ED" w:rsidRPr="00E62BDC"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CE3AF8" w14:textId="35B069FF" w:rsidR="008D28ED" w:rsidRPr="00E62BDC" w:rsidRDefault="008D28E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197614" w:rsidRPr="00E62BDC">
        <w:rPr>
          <w:sz w:val="28"/>
          <w:szCs w:val="28"/>
        </w:rPr>
        <w:t>муниципальную</w:t>
      </w:r>
      <w:r w:rsidRPr="00E62BDC">
        <w:rPr>
          <w:sz w:val="28"/>
          <w:szCs w:val="28"/>
        </w:rPr>
        <w:t xml:space="preserve"> услугу, в целях незамедлительного устранения выявленных нарушений при оказании </w:t>
      </w:r>
      <w:r w:rsidR="00A33694" w:rsidRPr="00E62BDC">
        <w:rPr>
          <w:sz w:val="28"/>
          <w:szCs w:val="28"/>
        </w:rPr>
        <w:t>муниципальной</w:t>
      </w:r>
      <w:r w:rsidRPr="00E62BDC">
        <w:rPr>
          <w:sz w:val="28"/>
          <w:szCs w:val="28"/>
        </w:rPr>
        <w:t xml:space="preserve"> услуги, а также приносятся извинения за доставленные </w:t>
      </w:r>
      <w:proofErr w:type="gramStart"/>
      <w:r w:rsidRPr="00E62BDC">
        <w:rPr>
          <w:sz w:val="28"/>
          <w:szCs w:val="28"/>
        </w:rPr>
        <w:t>неудобства</w:t>
      </w:r>
      <w:proofErr w:type="gramEnd"/>
      <w:r w:rsidRPr="00E62BDC">
        <w:rPr>
          <w:sz w:val="28"/>
          <w:szCs w:val="28"/>
        </w:rPr>
        <w:t xml:space="preserve"> и указывается информация о дальнейших действиях, которые необходимо совершить заявителю в целях получения </w:t>
      </w:r>
      <w:r w:rsidR="00A33694" w:rsidRPr="00E62BDC">
        <w:rPr>
          <w:sz w:val="28"/>
          <w:szCs w:val="28"/>
        </w:rPr>
        <w:t>муниципальной</w:t>
      </w:r>
      <w:r w:rsidRPr="00E62BDC">
        <w:rPr>
          <w:sz w:val="28"/>
          <w:szCs w:val="28"/>
        </w:rPr>
        <w:t xml:space="preserve"> услуги.</w:t>
      </w:r>
    </w:p>
    <w:p w14:paraId="549B93B9" w14:textId="0F2BC5F6" w:rsidR="007C0E59" w:rsidRPr="00E62BDC" w:rsidRDefault="007C0E59" w:rsidP="00874278">
      <w:pPr>
        <w:tabs>
          <w:tab w:val="left" w:pos="993"/>
        </w:tabs>
        <w:autoSpaceDE w:val="0"/>
        <w:autoSpaceDN w:val="0"/>
        <w:adjustRightInd w:val="0"/>
        <w:ind w:firstLine="567"/>
        <w:jc w:val="both"/>
        <w:rPr>
          <w:sz w:val="28"/>
          <w:szCs w:val="28"/>
        </w:rPr>
      </w:pPr>
      <w:r w:rsidRPr="00E62BDC">
        <w:rPr>
          <w:sz w:val="28"/>
          <w:szCs w:val="28"/>
        </w:rPr>
        <w:lastRenderedPageBreak/>
        <w:t xml:space="preserve">Ответ по результатам рассмотрения жалобы подписывается </w:t>
      </w:r>
      <w:r w:rsidR="00214F4C">
        <w:rPr>
          <w:rFonts w:cs="Arial"/>
          <w:sz w:val="28"/>
          <w:szCs w:val="28"/>
        </w:rPr>
        <w:t>главой администрации</w:t>
      </w:r>
      <w:r w:rsidRPr="00E62BDC">
        <w:rPr>
          <w:rFonts w:cs="Arial"/>
          <w:sz w:val="28"/>
          <w:szCs w:val="28"/>
        </w:rPr>
        <w:t xml:space="preserve"> ОМСУ, должностным лицом либо </w:t>
      </w:r>
      <w:r w:rsidRPr="00E62BDC">
        <w:rPr>
          <w:sz w:val="28"/>
          <w:szCs w:val="28"/>
        </w:rPr>
        <w:t>уполномоченным на то лицом.</w:t>
      </w:r>
    </w:p>
    <w:p w14:paraId="7EB902E6" w14:textId="77777777" w:rsidR="008D28ED" w:rsidRPr="00E62BDC" w:rsidRDefault="008D28E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В случае признания </w:t>
      </w:r>
      <w:proofErr w:type="gramStart"/>
      <w:r w:rsidRPr="00E62BDC">
        <w:rPr>
          <w:sz w:val="28"/>
          <w:szCs w:val="28"/>
        </w:rPr>
        <w:t>жалобы</w:t>
      </w:r>
      <w:proofErr w:type="gramEnd"/>
      <w:r w:rsidRPr="00E62BD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AB12459" w14:textId="77777777" w:rsidR="008D28ED" w:rsidRPr="00E62BDC" w:rsidRDefault="008D28E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В случае установления в ходе или по результатам </w:t>
      </w:r>
      <w:proofErr w:type="gramStart"/>
      <w:r w:rsidRPr="00E62BDC">
        <w:rPr>
          <w:sz w:val="28"/>
          <w:szCs w:val="28"/>
        </w:rPr>
        <w:t>рассмотрения жалобы признаков состава административного правонарушения</w:t>
      </w:r>
      <w:proofErr w:type="gramEnd"/>
      <w:r w:rsidRPr="00E62BD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97C8ED8" w14:textId="77777777" w:rsidR="008D28ED" w:rsidRPr="00E62BDC" w:rsidRDefault="008D28ED" w:rsidP="00874278">
      <w:pPr>
        <w:pStyle w:val="ab"/>
        <w:tabs>
          <w:tab w:val="left" w:pos="993"/>
        </w:tabs>
        <w:spacing w:after="0" w:line="240" w:lineRule="auto"/>
        <w:ind w:left="0" w:firstLine="567"/>
        <w:rPr>
          <w:rFonts w:ascii="Times New Roman" w:hAnsi="Times New Roman" w:cs="Times New Roman"/>
          <w:b/>
          <w:bCs/>
          <w:sz w:val="28"/>
          <w:szCs w:val="28"/>
        </w:rPr>
      </w:pPr>
    </w:p>
    <w:p w14:paraId="3070B8A7" w14:textId="78E417AC" w:rsidR="0065047A" w:rsidRPr="00E62BDC" w:rsidRDefault="0065047A"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Порядок обжалования решения по жалобе</w:t>
      </w:r>
    </w:p>
    <w:p w14:paraId="786CAC47" w14:textId="7C1A1AAC" w:rsidR="008D28ED" w:rsidRPr="00E62BDC" w:rsidRDefault="008D28ED" w:rsidP="00874278">
      <w:pPr>
        <w:tabs>
          <w:tab w:val="left" w:pos="993"/>
        </w:tabs>
        <w:ind w:firstLine="567"/>
        <w:rPr>
          <w:b/>
          <w:bCs/>
          <w:sz w:val="28"/>
          <w:szCs w:val="28"/>
        </w:rPr>
      </w:pPr>
    </w:p>
    <w:p w14:paraId="10151DC1" w14:textId="3F411011" w:rsidR="008D28ED" w:rsidRPr="00E62BDC"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b/>
          <w:sz w:val="28"/>
          <w:szCs w:val="28"/>
        </w:rPr>
      </w:pPr>
      <w:r w:rsidRPr="00E62BDC">
        <w:rPr>
          <w:rFonts w:ascii="Times New Roman" w:hAnsi="Times New Roman" w:cs="Times New Roman"/>
          <w:sz w:val="28"/>
          <w:szCs w:val="28"/>
        </w:rPr>
        <w:t>Заявитель имеет право обжаловать решение по жалобе</w:t>
      </w:r>
      <w:r w:rsidR="006963AD" w:rsidRPr="00E62BDC">
        <w:rPr>
          <w:rFonts w:ascii="Times New Roman" w:hAnsi="Times New Roman" w:cs="Times New Roman"/>
          <w:sz w:val="28"/>
          <w:szCs w:val="28"/>
        </w:rPr>
        <w:t xml:space="preserve"> вышестоящим должностным лицам ОМСУ</w:t>
      </w:r>
      <w:r w:rsidRPr="00E62BDC">
        <w:rPr>
          <w:rFonts w:ascii="Times New Roman" w:hAnsi="Times New Roman" w:cs="Times New Roman"/>
          <w:sz w:val="28"/>
          <w:szCs w:val="28"/>
        </w:rPr>
        <w:t xml:space="preserve"> в прокуратуру</w:t>
      </w:r>
      <w:r w:rsidR="005F3482">
        <w:rPr>
          <w:rFonts w:ascii="Times New Roman" w:hAnsi="Times New Roman" w:cs="Times New Roman"/>
          <w:sz w:val="28"/>
          <w:szCs w:val="28"/>
        </w:rPr>
        <w:t xml:space="preserve"> </w:t>
      </w:r>
      <w:r w:rsidR="006963AD" w:rsidRPr="00E62BDC">
        <w:rPr>
          <w:rFonts w:ascii="Times New Roman" w:hAnsi="Times New Roman" w:cs="Times New Roman"/>
          <w:sz w:val="28"/>
          <w:szCs w:val="28"/>
        </w:rPr>
        <w:t>района, в прокуратуру</w:t>
      </w:r>
      <w:r w:rsidRPr="00E62BDC">
        <w:rPr>
          <w:rFonts w:ascii="Times New Roman" w:hAnsi="Times New Roman" w:cs="Times New Roman"/>
          <w:sz w:val="28"/>
          <w:szCs w:val="28"/>
        </w:rPr>
        <w:t xml:space="preserve"> Липецкой области, а также в судебном порядке.</w:t>
      </w:r>
    </w:p>
    <w:p w14:paraId="5490DBB2" w14:textId="77777777" w:rsidR="008D28ED" w:rsidRPr="00E62BDC" w:rsidRDefault="008D28ED" w:rsidP="00874278">
      <w:pPr>
        <w:tabs>
          <w:tab w:val="left" w:pos="993"/>
        </w:tabs>
        <w:ind w:firstLine="567"/>
        <w:rPr>
          <w:b/>
          <w:bCs/>
          <w:sz w:val="28"/>
          <w:szCs w:val="28"/>
        </w:rPr>
      </w:pPr>
    </w:p>
    <w:p w14:paraId="4FFAC57D" w14:textId="175D2928" w:rsidR="002570FD" w:rsidRPr="00E62BDC" w:rsidRDefault="002570F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4378A489" w14:textId="064D04E6" w:rsidR="008D28ED" w:rsidRPr="00E62BDC" w:rsidRDefault="008D28ED" w:rsidP="00874278">
      <w:pPr>
        <w:tabs>
          <w:tab w:val="left" w:pos="993"/>
        </w:tabs>
        <w:ind w:firstLine="567"/>
        <w:rPr>
          <w:b/>
          <w:bCs/>
          <w:sz w:val="28"/>
          <w:szCs w:val="28"/>
        </w:rPr>
      </w:pPr>
    </w:p>
    <w:p w14:paraId="224BA265" w14:textId="77777777" w:rsidR="008D28ED" w:rsidRPr="00E62BDC"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Заявитель имеет право </w:t>
      </w:r>
      <w:proofErr w:type="gramStart"/>
      <w:r w:rsidRPr="00E62BDC">
        <w:rPr>
          <w:rFonts w:ascii="Times New Roman" w:hAnsi="Times New Roman" w:cs="Times New Roman"/>
          <w:sz w:val="28"/>
          <w:szCs w:val="28"/>
        </w:rPr>
        <w:t>на</w:t>
      </w:r>
      <w:proofErr w:type="gramEnd"/>
      <w:r w:rsidRPr="00E62BDC">
        <w:rPr>
          <w:rFonts w:ascii="Times New Roman" w:hAnsi="Times New Roman" w:cs="Times New Roman"/>
          <w:sz w:val="28"/>
          <w:szCs w:val="28"/>
        </w:rPr>
        <w:t>:</w:t>
      </w:r>
    </w:p>
    <w:p w14:paraId="4AA1BC28" w14:textId="4B6CCE01" w:rsidR="008D28ED" w:rsidRPr="00E62BDC" w:rsidRDefault="008D28ED" w:rsidP="00874278">
      <w:pPr>
        <w:pStyle w:val="ab"/>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или иную охраняемую законом тайну;</w:t>
      </w:r>
    </w:p>
    <w:p w14:paraId="39BC1E9A" w14:textId="77777777" w:rsidR="008D28ED" w:rsidRPr="00E62BDC" w:rsidRDefault="008D28ED" w:rsidP="00874278">
      <w:pPr>
        <w:pStyle w:val="ab"/>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получение информации и документов, необходимых для обоснования и рассмотрения жалобы.</w:t>
      </w:r>
    </w:p>
    <w:p w14:paraId="2835F85F" w14:textId="035743C4" w:rsidR="006963AD" w:rsidRPr="00E62BDC" w:rsidRDefault="006963AD" w:rsidP="00874278">
      <w:pPr>
        <w:pStyle w:val="ConsPlusNormal"/>
        <w:tabs>
          <w:tab w:val="left" w:pos="993"/>
        </w:tabs>
        <w:ind w:firstLine="567"/>
        <w:jc w:val="both"/>
        <w:rPr>
          <w:rFonts w:ascii="Times New Roman" w:hAnsi="Times New Roman" w:cs="Times New Roman"/>
          <w:sz w:val="28"/>
          <w:szCs w:val="28"/>
        </w:rPr>
      </w:pPr>
      <w:r w:rsidRPr="00E62BDC">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A67753">
        <w:rPr>
          <w:rFonts w:ascii="Times New Roman" w:hAnsi="Times New Roman" w:cs="Times New Roman"/>
          <w:sz w:val="28"/>
          <w:szCs w:val="28"/>
        </w:rPr>
        <w:t xml:space="preserve"> </w:t>
      </w:r>
      <w:r w:rsidRPr="00E62BDC">
        <w:rPr>
          <w:rFonts w:ascii="Times New Roman" w:hAnsi="Times New Roman" w:cs="Times New Roman"/>
          <w:sz w:val="28"/>
          <w:szCs w:val="28"/>
        </w:rPr>
        <w:t>с жалобой или уполномоченного им лица с приложением документов, подтверждающих полномочия на ознакомление с материалами дела.</w:t>
      </w:r>
    </w:p>
    <w:p w14:paraId="39862EBA" w14:textId="031E5284" w:rsidR="006963AD" w:rsidRPr="00E62BDC" w:rsidRDefault="006963AD" w:rsidP="00874278">
      <w:pPr>
        <w:pStyle w:val="ConsPlusNormal"/>
        <w:tabs>
          <w:tab w:val="left" w:pos="993"/>
        </w:tabs>
        <w:ind w:firstLine="567"/>
        <w:jc w:val="both"/>
        <w:rPr>
          <w:rFonts w:ascii="Times New Roman" w:hAnsi="Times New Roman" w:cs="Times New Roman"/>
          <w:sz w:val="28"/>
          <w:szCs w:val="28"/>
        </w:rPr>
      </w:pPr>
      <w:r w:rsidRPr="00E62BDC">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w:t>
      </w:r>
      <w:r w:rsidR="00214F4C">
        <w:rPr>
          <w:rFonts w:ascii="Times New Roman" w:hAnsi="Times New Roman" w:cs="Times New Roman"/>
          <w:sz w:val="28"/>
          <w:szCs w:val="28"/>
        </w:rPr>
        <w:t>ке делопроизводства главе администрации</w:t>
      </w:r>
      <w:r w:rsidRPr="00E62BDC">
        <w:rPr>
          <w:rFonts w:ascii="Times New Roman" w:hAnsi="Times New Roman" w:cs="Times New Roman"/>
          <w:sz w:val="28"/>
          <w:szCs w:val="28"/>
        </w:rPr>
        <w:t xml:space="preserve"> (или уполномоченному лицу) ОМСУ.</w:t>
      </w:r>
    </w:p>
    <w:p w14:paraId="6BBB63B8" w14:textId="45238874" w:rsidR="006963AD" w:rsidRPr="00E62BDC" w:rsidRDefault="00214F4C" w:rsidP="00874278">
      <w:pPr>
        <w:pStyle w:val="ConsPlusNormal"/>
        <w:tabs>
          <w:tab w:val="left" w:pos="993"/>
        </w:tabs>
        <w:ind w:firstLine="567"/>
        <w:jc w:val="both"/>
        <w:rPr>
          <w:b/>
        </w:rPr>
      </w:pPr>
      <w:proofErr w:type="gramStart"/>
      <w:r>
        <w:rPr>
          <w:rFonts w:ascii="Times New Roman" w:hAnsi="Times New Roman" w:cs="Times New Roman"/>
          <w:sz w:val="28"/>
          <w:szCs w:val="28"/>
        </w:rPr>
        <w:t>Глава администрации</w:t>
      </w:r>
      <w:r w:rsidR="006963AD" w:rsidRPr="00E62BDC">
        <w:rPr>
          <w:rFonts w:ascii="Times New Roman" w:hAnsi="Times New Roman" w:cs="Times New Roman"/>
          <w:sz w:val="28"/>
          <w:szCs w:val="28"/>
        </w:rPr>
        <w:t xml:space="preserve">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w:t>
      </w:r>
      <w:proofErr w:type="gramEnd"/>
      <w:r w:rsidR="006963AD" w:rsidRPr="00E62BDC">
        <w:rPr>
          <w:rFonts w:ascii="Times New Roman" w:hAnsi="Times New Roman" w:cs="Times New Roman"/>
          <w:sz w:val="28"/>
          <w:szCs w:val="28"/>
        </w:rPr>
        <w:t xml:space="preserve"> днем принятия решения о назначении дня и </w:t>
      </w:r>
      <w:r w:rsidR="006963AD" w:rsidRPr="00E62BDC">
        <w:rPr>
          <w:rFonts w:ascii="Times New Roman" w:hAnsi="Times New Roman" w:cs="Times New Roman"/>
          <w:sz w:val="28"/>
          <w:szCs w:val="28"/>
        </w:rPr>
        <w:lastRenderedPageBreak/>
        <w:t>времени ознакомления с материалами, необходимыми для обоснования и рассмотрения жалобы.</w:t>
      </w:r>
    </w:p>
    <w:p w14:paraId="0EED74FF" w14:textId="77777777" w:rsidR="006963AD" w:rsidRPr="00E62BDC" w:rsidRDefault="006963AD" w:rsidP="00874278">
      <w:pPr>
        <w:pStyle w:val="ConsPlusNormal"/>
        <w:tabs>
          <w:tab w:val="left" w:pos="993"/>
        </w:tabs>
        <w:ind w:firstLine="567"/>
        <w:jc w:val="both"/>
        <w:rPr>
          <w:rFonts w:ascii="Times New Roman" w:hAnsi="Times New Roman" w:cs="Times New Roman"/>
          <w:sz w:val="28"/>
          <w:szCs w:val="28"/>
        </w:rPr>
      </w:pPr>
      <w:r w:rsidRPr="00E62BDC">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4ACEAEF8" w14:textId="77777777" w:rsidR="006963AD" w:rsidRPr="00E62BDC" w:rsidRDefault="006963AD" w:rsidP="00874278">
      <w:pPr>
        <w:tabs>
          <w:tab w:val="left" w:pos="993"/>
        </w:tabs>
        <w:autoSpaceDE w:val="0"/>
        <w:autoSpaceDN w:val="0"/>
        <w:adjustRightInd w:val="0"/>
        <w:ind w:firstLine="567"/>
        <w:jc w:val="both"/>
        <w:rPr>
          <w:sz w:val="28"/>
          <w:szCs w:val="28"/>
        </w:rPr>
      </w:pPr>
    </w:p>
    <w:p w14:paraId="53C198F6" w14:textId="77777777" w:rsidR="008D28ED" w:rsidRPr="00E62BDC" w:rsidRDefault="008D28ED" w:rsidP="00874278">
      <w:pPr>
        <w:tabs>
          <w:tab w:val="left" w:pos="993"/>
        </w:tabs>
        <w:ind w:firstLine="567"/>
        <w:jc w:val="center"/>
        <w:rPr>
          <w:b/>
          <w:bCs/>
          <w:sz w:val="28"/>
          <w:szCs w:val="28"/>
        </w:rPr>
      </w:pPr>
    </w:p>
    <w:p w14:paraId="54ED82BE" w14:textId="44446532" w:rsidR="00CC3EE9" w:rsidRPr="00E62BDC" w:rsidRDefault="00CC3EE9"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Способы информирования заявителей о порядке подачи и рассмотрения жалобы</w:t>
      </w:r>
    </w:p>
    <w:p w14:paraId="0EEAFB38" w14:textId="1AB29CED" w:rsidR="008D28ED" w:rsidRPr="00E62BDC" w:rsidRDefault="008D28ED" w:rsidP="00874278">
      <w:pPr>
        <w:tabs>
          <w:tab w:val="left" w:pos="993"/>
        </w:tabs>
        <w:ind w:firstLine="567"/>
        <w:jc w:val="center"/>
        <w:rPr>
          <w:b/>
          <w:bCs/>
          <w:sz w:val="28"/>
          <w:szCs w:val="28"/>
        </w:rPr>
      </w:pPr>
    </w:p>
    <w:p w14:paraId="60713E37" w14:textId="5556513C" w:rsidR="00A554D4" w:rsidRPr="00214F4C" w:rsidRDefault="008D28ED" w:rsidP="0049022F">
      <w:pPr>
        <w:pStyle w:val="ConsPlusNormal"/>
        <w:numPr>
          <w:ilvl w:val="0"/>
          <w:numId w:val="30"/>
        </w:numPr>
        <w:tabs>
          <w:tab w:val="left" w:pos="993"/>
        </w:tabs>
        <w:ind w:left="0" w:firstLine="567"/>
        <w:jc w:val="both"/>
        <w:rPr>
          <w:rFonts w:ascii="Times New Roman" w:hAnsi="Times New Roman" w:cs="Times New Roman"/>
          <w:sz w:val="28"/>
          <w:szCs w:val="28"/>
        </w:rPr>
      </w:pPr>
      <w:r w:rsidRPr="00A554D4">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w:t>
      </w:r>
      <w:r w:rsidR="00537469" w:rsidRPr="00A554D4">
        <w:rPr>
          <w:rFonts w:ascii="Times New Roman" w:hAnsi="Times New Roman" w:cs="Times New Roman"/>
          <w:sz w:val="28"/>
          <w:szCs w:val="28"/>
        </w:rPr>
        <w:t>ОМСУ</w:t>
      </w:r>
      <w:r w:rsidR="00214F4C">
        <w:rPr>
          <w:rFonts w:ascii="Times New Roman" w:hAnsi="Times New Roman" w:cs="Times New Roman"/>
          <w:sz w:val="28"/>
          <w:szCs w:val="28"/>
        </w:rPr>
        <w:t xml:space="preserve"> (</w:t>
      </w:r>
      <w:r w:rsidR="00214F4C">
        <w:rPr>
          <w:rFonts w:ascii="Times New Roman" w:hAnsi="Times New Roman" w:cs="Times New Roman"/>
          <w:sz w:val="28"/>
          <w:szCs w:val="28"/>
          <w:lang w:val="en-US"/>
        </w:rPr>
        <w:t>http</w:t>
      </w:r>
      <w:r w:rsidR="00214F4C">
        <w:rPr>
          <w:rFonts w:ascii="Times New Roman" w:hAnsi="Times New Roman" w:cs="Times New Roman"/>
          <w:sz w:val="28"/>
          <w:szCs w:val="28"/>
        </w:rPr>
        <w:t>://</w:t>
      </w:r>
      <w:proofErr w:type="spellStart"/>
      <w:r w:rsidR="00214F4C">
        <w:rPr>
          <w:rFonts w:ascii="Times New Roman" w:hAnsi="Times New Roman" w:cs="Times New Roman"/>
          <w:sz w:val="28"/>
          <w:szCs w:val="28"/>
          <w:lang w:val="en-US"/>
        </w:rPr>
        <w:t>admrhlevnoe</w:t>
      </w:r>
      <w:proofErr w:type="spellEnd"/>
      <w:r w:rsidR="00214F4C">
        <w:rPr>
          <w:rFonts w:ascii="Times New Roman" w:hAnsi="Times New Roman" w:cs="Times New Roman"/>
          <w:sz w:val="28"/>
          <w:szCs w:val="28"/>
        </w:rPr>
        <w:t>.</w:t>
      </w:r>
      <w:proofErr w:type="spellStart"/>
      <w:r w:rsidR="00214F4C">
        <w:rPr>
          <w:rFonts w:ascii="Times New Roman" w:hAnsi="Times New Roman" w:cs="Times New Roman"/>
          <w:sz w:val="28"/>
          <w:szCs w:val="28"/>
          <w:lang w:val="en-US"/>
        </w:rPr>
        <w:t>ru</w:t>
      </w:r>
      <w:proofErr w:type="spellEnd"/>
      <w:r w:rsidR="00214F4C">
        <w:rPr>
          <w:rFonts w:ascii="Times New Roman" w:hAnsi="Times New Roman" w:cs="Times New Roman"/>
          <w:sz w:val="28"/>
          <w:szCs w:val="28"/>
        </w:rPr>
        <w:t>)</w:t>
      </w:r>
      <w:r w:rsidRPr="00A554D4">
        <w:rPr>
          <w:rFonts w:ascii="Times New Roman" w:hAnsi="Times New Roman" w:cs="Times New Roman"/>
          <w:sz w:val="28"/>
          <w:szCs w:val="28"/>
        </w:rPr>
        <w:t xml:space="preserve"> на ЕПГУ, РПГУ, а также может быть сообщена</w:t>
      </w:r>
      <w:r w:rsidR="00214F4C" w:rsidRPr="00214F4C">
        <w:rPr>
          <w:rFonts w:ascii="Times New Roman" w:hAnsi="Times New Roman" w:cs="Times New Roman"/>
          <w:sz w:val="28"/>
          <w:szCs w:val="28"/>
        </w:rPr>
        <w:t xml:space="preserve"> </w:t>
      </w:r>
      <w:r w:rsidR="00A554D4" w:rsidRPr="00214F4C">
        <w:rPr>
          <w:rFonts w:ascii="Times New Roman" w:hAnsi="Times New Roman" w:cs="Times New Roman"/>
          <w:sz w:val="28"/>
          <w:szCs w:val="28"/>
        </w:rPr>
        <w:t>заявителю специалистами ОМСУ при личном контакте, с использованием почтовой, телефонной связи, посредством электронной почты.</w:t>
      </w:r>
    </w:p>
    <w:p w14:paraId="70CEE15E" w14:textId="039AB07C" w:rsidR="00714B5B" w:rsidRPr="00A554D4" w:rsidRDefault="00714B5B" w:rsidP="00874278">
      <w:pPr>
        <w:pStyle w:val="ab"/>
        <w:tabs>
          <w:tab w:val="left" w:pos="993"/>
        </w:tabs>
        <w:autoSpaceDE w:val="0"/>
        <w:autoSpaceDN w:val="0"/>
        <w:adjustRightInd w:val="0"/>
        <w:spacing w:after="0" w:line="240" w:lineRule="auto"/>
        <w:ind w:left="1702" w:firstLine="567"/>
        <w:jc w:val="both"/>
        <w:rPr>
          <w:rFonts w:ascii="Times New Roman" w:hAnsi="Times New Roman" w:cs="Times New Roman"/>
          <w:sz w:val="28"/>
          <w:szCs w:val="28"/>
        </w:rPr>
      </w:pPr>
    </w:p>
    <w:p w14:paraId="70C8B48D" w14:textId="5D487C30" w:rsidR="008D28ED" w:rsidRPr="00570695" w:rsidRDefault="008D28ED" w:rsidP="00874278">
      <w:pPr>
        <w:tabs>
          <w:tab w:val="left" w:pos="993"/>
        </w:tabs>
        <w:ind w:firstLine="567"/>
        <w:rPr>
          <w:b/>
          <w:bCs/>
          <w:sz w:val="28"/>
          <w:szCs w:val="28"/>
        </w:rPr>
      </w:pPr>
    </w:p>
    <w:p w14:paraId="40D132DA" w14:textId="3FD9ADF5" w:rsidR="008D28ED" w:rsidRPr="00E62BDC" w:rsidRDefault="008D28ED" w:rsidP="00874278">
      <w:pPr>
        <w:tabs>
          <w:tab w:val="left" w:pos="993"/>
        </w:tabs>
        <w:autoSpaceDE w:val="0"/>
        <w:autoSpaceDN w:val="0"/>
        <w:adjustRightInd w:val="0"/>
        <w:ind w:firstLine="567"/>
        <w:contextualSpacing/>
        <w:jc w:val="center"/>
        <w:rPr>
          <w:b/>
          <w:sz w:val="28"/>
          <w:szCs w:val="28"/>
        </w:rPr>
      </w:pPr>
      <w:r w:rsidRPr="00E62BDC">
        <w:rPr>
          <w:b/>
          <w:sz w:val="28"/>
          <w:szCs w:val="28"/>
        </w:rPr>
        <w:t>Раздел V</w:t>
      </w:r>
      <w:r w:rsidRPr="00E62BDC">
        <w:rPr>
          <w:b/>
          <w:sz w:val="28"/>
          <w:szCs w:val="28"/>
          <w:lang w:val="en-US"/>
        </w:rPr>
        <w:t>I</w:t>
      </w:r>
      <w:r w:rsidRPr="00E62BDC">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E607662" w14:textId="77777777" w:rsidR="008D28ED" w:rsidRPr="00E62BDC" w:rsidRDefault="008D28ED" w:rsidP="00874278">
      <w:pPr>
        <w:tabs>
          <w:tab w:val="left" w:pos="993"/>
        </w:tabs>
        <w:ind w:firstLine="567"/>
        <w:rPr>
          <w:b/>
          <w:bCs/>
          <w:sz w:val="28"/>
          <w:szCs w:val="28"/>
        </w:rPr>
      </w:pPr>
    </w:p>
    <w:p w14:paraId="47387468" w14:textId="0BDA4E96" w:rsidR="00C65895" w:rsidRPr="00E62BDC" w:rsidRDefault="00C65895"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Выполнение административных процедур (действий) в структурных подразделениях </w:t>
      </w:r>
      <w:r w:rsidR="006171F5" w:rsidRPr="00E62BDC">
        <w:rPr>
          <w:rFonts w:ascii="Times New Roman" w:hAnsi="Times New Roman" w:cs="Times New Roman"/>
          <w:b/>
          <w:sz w:val="28"/>
          <w:szCs w:val="28"/>
        </w:rPr>
        <w:t>многофункционального центра</w:t>
      </w:r>
    </w:p>
    <w:p w14:paraId="51057EA6" w14:textId="1DAD2080" w:rsidR="008D28ED" w:rsidRPr="00FF5773" w:rsidRDefault="008D28ED" w:rsidP="00874278">
      <w:pPr>
        <w:tabs>
          <w:tab w:val="left" w:pos="993"/>
        </w:tabs>
        <w:ind w:firstLine="567"/>
        <w:jc w:val="center"/>
        <w:rPr>
          <w:b/>
          <w:bCs/>
          <w:sz w:val="28"/>
          <w:szCs w:val="28"/>
        </w:rPr>
      </w:pPr>
    </w:p>
    <w:p w14:paraId="3DC296DE" w14:textId="426E526C" w:rsidR="000051DE" w:rsidRPr="00FF5773" w:rsidRDefault="000051DE" w:rsidP="00874278">
      <w:pPr>
        <w:pStyle w:val="ab"/>
        <w:numPr>
          <w:ilvl w:val="0"/>
          <w:numId w:val="30"/>
        </w:numPr>
        <w:tabs>
          <w:tab w:val="left" w:pos="993"/>
        </w:tabs>
        <w:ind w:left="0" w:firstLine="567"/>
        <w:jc w:val="both"/>
        <w:rPr>
          <w:rFonts w:ascii="Times New Roman" w:hAnsi="Times New Roman" w:cs="Times New Roman"/>
          <w:sz w:val="28"/>
          <w:szCs w:val="28"/>
        </w:rPr>
      </w:pPr>
      <w:bookmarkStart w:id="15" w:name="OLE_LINK115"/>
      <w:bookmarkStart w:id="16" w:name="OLE_LINK116"/>
      <w:bookmarkStart w:id="17" w:name="OLE_LINK117"/>
      <w:bookmarkStart w:id="18" w:name="OLE_LINK248"/>
      <w:r w:rsidRPr="00FF5773">
        <w:rPr>
          <w:rFonts w:ascii="Times New Roman" w:hAnsi="Times New Roman" w:cs="Times New Roman"/>
          <w:sz w:val="28"/>
          <w:szCs w:val="28"/>
        </w:rPr>
        <w:t>Предостав</w:t>
      </w:r>
      <w:r w:rsidR="00D92504">
        <w:rPr>
          <w:rFonts w:ascii="Times New Roman" w:hAnsi="Times New Roman" w:cs="Times New Roman"/>
          <w:sz w:val="28"/>
          <w:szCs w:val="28"/>
        </w:rPr>
        <w:t>ление муниципальной</w:t>
      </w:r>
      <w:r w:rsidRPr="00FF5773">
        <w:rPr>
          <w:rFonts w:ascii="Times New Roman" w:hAnsi="Times New Roman" w:cs="Times New Roman"/>
          <w:sz w:val="28"/>
          <w:szCs w:val="28"/>
        </w:rPr>
        <w:t xml:space="preserve"> услуг</w:t>
      </w:r>
      <w:r w:rsidR="00D92504">
        <w:rPr>
          <w:rFonts w:ascii="Times New Roman" w:hAnsi="Times New Roman" w:cs="Times New Roman"/>
          <w:sz w:val="28"/>
          <w:szCs w:val="28"/>
        </w:rPr>
        <w:t>и</w:t>
      </w:r>
      <w:r w:rsidRPr="00FF5773">
        <w:rPr>
          <w:rFonts w:ascii="Times New Roman" w:hAnsi="Times New Roman" w:cs="Times New Roman"/>
          <w:sz w:val="28"/>
          <w:szCs w:val="28"/>
        </w:rPr>
        <w:t xml:space="preserve">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799B376C" w14:textId="25A8E16B" w:rsidR="008D28ED" w:rsidRPr="00E62BDC" w:rsidRDefault="008D28ED"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информирование заявителей о порядке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 </w:t>
      </w:r>
      <w:r w:rsidR="00440D2B">
        <w:rPr>
          <w:rFonts w:ascii="Times New Roman" w:hAnsi="Times New Roman" w:cs="Times New Roman"/>
          <w:sz w:val="28"/>
          <w:szCs w:val="28"/>
        </w:rPr>
        <w:t>МФЦ</w:t>
      </w:r>
      <w:r w:rsidRPr="00E62BDC">
        <w:rPr>
          <w:rFonts w:ascii="Times New Roman" w:hAnsi="Times New Roman" w:cs="Times New Roman"/>
          <w:sz w:val="28"/>
          <w:szCs w:val="28"/>
        </w:rPr>
        <w:t xml:space="preserve">, о ходе выполнения запроса о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по иным вопросам, связанным с предоставлением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а также консультирование заявителей о порядке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 </w:t>
      </w:r>
      <w:r w:rsidR="000B4F0F">
        <w:rPr>
          <w:rFonts w:ascii="Times New Roman" w:hAnsi="Times New Roman" w:cs="Times New Roman"/>
          <w:sz w:val="28"/>
          <w:szCs w:val="28"/>
        </w:rPr>
        <w:t xml:space="preserve">МФЦ </w:t>
      </w:r>
      <w:r w:rsidR="00032D78" w:rsidRPr="001946A6">
        <w:rPr>
          <w:rFonts w:ascii="Times New Roman" w:hAnsi="Times New Roman" w:cs="Times New Roman"/>
          <w:sz w:val="28"/>
          <w:szCs w:val="28"/>
        </w:rPr>
        <w:t>предоставления госуда</w:t>
      </w:r>
      <w:r w:rsidR="00032D78">
        <w:rPr>
          <w:rFonts w:ascii="Times New Roman" w:hAnsi="Times New Roman" w:cs="Times New Roman"/>
          <w:sz w:val="28"/>
          <w:szCs w:val="28"/>
        </w:rPr>
        <w:t>рственных и муниципальных услуг;</w:t>
      </w:r>
    </w:p>
    <w:p w14:paraId="52AA233E" w14:textId="2231FD3B" w:rsidR="008D28ED" w:rsidRPr="00E62BDC" w:rsidRDefault="008D28ED"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прием </w:t>
      </w:r>
      <w:r w:rsidR="00440D2B">
        <w:rPr>
          <w:rFonts w:ascii="Times New Roman" w:hAnsi="Times New Roman" w:cs="Times New Roman"/>
          <w:sz w:val="28"/>
          <w:szCs w:val="28"/>
        </w:rPr>
        <w:t>заявлений (</w:t>
      </w:r>
      <w:r w:rsidRPr="00E62BDC">
        <w:rPr>
          <w:rFonts w:ascii="Times New Roman" w:hAnsi="Times New Roman" w:cs="Times New Roman"/>
          <w:sz w:val="28"/>
          <w:szCs w:val="28"/>
        </w:rPr>
        <w:t>запросов</w:t>
      </w:r>
      <w:r w:rsidR="00440D2B">
        <w:rPr>
          <w:rFonts w:ascii="Times New Roman" w:hAnsi="Times New Roman" w:cs="Times New Roman"/>
          <w:sz w:val="28"/>
          <w:szCs w:val="28"/>
        </w:rPr>
        <w:t>)</w:t>
      </w:r>
      <w:r w:rsidRPr="00E62BDC">
        <w:rPr>
          <w:rFonts w:ascii="Times New Roman" w:hAnsi="Times New Roman" w:cs="Times New Roman"/>
          <w:sz w:val="28"/>
          <w:szCs w:val="28"/>
        </w:rPr>
        <w:t xml:space="preserve"> заявителей о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и иных документов, необходимых для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p>
    <w:p w14:paraId="6416E8D9" w14:textId="284250D6" w:rsidR="008D28ED" w:rsidRPr="00E62BDC" w:rsidRDefault="008D28ED"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передача запросов (заявлений) и комплектов документов из </w:t>
      </w:r>
      <w:r w:rsidR="00440D2B">
        <w:rPr>
          <w:rFonts w:ascii="Times New Roman" w:hAnsi="Times New Roman" w:cs="Times New Roman"/>
          <w:sz w:val="28"/>
          <w:szCs w:val="28"/>
        </w:rPr>
        <w:t>МФЦ</w:t>
      </w:r>
      <w:r w:rsidRPr="00E62BDC">
        <w:rPr>
          <w:rFonts w:ascii="Times New Roman" w:hAnsi="Times New Roman" w:cs="Times New Roman"/>
          <w:sz w:val="28"/>
          <w:szCs w:val="28"/>
        </w:rPr>
        <w:t xml:space="preserve"> в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w:t>
      </w:r>
    </w:p>
    <w:p w14:paraId="5DEFB92D" w14:textId="222F5AF0" w:rsidR="008D28ED" w:rsidRPr="00EF690E" w:rsidRDefault="008D28ED"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передача результата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и </w:t>
      </w:r>
      <w:r w:rsidRPr="00EF690E">
        <w:rPr>
          <w:rFonts w:ascii="Times New Roman" w:hAnsi="Times New Roman" w:cs="Times New Roman"/>
          <w:sz w:val="28"/>
          <w:szCs w:val="28"/>
        </w:rPr>
        <w:t xml:space="preserve">комплекта документов из </w:t>
      </w:r>
      <w:r w:rsidR="00537469" w:rsidRPr="00EF690E">
        <w:rPr>
          <w:rFonts w:ascii="Times New Roman" w:hAnsi="Times New Roman" w:cs="Times New Roman"/>
          <w:sz w:val="28"/>
          <w:szCs w:val="28"/>
        </w:rPr>
        <w:t>ОМСУ</w:t>
      </w:r>
      <w:r w:rsidR="00440D2B">
        <w:rPr>
          <w:rFonts w:ascii="Times New Roman" w:hAnsi="Times New Roman" w:cs="Times New Roman"/>
          <w:sz w:val="28"/>
          <w:szCs w:val="28"/>
        </w:rPr>
        <w:t xml:space="preserve"> в МФЦ</w:t>
      </w:r>
      <w:r w:rsidRPr="00EF690E">
        <w:rPr>
          <w:rFonts w:ascii="Times New Roman" w:hAnsi="Times New Roman" w:cs="Times New Roman"/>
          <w:sz w:val="28"/>
          <w:szCs w:val="28"/>
        </w:rPr>
        <w:t>;</w:t>
      </w:r>
    </w:p>
    <w:p w14:paraId="509FE636" w14:textId="2BF71BBF" w:rsidR="008D28ED" w:rsidRPr="00EF690E" w:rsidRDefault="008D28ED"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F690E">
        <w:rPr>
          <w:rFonts w:ascii="Times New Roman" w:hAnsi="Times New Roman" w:cs="Times New Roman"/>
          <w:sz w:val="28"/>
          <w:szCs w:val="28"/>
        </w:rPr>
        <w:t xml:space="preserve">выдача заявителю результата предоставления </w:t>
      </w:r>
      <w:r w:rsidR="00A33694" w:rsidRPr="00EF690E">
        <w:rPr>
          <w:rFonts w:ascii="Times New Roman" w:hAnsi="Times New Roman" w:cs="Times New Roman"/>
          <w:sz w:val="28"/>
          <w:szCs w:val="28"/>
        </w:rPr>
        <w:t>муниципальной</w:t>
      </w:r>
      <w:r w:rsidRPr="00EF690E">
        <w:rPr>
          <w:rFonts w:ascii="Times New Roman" w:hAnsi="Times New Roman" w:cs="Times New Roman"/>
          <w:sz w:val="28"/>
          <w:szCs w:val="28"/>
        </w:rPr>
        <w:t xml:space="preserve"> услуги</w:t>
      </w:r>
      <w:r w:rsidR="00440D2B">
        <w:rPr>
          <w:rFonts w:ascii="Times New Roman" w:hAnsi="Times New Roman" w:cs="Times New Roman"/>
          <w:sz w:val="28"/>
          <w:szCs w:val="28"/>
        </w:rPr>
        <w:t xml:space="preserve"> в МФЦ</w:t>
      </w:r>
      <w:r w:rsidRPr="00EF690E">
        <w:rPr>
          <w:rFonts w:ascii="Times New Roman" w:hAnsi="Times New Roman" w:cs="Times New Roman"/>
          <w:sz w:val="28"/>
          <w:szCs w:val="28"/>
        </w:rPr>
        <w:t>;</w:t>
      </w:r>
    </w:p>
    <w:bookmarkEnd w:id="15"/>
    <w:bookmarkEnd w:id="16"/>
    <w:bookmarkEnd w:id="17"/>
    <w:bookmarkEnd w:id="18"/>
    <w:p w14:paraId="01B45B9C" w14:textId="77777777" w:rsidR="00765AAF" w:rsidRDefault="00A54E36"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F690E">
        <w:rPr>
          <w:rFonts w:ascii="Times New Roman" w:hAnsi="Times New Roman" w:cs="Times New Roman"/>
          <w:sz w:val="28"/>
          <w:szCs w:val="28"/>
        </w:rPr>
        <w:lastRenderedPageBreak/>
        <w:t xml:space="preserve">информирование заявителей о порядке предоставления муниципальной услуги в </w:t>
      </w:r>
      <w:r w:rsidR="00440D2B">
        <w:rPr>
          <w:rFonts w:ascii="Times New Roman" w:hAnsi="Times New Roman" w:cs="Times New Roman"/>
          <w:sz w:val="28"/>
          <w:szCs w:val="28"/>
        </w:rPr>
        <w:t>МФЦ</w:t>
      </w:r>
      <w:r w:rsidRPr="00EF690E">
        <w:rPr>
          <w:rFonts w:ascii="Times New Roman" w:hAnsi="Times New Roman" w:cs="Times New Roman"/>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440D2B">
        <w:rPr>
          <w:rFonts w:ascii="Times New Roman" w:hAnsi="Times New Roman" w:cs="Times New Roman"/>
          <w:sz w:val="28"/>
          <w:szCs w:val="28"/>
        </w:rPr>
        <w:t>МФЦ</w:t>
      </w:r>
      <w:r w:rsidRPr="00EF690E">
        <w:rPr>
          <w:rFonts w:ascii="Times New Roman" w:hAnsi="Times New Roman" w:cs="Times New Roman"/>
          <w:sz w:val="28"/>
          <w:szCs w:val="28"/>
        </w:rPr>
        <w:t xml:space="preserve"> посредством комплексного запроса;</w:t>
      </w:r>
    </w:p>
    <w:p w14:paraId="7C9DF0E3" w14:textId="4258AC41" w:rsidR="00A54E36" w:rsidRPr="00765AAF" w:rsidRDefault="00A54E36"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65AAF">
        <w:rPr>
          <w:rFonts w:ascii="Times New Roman" w:hAnsi="Times New Roman" w:cs="Times New Roman"/>
          <w:sz w:val="28"/>
          <w:szCs w:val="28"/>
        </w:rPr>
        <w:t>прием комплексного запроса и документов, необходимых для предоставления муниципальных услуг, входящих в комплексный запрос</w:t>
      </w:r>
      <w:r w:rsidR="00765AAF" w:rsidRPr="00765AAF">
        <w:rPr>
          <w:rFonts w:ascii="Times New Roman" w:eastAsia="Calibri" w:hAnsi="Times New Roman" w:cs="Times New Roman"/>
          <w:sz w:val="28"/>
          <w:szCs w:val="28"/>
        </w:rPr>
        <w:t xml:space="preserve"> и иных документов, необходимых для предоставления муниципальных услуг ОМСУ в МФЦ;</w:t>
      </w:r>
    </w:p>
    <w:p w14:paraId="4945F670" w14:textId="2E271BC5" w:rsidR="00440D2B" w:rsidRDefault="00A54E36"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40D2B">
        <w:rPr>
          <w:rFonts w:ascii="Times New Roman" w:hAnsi="Times New Roman" w:cs="Times New Roman"/>
          <w:sz w:val="28"/>
          <w:szCs w:val="28"/>
        </w:rPr>
        <w:t xml:space="preserve">передача </w:t>
      </w:r>
      <w:r w:rsidR="00440D2B" w:rsidRPr="00440D2B">
        <w:rPr>
          <w:rFonts w:ascii="Times New Roman" w:hAnsi="Times New Roman" w:cs="Times New Roman"/>
          <w:sz w:val="28"/>
          <w:szCs w:val="28"/>
        </w:rPr>
        <w:t>комплексного запроса (заявления</w:t>
      </w:r>
      <w:r w:rsidRPr="00440D2B">
        <w:rPr>
          <w:rFonts w:ascii="Times New Roman" w:hAnsi="Times New Roman" w:cs="Times New Roman"/>
          <w:sz w:val="28"/>
          <w:szCs w:val="28"/>
        </w:rPr>
        <w:t xml:space="preserve">) </w:t>
      </w:r>
      <w:r w:rsidR="00440D2B" w:rsidRPr="00104FB3">
        <w:rPr>
          <w:rFonts w:ascii="Times New Roman" w:hAnsi="Times New Roman" w:cs="Times New Roman"/>
          <w:sz w:val="28"/>
          <w:szCs w:val="28"/>
        </w:rPr>
        <w:t>на предоставление двух и более муниципальных услуг, и комплекта документов из МФЦ в ОМСУ</w:t>
      </w:r>
      <w:r w:rsidR="00765AAF">
        <w:rPr>
          <w:rFonts w:ascii="Times New Roman" w:hAnsi="Times New Roman" w:cs="Times New Roman"/>
          <w:sz w:val="28"/>
          <w:szCs w:val="28"/>
        </w:rPr>
        <w:t>;</w:t>
      </w:r>
    </w:p>
    <w:p w14:paraId="0F10AE76" w14:textId="77777777" w:rsidR="0049022F" w:rsidRDefault="00A54E36" w:rsidP="0049022F">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40D2B">
        <w:rPr>
          <w:rFonts w:ascii="Times New Roman" w:hAnsi="Times New Roman" w:cs="Times New Roman"/>
          <w:sz w:val="28"/>
          <w:szCs w:val="28"/>
        </w:rPr>
        <w:t xml:space="preserve">передача результатов предоставления муниципальных услуг, входящих в комплексный запрос, и комплектов документов из ОМСУ в </w:t>
      </w:r>
      <w:r w:rsidR="00440D2B">
        <w:rPr>
          <w:rFonts w:ascii="Times New Roman" w:hAnsi="Times New Roman" w:cs="Times New Roman"/>
          <w:sz w:val="28"/>
          <w:szCs w:val="28"/>
        </w:rPr>
        <w:t>МФЦ</w:t>
      </w:r>
      <w:r w:rsidRPr="00440D2B">
        <w:rPr>
          <w:rFonts w:ascii="Times New Roman" w:hAnsi="Times New Roman" w:cs="Times New Roman"/>
          <w:sz w:val="28"/>
          <w:szCs w:val="28"/>
        </w:rPr>
        <w:t>;</w:t>
      </w:r>
    </w:p>
    <w:p w14:paraId="734FC74F" w14:textId="0E019A5F" w:rsidR="008D28ED" w:rsidRPr="0049022F" w:rsidRDefault="00A54E36" w:rsidP="0049022F">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9022F">
        <w:rPr>
          <w:rFonts w:ascii="Times New Roman" w:hAnsi="Times New Roman" w:cs="Times New Roman"/>
          <w:sz w:val="28"/>
          <w:szCs w:val="28"/>
        </w:rPr>
        <w:t>выдача заявителю результатов предоставления муниципальных услуг, входящих в комплексный запрос</w:t>
      </w:r>
      <w:r w:rsidR="00440D2B" w:rsidRPr="0049022F">
        <w:rPr>
          <w:rFonts w:ascii="Times New Roman" w:hAnsi="Times New Roman" w:cs="Times New Roman"/>
          <w:sz w:val="28"/>
          <w:szCs w:val="28"/>
        </w:rPr>
        <w:t xml:space="preserve"> в МФЦ</w:t>
      </w:r>
      <w:r w:rsidRPr="0049022F">
        <w:rPr>
          <w:rFonts w:ascii="Times New Roman" w:hAnsi="Times New Roman" w:cs="Times New Roman"/>
          <w:sz w:val="28"/>
          <w:szCs w:val="28"/>
        </w:rPr>
        <w:t>.</w:t>
      </w:r>
    </w:p>
    <w:p w14:paraId="496FA798" w14:textId="77777777" w:rsidR="00A54E36" w:rsidRPr="00A54E36" w:rsidRDefault="00A54E36" w:rsidP="00874278">
      <w:pPr>
        <w:tabs>
          <w:tab w:val="left" w:pos="993"/>
        </w:tabs>
        <w:ind w:firstLine="567"/>
        <w:rPr>
          <w:b/>
          <w:bCs/>
          <w:color w:val="FF0000"/>
          <w:sz w:val="28"/>
          <w:szCs w:val="28"/>
          <w:u w:val="single"/>
        </w:rPr>
      </w:pPr>
    </w:p>
    <w:p w14:paraId="2FDD2639" w14:textId="528EF551" w:rsidR="008D28ED" w:rsidRDefault="0014398B" w:rsidP="00874278">
      <w:pPr>
        <w:pStyle w:val="ab"/>
        <w:numPr>
          <w:ilvl w:val="0"/>
          <w:numId w:val="3"/>
        </w:numPr>
        <w:tabs>
          <w:tab w:val="left" w:pos="993"/>
        </w:tabs>
        <w:spacing w:after="0" w:line="240" w:lineRule="auto"/>
        <w:ind w:left="0" w:firstLine="567"/>
        <w:jc w:val="center"/>
        <w:rPr>
          <w:rFonts w:ascii="Times New Roman" w:hAnsi="Times New Roman" w:cs="Times New Roman"/>
          <w:b/>
          <w:sz w:val="28"/>
          <w:szCs w:val="28"/>
        </w:rPr>
      </w:pPr>
      <w:r w:rsidRPr="00F74469">
        <w:rPr>
          <w:rFonts w:ascii="Times New Roman" w:hAnsi="Times New Roman" w:cs="Times New Roman"/>
          <w:b/>
          <w:sz w:val="28"/>
          <w:szCs w:val="28"/>
        </w:rPr>
        <w:t xml:space="preserve">Информирование заявителей о порядке предоставления </w:t>
      </w:r>
      <w:r w:rsidR="00A33694" w:rsidRPr="00F74469">
        <w:rPr>
          <w:rFonts w:ascii="Times New Roman" w:hAnsi="Times New Roman" w:cs="Times New Roman"/>
          <w:b/>
          <w:sz w:val="28"/>
          <w:szCs w:val="28"/>
        </w:rPr>
        <w:t>муниципальной</w:t>
      </w:r>
      <w:r w:rsidRPr="00F74469">
        <w:rPr>
          <w:rFonts w:ascii="Times New Roman" w:hAnsi="Times New Roman" w:cs="Times New Roman"/>
          <w:b/>
          <w:sz w:val="28"/>
          <w:szCs w:val="28"/>
        </w:rPr>
        <w:t xml:space="preserve"> услуги в </w:t>
      </w:r>
      <w:bookmarkStart w:id="19" w:name="_Hlk30082301"/>
      <w:r w:rsidR="00006712" w:rsidRPr="00F74469">
        <w:rPr>
          <w:rFonts w:ascii="Times New Roman" w:hAnsi="Times New Roman" w:cs="Times New Roman"/>
          <w:b/>
          <w:sz w:val="28"/>
          <w:szCs w:val="28"/>
        </w:rPr>
        <w:t>многофункциональном центре</w:t>
      </w:r>
      <w:bookmarkEnd w:id="19"/>
      <w:r w:rsidRPr="00F74469">
        <w:rPr>
          <w:rFonts w:ascii="Times New Roman" w:hAnsi="Times New Roman" w:cs="Times New Roman"/>
          <w:b/>
          <w:sz w:val="28"/>
          <w:szCs w:val="28"/>
        </w:rPr>
        <w:t xml:space="preserve">, о ходе выполнения запроса о предоставлении </w:t>
      </w:r>
      <w:r w:rsidR="00A33694" w:rsidRPr="00F74469">
        <w:rPr>
          <w:rFonts w:ascii="Times New Roman" w:hAnsi="Times New Roman" w:cs="Times New Roman"/>
          <w:b/>
          <w:sz w:val="28"/>
          <w:szCs w:val="28"/>
        </w:rPr>
        <w:t>муниципальной</w:t>
      </w:r>
      <w:r w:rsidRPr="00F74469">
        <w:rPr>
          <w:rFonts w:ascii="Times New Roman" w:hAnsi="Times New Roman" w:cs="Times New Roman"/>
          <w:b/>
          <w:sz w:val="28"/>
          <w:szCs w:val="28"/>
        </w:rPr>
        <w:t xml:space="preserve"> услуги, по иным вопросам, связанным с предоставлением </w:t>
      </w:r>
      <w:r w:rsidR="00A33694" w:rsidRPr="00F74469">
        <w:rPr>
          <w:rFonts w:ascii="Times New Roman" w:hAnsi="Times New Roman" w:cs="Times New Roman"/>
          <w:b/>
          <w:sz w:val="28"/>
          <w:szCs w:val="28"/>
        </w:rPr>
        <w:t>муниципальной</w:t>
      </w:r>
      <w:r w:rsidRPr="00F74469">
        <w:rPr>
          <w:rFonts w:ascii="Times New Roman" w:hAnsi="Times New Roman" w:cs="Times New Roman"/>
          <w:b/>
          <w:sz w:val="28"/>
          <w:szCs w:val="28"/>
        </w:rPr>
        <w:t xml:space="preserve"> услуги, а также консультирование заявителей о порядке предоставления </w:t>
      </w:r>
      <w:r w:rsidR="00A33694" w:rsidRPr="00F74469">
        <w:rPr>
          <w:rFonts w:ascii="Times New Roman" w:hAnsi="Times New Roman" w:cs="Times New Roman"/>
          <w:b/>
          <w:sz w:val="28"/>
          <w:szCs w:val="28"/>
        </w:rPr>
        <w:t>муниципальной</w:t>
      </w:r>
      <w:r w:rsidRPr="00F74469">
        <w:rPr>
          <w:rFonts w:ascii="Times New Roman" w:hAnsi="Times New Roman" w:cs="Times New Roman"/>
          <w:b/>
          <w:sz w:val="28"/>
          <w:szCs w:val="28"/>
        </w:rPr>
        <w:t xml:space="preserve"> услуги </w:t>
      </w:r>
      <w:r w:rsidR="00F74469">
        <w:rPr>
          <w:rFonts w:ascii="Times New Roman" w:hAnsi="Times New Roman" w:cs="Times New Roman"/>
          <w:b/>
          <w:sz w:val="28"/>
          <w:szCs w:val="28"/>
        </w:rPr>
        <w:t>в МФЦ</w:t>
      </w:r>
    </w:p>
    <w:p w14:paraId="6E8BD625" w14:textId="77777777" w:rsidR="0049022F" w:rsidRPr="00F74469" w:rsidRDefault="0049022F" w:rsidP="0049022F">
      <w:pPr>
        <w:pStyle w:val="ab"/>
        <w:tabs>
          <w:tab w:val="left" w:pos="993"/>
        </w:tabs>
        <w:spacing w:after="0" w:line="240" w:lineRule="auto"/>
        <w:ind w:left="567"/>
        <w:rPr>
          <w:rFonts w:ascii="Times New Roman" w:hAnsi="Times New Roman" w:cs="Times New Roman"/>
          <w:b/>
          <w:sz w:val="28"/>
          <w:szCs w:val="28"/>
        </w:rPr>
      </w:pPr>
    </w:p>
    <w:p w14:paraId="09DBA9DE" w14:textId="1651A3DC" w:rsidR="008D28ED" w:rsidRPr="00E62BDC"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Основанием для начала административной процедуры является обращение о </w:t>
      </w:r>
      <w:r w:rsidR="00B77962" w:rsidRPr="00E62BDC">
        <w:rPr>
          <w:rFonts w:ascii="Times New Roman" w:hAnsi="Times New Roman" w:cs="Times New Roman"/>
          <w:sz w:val="28"/>
          <w:szCs w:val="28"/>
        </w:rPr>
        <w:t xml:space="preserve">постановке граждан, имеющих трех и более детей, на учет в целях бесплатного предоставления земельного участка, </w:t>
      </w:r>
      <w:r w:rsidR="00AE71AA" w:rsidRPr="00E62BDC">
        <w:rPr>
          <w:rFonts w:ascii="Times New Roman" w:hAnsi="Times New Roman" w:cs="Times New Roman"/>
          <w:sz w:val="28"/>
          <w:szCs w:val="28"/>
        </w:rPr>
        <w:t>государственная</w:t>
      </w:r>
      <w:r w:rsidR="00B77962" w:rsidRPr="00E62BDC">
        <w:rPr>
          <w:rFonts w:ascii="Times New Roman" w:hAnsi="Times New Roman" w:cs="Times New Roman"/>
          <w:sz w:val="28"/>
          <w:szCs w:val="28"/>
        </w:rPr>
        <w:t xml:space="preserve"> собственность на который не разграничена, или земельного участка, находящегося в муниципальной собственности </w:t>
      </w:r>
      <w:r w:rsidRPr="00E62BDC">
        <w:rPr>
          <w:rFonts w:ascii="Times New Roman" w:hAnsi="Times New Roman" w:cs="Times New Roman"/>
          <w:sz w:val="28"/>
          <w:szCs w:val="28"/>
        </w:rPr>
        <w:t xml:space="preserve">в структурное подразделение </w:t>
      </w:r>
      <w:r w:rsidR="000B4F0F">
        <w:rPr>
          <w:rFonts w:ascii="Times New Roman" w:hAnsi="Times New Roman" w:cs="Times New Roman"/>
          <w:sz w:val="28"/>
          <w:szCs w:val="28"/>
        </w:rPr>
        <w:t xml:space="preserve">МФЦ </w:t>
      </w:r>
      <w:r w:rsidRPr="00E62BDC">
        <w:rPr>
          <w:rFonts w:ascii="Times New Roman" w:hAnsi="Times New Roman" w:cs="Times New Roman"/>
          <w:sz w:val="28"/>
          <w:szCs w:val="28"/>
        </w:rPr>
        <w:t>(личное посещение, по телефону, в электронном виде).</w:t>
      </w:r>
    </w:p>
    <w:p w14:paraId="4B10593A" w14:textId="20F6CFA1"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Информирование осуществляет уполномоченный сотрудник </w:t>
      </w:r>
      <w:r w:rsidR="002916F4" w:rsidRPr="00E62BDC">
        <w:rPr>
          <w:sz w:val="28"/>
          <w:szCs w:val="28"/>
        </w:rPr>
        <w:t>МФЦ.</w:t>
      </w:r>
    </w:p>
    <w:p w14:paraId="4D3BED05" w14:textId="77777777"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Заявителю предоставляется информация:</w:t>
      </w:r>
    </w:p>
    <w:p w14:paraId="0F00C8B0" w14:textId="6C5AB26D"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о порядке и сроке предоставления </w:t>
      </w:r>
      <w:r w:rsidR="00A33694" w:rsidRPr="00E62BDC">
        <w:rPr>
          <w:sz w:val="28"/>
          <w:szCs w:val="28"/>
        </w:rPr>
        <w:t>муниципальной</w:t>
      </w:r>
      <w:r w:rsidRPr="00E62BDC">
        <w:rPr>
          <w:sz w:val="28"/>
          <w:szCs w:val="28"/>
        </w:rPr>
        <w:t xml:space="preserve"> услуги;</w:t>
      </w:r>
    </w:p>
    <w:p w14:paraId="2C1FC2AF" w14:textId="239309EF"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о перечне документов, необходимых для получения </w:t>
      </w:r>
      <w:r w:rsidR="00A33694" w:rsidRPr="00E62BDC">
        <w:rPr>
          <w:sz w:val="28"/>
          <w:szCs w:val="28"/>
        </w:rPr>
        <w:t>муниципальной</w:t>
      </w:r>
      <w:r w:rsidRPr="00E62BDC">
        <w:rPr>
          <w:sz w:val="28"/>
          <w:szCs w:val="28"/>
        </w:rPr>
        <w:t xml:space="preserve"> услуги;</w:t>
      </w:r>
    </w:p>
    <w:p w14:paraId="597C76A2" w14:textId="61977421"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о размере </w:t>
      </w:r>
      <w:r w:rsidR="00A33694" w:rsidRPr="00E62BDC">
        <w:rPr>
          <w:sz w:val="28"/>
          <w:szCs w:val="28"/>
        </w:rPr>
        <w:t>муниципальной</w:t>
      </w:r>
      <w:r w:rsidRPr="00E62BDC">
        <w:rPr>
          <w:sz w:val="28"/>
          <w:szCs w:val="28"/>
        </w:rPr>
        <w:t xml:space="preserve"> пошлины, уплачиваемой заявителем при получении </w:t>
      </w:r>
      <w:bookmarkStart w:id="20" w:name="_Hlk30082376"/>
      <w:r w:rsidR="00A33694" w:rsidRPr="00E62BDC">
        <w:rPr>
          <w:sz w:val="28"/>
          <w:szCs w:val="28"/>
        </w:rPr>
        <w:t>муниципальной</w:t>
      </w:r>
      <w:r w:rsidRPr="00E62BDC">
        <w:rPr>
          <w:sz w:val="28"/>
          <w:szCs w:val="28"/>
        </w:rPr>
        <w:t xml:space="preserve"> услуги</w:t>
      </w:r>
      <w:bookmarkEnd w:id="20"/>
      <w:r w:rsidRPr="00E62BDC">
        <w:rPr>
          <w:sz w:val="28"/>
          <w:szCs w:val="28"/>
        </w:rPr>
        <w:t>;</w:t>
      </w:r>
    </w:p>
    <w:p w14:paraId="16E0147F" w14:textId="2BC07A2E"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о ходе выполнения запроса о предоставлении </w:t>
      </w:r>
      <w:r w:rsidR="00A33694" w:rsidRPr="00E62BDC">
        <w:rPr>
          <w:sz w:val="28"/>
          <w:szCs w:val="28"/>
        </w:rPr>
        <w:t>муниципальной</w:t>
      </w:r>
      <w:r w:rsidRPr="00E62BDC">
        <w:rPr>
          <w:sz w:val="28"/>
          <w:szCs w:val="28"/>
        </w:rPr>
        <w:t xml:space="preserve"> услуги;</w:t>
      </w:r>
    </w:p>
    <w:p w14:paraId="2D7F1857" w14:textId="7AE796C2"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о порядке досудебного (внесудебного) обжалования решений и действий (бездействия) </w:t>
      </w:r>
      <w:r w:rsidR="000B4F0F">
        <w:rPr>
          <w:sz w:val="28"/>
          <w:szCs w:val="28"/>
        </w:rPr>
        <w:t xml:space="preserve">МФЦ </w:t>
      </w:r>
      <w:r w:rsidRPr="00E62BDC">
        <w:rPr>
          <w:sz w:val="28"/>
          <w:szCs w:val="28"/>
        </w:rPr>
        <w:t>и его работников;</w:t>
      </w:r>
    </w:p>
    <w:p w14:paraId="7FD59107" w14:textId="2E9B877D" w:rsidR="008D28ED" w:rsidRPr="009E12C3" w:rsidRDefault="008D28ED" w:rsidP="00874278">
      <w:pPr>
        <w:tabs>
          <w:tab w:val="left" w:pos="993"/>
        </w:tabs>
        <w:autoSpaceDE w:val="0"/>
        <w:autoSpaceDN w:val="0"/>
        <w:adjustRightInd w:val="0"/>
        <w:ind w:firstLine="567"/>
        <w:jc w:val="both"/>
        <w:rPr>
          <w:sz w:val="28"/>
          <w:szCs w:val="28"/>
        </w:rPr>
      </w:pPr>
      <w:r w:rsidRPr="009E12C3">
        <w:rPr>
          <w:sz w:val="28"/>
          <w:szCs w:val="28"/>
        </w:rPr>
        <w:t xml:space="preserve">о графике работы </w:t>
      </w:r>
      <w:r w:rsidR="000B4F0F" w:rsidRPr="009E12C3">
        <w:rPr>
          <w:sz w:val="28"/>
          <w:szCs w:val="28"/>
        </w:rPr>
        <w:t>МФЦ</w:t>
      </w:r>
      <w:r w:rsidRPr="009E12C3">
        <w:rPr>
          <w:sz w:val="28"/>
          <w:szCs w:val="28"/>
        </w:rPr>
        <w:t>;</w:t>
      </w:r>
    </w:p>
    <w:p w14:paraId="3F29A810" w14:textId="5A044DA9" w:rsidR="008D28ED" w:rsidRPr="009E12C3" w:rsidRDefault="008D28ED" w:rsidP="00874278">
      <w:pPr>
        <w:tabs>
          <w:tab w:val="left" w:pos="993"/>
        </w:tabs>
        <w:autoSpaceDE w:val="0"/>
        <w:autoSpaceDN w:val="0"/>
        <w:adjustRightInd w:val="0"/>
        <w:ind w:firstLine="567"/>
        <w:jc w:val="both"/>
        <w:rPr>
          <w:sz w:val="28"/>
          <w:szCs w:val="28"/>
        </w:rPr>
      </w:pPr>
      <w:r w:rsidRPr="009E12C3">
        <w:rPr>
          <w:sz w:val="28"/>
          <w:szCs w:val="28"/>
        </w:rPr>
        <w:t xml:space="preserve">по иным вопросам, связанным с предоставлением </w:t>
      </w:r>
      <w:r w:rsidR="00A33694" w:rsidRPr="009E12C3">
        <w:rPr>
          <w:sz w:val="28"/>
          <w:szCs w:val="28"/>
        </w:rPr>
        <w:t>муниципальной</w:t>
      </w:r>
      <w:r w:rsidRPr="009E12C3">
        <w:rPr>
          <w:sz w:val="28"/>
          <w:szCs w:val="28"/>
        </w:rPr>
        <w:t xml:space="preserve"> услуги.</w:t>
      </w:r>
    </w:p>
    <w:p w14:paraId="3C2144A8" w14:textId="2831B774" w:rsidR="008D28ED" w:rsidRPr="00BD7972" w:rsidRDefault="008D28ED" w:rsidP="00874278">
      <w:pPr>
        <w:tabs>
          <w:tab w:val="left" w:pos="993"/>
        </w:tabs>
        <w:autoSpaceDE w:val="0"/>
        <w:autoSpaceDN w:val="0"/>
        <w:adjustRightInd w:val="0"/>
        <w:ind w:firstLine="567"/>
        <w:jc w:val="both"/>
        <w:rPr>
          <w:sz w:val="28"/>
          <w:szCs w:val="28"/>
        </w:rPr>
      </w:pPr>
      <w:r w:rsidRPr="00BD7972">
        <w:rPr>
          <w:sz w:val="28"/>
          <w:szCs w:val="28"/>
        </w:rPr>
        <w:t xml:space="preserve">Уполномоченный сотрудник </w:t>
      </w:r>
      <w:r w:rsidR="000B4F0F" w:rsidRPr="00BD7972">
        <w:rPr>
          <w:sz w:val="28"/>
          <w:szCs w:val="28"/>
        </w:rPr>
        <w:t>МФЦ</w:t>
      </w:r>
      <w:r w:rsidRPr="00BD7972">
        <w:rPr>
          <w:sz w:val="28"/>
          <w:szCs w:val="28"/>
        </w:rPr>
        <w:t xml:space="preserve"> осуществляет консультирование заявителей по вопросам, касающимся порядка предоставления </w:t>
      </w:r>
      <w:r w:rsidR="00A33694" w:rsidRPr="00BD7972">
        <w:rPr>
          <w:sz w:val="28"/>
          <w:szCs w:val="28"/>
        </w:rPr>
        <w:t>муниципальной</w:t>
      </w:r>
      <w:r w:rsidRPr="00BD7972">
        <w:rPr>
          <w:sz w:val="28"/>
          <w:szCs w:val="28"/>
        </w:rPr>
        <w:t xml:space="preserve"> услуги в </w:t>
      </w:r>
      <w:r w:rsidR="000B4F0F" w:rsidRPr="00BD7972">
        <w:rPr>
          <w:sz w:val="28"/>
          <w:szCs w:val="28"/>
        </w:rPr>
        <w:t>МФЦ</w:t>
      </w:r>
      <w:r w:rsidRPr="00BD7972">
        <w:rPr>
          <w:sz w:val="28"/>
          <w:szCs w:val="28"/>
        </w:rPr>
        <w:t>.</w:t>
      </w:r>
    </w:p>
    <w:p w14:paraId="6353A883" w14:textId="77777777" w:rsidR="008D28ED" w:rsidRPr="00E62BDC" w:rsidRDefault="008D28ED" w:rsidP="00874278">
      <w:pPr>
        <w:tabs>
          <w:tab w:val="left" w:pos="993"/>
        </w:tabs>
        <w:autoSpaceDE w:val="0"/>
        <w:autoSpaceDN w:val="0"/>
        <w:adjustRightInd w:val="0"/>
        <w:ind w:firstLine="567"/>
        <w:jc w:val="both"/>
        <w:rPr>
          <w:sz w:val="28"/>
          <w:szCs w:val="28"/>
        </w:rPr>
      </w:pPr>
      <w:r w:rsidRPr="009E12C3">
        <w:rPr>
          <w:sz w:val="28"/>
          <w:szCs w:val="28"/>
        </w:rPr>
        <w:t>Максимальный срок выполнения</w:t>
      </w:r>
      <w:r w:rsidRPr="00E62BDC">
        <w:rPr>
          <w:sz w:val="28"/>
          <w:szCs w:val="28"/>
        </w:rPr>
        <w:t xml:space="preserve"> административного действия - 10 минут.</w:t>
      </w:r>
    </w:p>
    <w:p w14:paraId="1B748E5F" w14:textId="77777777"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lastRenderedPageBreak/>
        <w:t>Результатом административной процедуры является предоставление необходимой информации и консультации.</w:t>
      </w:r>
    </w:p>
    <w:p w14:paraId="618691C0" w14:textId="7E68B54A"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Способ фиксации результата административной процедуры: регистрация обращения заявителя в автоматизированной информационной системе </w:t>
      </w:r>
      <w:r w:rsidR="000B4F0F">
        <w:rPr>
          <w:sz w:val="28"/>
          <w:szCs w:val="28"/>
        </w:rPr>
        <w:t xml:space="preserve">МФЦ </w:t>
      </w:r>
      <w:r w:rsidRPr="00E62BDC">
        <w:rPr>
          <w:sz w:val="28"/>
          <w:szCs w:val="28"/>
        </w:rPr>
        <w:t xml:space="preserve"> (далее - АИС МФЦ).</w:t>
      </w:r>
    </w:p>
    <w:p w14:paraId="1DDB04E9" w14:textId="77777777" w:rsidR="008D28ED" w:rsidRPr="00E62BDC" w:rsidRDefault="008D28ED" w:rsidP="00874278">
      <w:pPr>
        <w:pStyle w:val="ab"/>
        <w:tabs>
          <w:tab w:val="left" w:pos="993"/>
        </w:tabs>
        <w:spacing w:after="0" w:line="240" w:lineRule="auto"/>
        <w:ind w:left="0" w:firstLine="567"/>
        <w:rPr>
          <w:rFonts w:ascii="Times New Roman" w:hAnsi="Times New Roman" w:cs="Times New Roman"/>
          <w:b/>
          <w:bCs/>
          <w:sz w:val="28"/>
          <w:szCs w:val="28"/>
        </w:rPr>
      </w:pPr>
    </w:p>
    <w:p w14:paraId="74307116" w14:textId="4AADE79A" w:rsidR="00A54E36" w:rsidRPr="00A54E36" w:rsidRDefault="0014398B" w:rsidP="00874278">
      <w:pPr>
        <w:pStyle w:val="ab"/>
        <w:numPr>
          <w:ilvl w:val="0"/>
          <w:numId w:val="3"/>
        </w:numPr>
        <w:tabs>
          <w:tab w:val="left" w:pos="993"/>
        </w:tabs>
        <w:spacing w:after="0" w:line="240" w:lineRule="auto"/>
        <w:ind w:left="0" w:firstLine="567"/>
        <w:jc w:val="center"/>
        <w:rPr>
          <w:rFonts w:ascii="Times New Roman" w:hAnsi="Times New Roman" w:cs="Times New Roman"/>
          <w:sz w:val="28"/>
          <w:szCs w:val="28"/>
        </w:rPr>
      </w:pPr>
      <w:r w:rsidRPr="00E62BDC">
        <w:rPr>
          <w:rFonts w:ascii="Times New Roman" w:hAnsi="Times New Roman" w:cs="Times New Roman"/>
          <w:b/>
          <w:sz w:val="28"/>
          <w:szCs w:val="28"/>
        </w:rPr>
        <w:t xml:space="preserve">Прием </w:t>
      </w:r>
      <w:r w:rsidR="00BF4F6D">
        <w:rPr>
          <w:rFonts w:ascii="Times New Roman" w:hAnsi="Times New Roman" w:cs="Times New Roman"/>
          <w:b/>
          <w:sz w:val="28"/>
          <w:szCs w:val="28"/>
        </w:rPr>
        <w:t>заявлений (</w:t>
      </w:r>
      <w:r w:rsidRPr="00E62BDC">
        <w:rPr>
          <w:rFonts w:ascii="Times New Roman" w:hAnsi="Times New Roman" w:cs="Times New Roman"/>
          <w:b/>
          <w:sz w:val="28"/>
          <w:szCs w:val="28"/>
        </w:rPr>
        <w:t>запросов</w:t>
      </w:r>
      <w:r w:rsidR="00BF4F6D">
        <w:rPr>
          <w:rFonts w:ascii="Times New Roman" w:hAnsi="Times New Roman" w:cs="Times New Roman"/>
          <w:b/>
          <w:sz w:val="28"/>
          <w:szCs w:val="28"/>
        </w:rPr>
        <w:t>)</w:t>
      </w:r>
      <w:r w:rsidRPr="00E62BDC">
        <w:rPr>
          <w:rFonts w:ascii="Times New Roman" w:hAnsi="Times New Roman" w:cs="Times New Roman"/>
          <w:b/>
          <w:sz w:val="28"/>
          <w:szCs w:val="28"/>
        </w:rPr>
        <w:t xml:space="preserve"> заявителей о предоставлении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и иных документов, необходимых для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w:t>
      </w:r>
      <w:r w:rsidR="00A54E36">
        <w:rPr>
          <w:rFonts w:ascii="Times New Roman" w:hAnsi="Times New Roman" w:cs="Times New Roman"/>
          <w:b/>
          <w:sz w:val="28"/>
          <w:szCs w:val="28"/>
        </w:rPr>
        <w:t>.</w:t>
      </w:r>
    </w:p>
    <w:p w14:paraId="187320F6" w14:textId="77777777" w:rsidR="00A54E36" w:rsidRPr="00A54E36" w:rsidRDefault="00A54E36" w:rsidP="00874278">
      <w:pPr>
        <w:pStyle w:val="ab"/>
        <w:tabs>
          <w:tab w:val="left" w:pos="993"/>
        </w:tabs>
        <w:spacing w:after="0" w:line="240" w:lineRule="auto"/>
        <w:ind w:left="0" w:firstLine="567"/>
        <w:jc w:val="both"/>
        <w:rPr>
          <w:rFonts w:ascii="Times New Roman" w:hAnsi="Times New Roman" w:cs="Times New Roman"/>
          <w:sz w:val="28"/>
          <w:szCs w:val="28"/>
        </w:rPr>
      </w:pPr>
    </w:p>
    <w:p w14:paraId="406F58F6" w14:textId="4B1472FA" w:rsidR="008D28ED" w:rsidRPr="00A54E36" w:rsidRDefault="008D28ED" w:rsidP="00874278">
      <w:pPr>
        <w:pStyle w:val="ab"/>
        <w:numPr>
          <w:ilvl w:val="0"/>
          <w:numId w:val="30"/>
        </w:numPr>
        <w:tabs>
          <w:tab w:val="left" w:pos="993"/>
        </w:tabs>
        <w:spacing w:after="0" w:line="240" w:lineRule="auto"/>
        <w:ind w:left="0" w:firstLine="567"/>
        <w:jc w:val="both"/>
        <w:rPr>
          <w:rFonts w:ascii="Times New Roman" w:hAnsi="Times New Roman" w:cs="Times New Roman"/>
          <w:sz w:val="28"/>
          <w:szCs w:val="28"/>
        </w:rPr>
      </w:pPr>
      <w:r w:rsidRPr="00A54E36">
        <w:rPr>
          <w:rFonts w:ascii="Times New Roman" w:hAnsi="Times New Roman" w:cs="Times New Roman"/>
          <w:sz w:val="28"/>
          <w:szCs w:val="28"/>
        </w:rPr>
        <w:t xml:space="preserve">Основанием для начала административной процедуры является обращение о </w:t>
      </w:r>
      <w:r w:rsidR="00B77962" w:rsidRPr="00A54E36">
        <w:rPr>
          <w:rFonts w:ascii="Times New Roman" w:hAnsi="Times New Roman" w:cs="Times New Roman"/>
          <w:sz w:val="28"/>
          <w:szCs w:val="28"/>
        </w:rPr>
        <w:t xml:space="preserve">постановке граждан, имеющих трех и более детей, на учет в целях бесплатного предоставления земельного участка, </w:t>
      </w:r>
      <w:r w:rsidR="00AE71AA" w:rsidRPr="00A54E36">
        <w:rPr>
          <w:rFonts w:ascii="Times New Roman" w:hAnsi="Times New Roman" w:cs="Times New Roman"/>
          <w:sz w:val="28"/>
          <w:szCs w:val="28"/>
        </w:rPr>
        <w:t>государственная</w:t>
      </w:r>
      <w:r w:rsidR="00B77962" w:rsidRPr="00A54E36">
        <w:rPr>
          <w:rFonts w:ascii="Times New Roman" w:hAnsi="Times New Roman" w:cs="Times New Roman"/>
          <w:sz w:val="28"/>
          <w:szCs w:val="28"/>
        </w:rPr>
        <w:t xml:space="preserve"> собственность на который не разграничена, или земельного участка, находящегося в муниципальной собственности </w:t>
      </w:r>
      <w:r w:rsidRPr="00A54E36">
        <w:rPr>
          <w:rFonts w:ascii="Times New Roman" w:hAnsi="Times New Roman" w:cs="Times New Roman"/>
          <w:sz w:val="28"/>
          <w:szCs w:val="28"/>
        </w:rPr>
        <w:t xml:space="preserve">с заявлением о предоставлении </w:t>
      </w:r>
      <w:r w:rsidR="00A33694" w:rsidRPr="00A54E36">
        <w:rPr>
          <w:rFonts w:ascii="Times New Roman" w:hAnsi="Times New Roman" w:cs="Times New Roman"/>
          <w:sz w:val="28"/>
          <w:szCs w:val="28"/>
        </w:rPr>
        <w:t>муниципальной</w:t>
      </w:r>
      <w:r w:rsidRPr="00A54E36">
        <w:rPr>
          <w:rFonts w:ascii="Times New Roman" w:hAnsi="Times New Roman" w:cs="Times New Roman"/>
          <w:sz w:val="28"/>
          <w:szCs w:val="28"/>
        </w:rPr>
        <w:t xml:space="preserve"> услуги в структурное подразделение </w:t>
      </w:r>
      <w:r w:rsidR="000B4F0F">
        <w:rPr>
          <w:rFonts w:ascii="Times New Roman" w:hAnsi="Times New Roman" w:cs="Times New Roman"/>
          <w:sz w:val="28"/>
          <w:szCs w:val="28"/>
        </w:rPr>
        <w:t>МФЦ</w:t>
      </w:r>
      <w:r w:rsidRPr="00A54E36">
        <w:rPr>
          <w:rFonts w:ascii="Times New Roman" w:hAnsi="Times New Roman" w:cs="Times New Roman"/>
          <w:sz w:val="28"/>
          <w:szCs w:val="28"/>
        </w:rPr>
        <w:t>.</w:t>
      </w:r>
    </w:p>
    <w:p w14:paraId="4B6B9882" w14:textId="433915FA" w:rsidR="008D28ED" w:rsidRPr="00D2445B" w:rsidRDefault="008D28ED" w:rsidP="00874278">
      <w:pPr>
        <w:tabs>
          <w:tab w:val="left" w:pos="993"/>
        </w:tabs>
        <w:autoSpaceDE w:val="0"/>
        <w:autoSpaceDN w:val="0"/>
        <w:adjustRightInd w:val="0"/>
        <w:ind w:firstLine="567"/>
        <w:jc w:val="both"/>
        <w:rPr>
          <w:sz w:val="28"/>
          <w:szCs w:val="28"/>
        </w:rPr>
      </w:pPr>
      <w:r w:rsidRPr="00D2445B">
        <w:rPr>
          <w:rFonts w:eastAsia="Calibri"/>
          <w:sz w:val="28"/>
          <w:szCs w:val="28"/>
        </w:rPr>
        <w:t>К заявлению прилагаются следующие документы:</w:t>
      </w:r>
    </w:p>
    <w:p w14:paraId="7F9DF279" w14:textId="77777777" w:rsidR="0049022F" w:rsidRDefault="008D28ED" w:rsidP="0049022F">
      <w:pPr>
        <w:numPr>
          <w:ilvl w:val="0"/>
          <w:numId w:val="16"/>
        </w:numPr>
        <w:tabs>
          <w:tab w:val="left" w:pos="993"/>
        </w:tabs>
        <w:autoSpaceDE w:val="0"/>
        <w:autoSpaceDN w:val="0"/>
        <w:adjustRightInd w:val="0"/>
        <w:ind w:left="0" w:firstLine="567"/>
        <w:contextualSpacing/>
        <w:jc w:val="both"/>
        <w:rPr>
          <w:rFonts w:eastAsia="Calibri"/>
          <w:sz w:val="28"/>
          <w:szCs w:val="28"/>
          <w:lang w:eastAsia="en-US"/>
        </w:rPr>
      </w:pPr>
      <w:r w:rsidRPr="00E62BDC">
        <w:rPr>
          <w:rFonts w:eastAsia="Calibri"/>
          <w:sz w:val="28"/>
          <w:szCs w:val="28"/>
          <w:lang w:eastAsia="en-US"/>
        </w:rPr>
        <w:t>в случае предоставления земельного участка, предназначенного для индивидуального жилищного строительства или для ведения личного подсобного хозяйства (приусадебный земельный участок):</w:t>
      </w:r>
    </w:p>
    <w:p w14:paraId="517D7294" w14:textId="696C00D8" w:rsidR="008D28ED" w:rsidRPr="0049022F" w:rsidRDefault="008D28ED" w:rsidP="0049022F">
      <w:pPr>
        <w:tabs>
          <w:tab w:val="left" w:pos="993"/>
        </w:tabs>
        <w:autoSpaceDE w:val="0"/>
        <w:autoSpaceDN w:val="0"/>
        <w:adjustRightInd w:val="0"/>
        <w:ind w:left="567"/>
        <w:contextualSpacing/>
        <w:jc w:val="both"/>
        <w:rPr>
          <w:rFonts w:eastAsia="Calibri"/>
          <w:sz w:val="28"/>
          <w:szCs w:val="28"/>
          <w:lang w:eastAsia="en-US"/>
        </w:rPr>
      </w:pPr>
      <w:r w:rsidRPr="0049022F">
        <w:rPr>
          <w:sz w:val="28"/>
          <w:szCs w:val="28"/>
        </w:rPr>
        <w:t>документ, удостоверяющий личность заявителя;</w:t>
      </w:r>
    </w:p>
    <w:p w14:paraId="54A182B0" w14:textId="4B837558" w:rsidR="008D28ED" w:rsidRPr="00E62BDC" w:rsidRDefault="008D28ED"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документы, удостоверяющие личность лиц старше 14 лет, указанных в качестве членов семьи, либо их копии, заверенные в установленном законодательством Российской Федерации порядке;</w:t>
      </w:r>
    </w:p>
    <w:p w14:paraId="531F7B7E" w14:textId="4F0EC45A" w:rsidR="008D28ED" w:rsidRPr="00E62BDC" w:rsidRDefault="008D28ED"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документы, подтверждающие родственные отношения заявителя и лиц, указанных им в качестве членов семьи, либо их копии, заверенные в установленном законодательством Российской Федерации порядке;</w:t>
      </w:r>
    </w:p>
    <w:p w14:paraId="79D17DA4" w14:textId="549D1C1C" w:rsidR="008D28ED" w:rsidRPr="00E62BDC" w:rsidRDefault="008D28ED"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E62BDC">
        <w:rPr>
          <w:rFonts w:ascii="Times New Roman" w:hAnsi="Times New Roman" w:cs="Times New Roman"/>
          <w:sz w:val="28"/>
          <w:szCs w:val="28"/>
        </w:rPr>
        <w:t xml:space="preserve">свидетельства о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регистрации рождения детей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выданные компетентным органом иностранного государства с нотариально удостоверенным переводом </w:t>
      </w:r>
      <w:r w:rsidR="00453E1F" w:rsidRPr="00E62BDC">
        <w:rPr>
          <w:rFonts w:ascii="Times New Roman" w:hAnsi="Times New Roman" w:cs="Times New Roman"/>
          <w:sz w:val="28"/>
          <w:szCs w:val="28"/>
        </w:rPr>
        <w:t>на русский язык и легализованные</w:t>
      </w:r>
      <w:r w:rsidRPr="00E62BDC">
        <w:rPr>
          <w:rFonts w:ascii="Times New Roman" w:hAnsi="Times New Roman" w:cs="Times New Roman"/>
          <w:sz w:val="28"/>
          <w:szCs w:val="28"/>
        </w:rPr>
        <w:t xml:space="preserve"> в порядке, установленном действующим законодательством;</w:t>
      </w:r>
      <w:proofErr w:type="gramEnd"/>
    </w:p>
    <w:p w14:paraId="74CDF9DB" w14:textId="1E482D49" w:rsidR="008D28ED" w:rsidRPr="00E62BDC" w:rsidRDefault="008D28ED"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свидетельство о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регистрации брака в случаях: регистрации брака на территории Российской Федерации до 1 октября 2018 года, регистрации брака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w:t>
      </w:r>
      <w:r w:rsidR="00453E1F" w:rsidRPr="00E62BDC">
        <w:rPr>
          <w:rFonts w:ascii="Times New Roman" w:hAnsi="Times New Roman" w:cs="Times New Roman"/>
          <w:sz w:val="28"/>
          <w:szCs w:val="28"/>
        </w:rPr>
        <w:t>а русский язык и легализованное</w:t>
      </w:r>
      <w:r w:rsidRPr="00E62BDC">
        <w:rPr>
          <w:rFonts w:ascii="Times New Roman" w:hAnsi="Times New Roman" w:cs="Times New Roman"/>
          <w:sz w:val="28"/>
          <w:szCs w:val="28"/>
        </w:rPr>
        <w:t xml:space="preserve"> в порядке, установленном действующим законодательством;</w:t>
      </w:r>
    </w:p>
    <w:p w14:paraId="1CF73B60" w14:textId="77777777" w:rsidR="008D28ED" w:rsidRPr="00E62BDC" w:rsidRDefault="008D28E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заключение комиссии для оценки жилых помещений жилищного фонда о признании жилого помещения </w:t>
      </w:r>
      <w:proofErr w:type="gramStart"/>
      <w:r w:rsidRPr="00E62BDC">
        <w:rPr>
          <w:rFonts w:eastAsia="Calibri"/>
          <w:sz w:val="28"/>
          <w:szCs w:val="28"/>
          <w:lang w:eastAsia="en-US"/>
        </w:rPr>
        <w:t>непригодным</w:t>
      </w:r>
      <w:proofErr w:type="gramEnd"/>
      <w:r w:rsidRPr="00E62BDC">
        <w:rPr>
          <w:rFonts w:eastAsia="Calibri"/>
          <w:sz w:val="28"/>
          <w:szCs w:val="28"/>
          <w:lang w:eastAsia="en-US"/>
        </w:rPr>
        <w:t xml:space="preserve"> для постоянного проживания (если в заявлении гражданина имеется указание на жилое помещение, которое непригодно для проживания);</w:t>
      </w:r>
    </w:p>
    <w:p w14:paraId="53AD8C3E" w14:textId="77777777" w:rsidR="008D28ED" w:rsidRPr="00E62BDC" w:rsidRDefault="008D28E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lastRenderedPageBreak/>
        <w:t>справка медицинского учреждения о наличии заболевания (если в заявлении гражданина имеется указание на тяжелую форму хронического заболевания у него (членов его семьи);</w:t>
      </w:r>
    </w:p>
    <w:p w14:paraId="43EA1378" w14:textId="77777777" w:rsidR="008D28ED" w:rsidRPr="00E62BDC" w:rsidRDefault="008D28ED" w:rsidP="00874278">
      <w:pPr>
        <w:numPr>
          <w:ilvl w:val="0"/>
          <w:numId w:val="16"/>
        </w:numPr>
        <w:tabs>
          <w:tab w:val="left" w:pos="993"/>
        </w:tabs>
        <w:autoSpaceDE w:val="0"/>
        <w:autoSpaceDN w:val="0"/>
        <w:adjustRightInd w:val="0"/>
        <w:ind w:left="0" w:firstLine="567"/>
        <w:contextualSpacing/>
        <w:jc w:val="both"/>
        <w:rPr>
          <w:rFonts w:eastAsia="Calibri"/>
          <w:sz w:val="28"/>
          <w:szCs w:val="28"/>
          <w:lang w:eastAsia="en-US"/>
        </w:rPr>
      </w:pPr>
      <w:r w:rsidRPr="00E62BDC">
        <w:rPr>
          <w:rFonts w:eastAsia="Calibri"/>
          <w:sz w:val="28"/>
          <w:szCs w:val="28"/>
          <w:lang w:eastAsia="en-US"/>
        </w:rPr>
        <w:t>в случае предоставления земельного участка, предназначенного для огородничества, ведения личного подсобного хозяйства (полевой земельный участок), садоводства:</w:t>
      </w:r>
    </w:p>
    <w:p w14:paraId="05F9C07C" w14:textId="702EB4B1" w:rsidR="008D28ED" w:rsidRPr="00E62BDC" w:rsidRDefault="00453E1F" w:rsidP="00874278">
      <w:pPr>
        <w:pStyle w:val="ab"/>
        <w:tabs>
          <w:tab w:val="left" w:pos="993"/>
        </w:tabs>
        <w:autoSpaceDE w:val="0"/>
        <w:autoSpaceDN w:val="0"/>
        <w:adjustRightInd w:val="0"/>
        <w:spacing w:line="240" w:lineRule="auto"/>
        <w:ind w:left="360" w:firstLine="567"/>
        <w:jc w:val="both"/>
        <w:rPr>
          <w:rFonts w:ascii="Times New Roman" w:hAnsi="Times New Roman" w:cs="Times New Roman"/>
          <w:sz w:val="28"/>
          <w:szCs w:val="28"/>
        </w:rPr>
      </w:pPr>
      <w:r w:rsidRPr="00E62BDC">
        <w:rPr>
          <w:rFonts w:ascii="Times New Roman" w:hAnsi="Times New Roman" w:cs="Times New Roman"/>
          <w:sz w:val="28"/>
          <w:szCs w:val="28"/>
        </w:rPr>
        <w:t>документ, удостоверяющий</w:t>
      </w:r>
      <w:r w:rsidR="008D28ED" w:rsidRPr="00E62BDC">
        <w:rPr>
          <w:rFonts w:ascii="Times New Roman" w:hAnsi="Times New Roman" w:cs="Times New Roman"/>
          <w:sz w:val="28"/>
          <w:szCs w:val="28"/>
        </w:rPr>
        <w:t xml:space="preserve"> личность заявителя;</w:t>
      </w:r>
    </w:p>
    <w:p w14:paraId="5959F903" w14:textId="6ADEE2E3" w:rsidR="008D28ED" w:rsidRPr="00E62BDC" w:rsidRDefault="008D28ED" w:rsidP="00874278">
      <w:pPr>
        <w:pStyle w:val="ab"/>
        <w:tabs>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документы, удостоверяющие личность лиц старше 14 лет, указанных в качестве членов семьи, либо их копии, заверенные в установленном законодательством Российской Федерации порядке;</w:t>
      </w:r>
    </w:p>
    <w:p w14:paraId="6BB2C91F" w14:textId="0C2F3F11" w:rsidR="008D28ED" w:rsidRPr="00714B5B" w:rsidRDefault="008D28ED" w:rsidP="00874278">
      <w:pPr>
        <w:pStyle w:val="ab"/>
        <w:tabs>
          <w:tab w:val="left" w:pos="993"/>
        </w:tabs>
        <w:autoSpaceDE w:val="0"/>
        <w:autoSpaceDN w:val="0"/>
        <w:adjustRightInd w:val="0"/>
        <w:spacing w:line="240" w:lineRule="auto"/>
        <w:ind w:left="0" w:firstLine="567"/>
        <w:jc w:val="both"/>
        <w:rPr>
          <w:rFonts w:ascii="Times New Roman" w:hAnsi="Times New Roman" w:cs="Times New Roman"/>
          <w:sz w:val="28"/>
          <w:szCs w:val="28"/>
        </w:rPr>
      </w:pPr>
      <w:proofErr w:type="gramStart"/>
      <w:r w:rsidRPr="00E62BDC">
        <w:rPr>
          <w:rFonts w:ascii="Times New Roman" w:hAnsi="Times New Roman" w:cs="Times New Roman"/>
          <w:sz w:val="28"/>
          <w:szCs w:val="28"/>
        </w:rPr>
        <w:t xml:space="preserve">свидетельства о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регистрации рождения детей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выданные компетентным органом иностранного государства с нотариально удостоверенным переводом </w:t>
      </w:r>
      <w:r w:rsidR="00453E1F" w:rsidRPr="00E62BDC">
        <w:rPr>
          <w:rFonts w:ascii="Times New Roman" w:hAnsi="Times New Roman" w:cs="Times New Roman"/>
          <w:sz w:val="28"/>
          <w:szCs w:val="28"/>
        </w:rPr>
        <w:t>на русский язык и легализованные</w:t>
      </w:r>
      <w:r w:rsidRPr="00E62BDC">
        <w:rPr>
          <w:rFonts w:ascii="Times New Roman" w:hAnsi="Times New Roman" w:cs="Times New Roman"/>
          <w:sz w:val="28"/>
          <w:szCs w:val="28"/>
        </w:rPr>
        <w:t xml:space="preserve"> в порядке, установленном действующим </w:t>
      </w:r>
      <w:r w:rsidRPr="00714B5B">
        <w:rPr>
          <w:rFonts w:ascii="Times New Roman" w:hAnsi="Times New Roman" w:cs="Times New Roman"/>
          <w:sz w:val="28"/>
          <w:szCs w:val="28"/>
        </w:rPr>
        <w:t>законодательством.</w:t>
      </w:r>
      <w:proofErr w:type="gramEnd"/>
    </w:p>
    <w:p w14:paraId="76A05462" w14:textId="696A0798" w:rsidR="008D28ED" w:rsidRPr="00BD7972"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D7972">
        <w:rPr>
          <w:rFonts w:ascii="Times New Roman" w:eastAsia="Calibri" w:hAnsi="Times New Roman" w:cs="Times New Roman"/>
          <w:sz w:val="28"/>
          <w:szCs w:val="28"/>
        </w:rPr>
        <w:t>В случае обращения гражданина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14:paraId="0F553C66" w14:textId="238F13DB" w:rsidR="008D28ED" w:rsidRPr="00714B5B"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14B5B">
        <w:rPr>
          <w:rFonts w:ascii="Times New Roman" w:hAnsi="Times New Roman" w:cs="Times New Roman"/>
          <w:sz w:val="28"/>
          <w:szCs w:val="28"/>
          <w:lang w:bidi="ru-RU"/>
        </w:rPr>
        <w:t>Заявителем по собственной инициативе могут быть представлены документы:</w:t>
      </w:r>
      <w:r w:rsidRPr="00714B5B">
        <w:rPr>
          <w:rFonts w:ascii="Times New Roman" w:eastAsia="Calibri" w:hAnsi="Times New Roman" w:cs="Times New Roman"/>
          <w:sz w:val="28"/>
          <w:szCs w:val="28"/>
        </w:rPr>
        <w:t xml:space="preserve"> </w:t>
      </w:r>
    </w:p>
    <w:p w14:paraId="53FAC874" w14:textId="669D2D04" w:rsidR="008D28ED" w:rsidRPr="00E62BDC" w:rsidRDefault="008D28ED" w:rsidP="00874278">
      <w:pPr>
        <w:tabs>
          <w:tab w:val="left" w:pos="993"/>
        </w:tabs>
        <w:autoSpaceDE w:val="0"/>
        <w:autoSpaceDN w:val="0"/>
        <w:adjustRightInd w:val="0"/>
        <w:ind w:firstLine="567"/>
        <w:contextualSpacing/>
        <w:jc w:val="both"/>
        <w:rPr>
          <w:rFonts w:eastAsia="Calibri"/>
          <w:sz w:val="28"/>
          <w:szCs w:val="28"/>
          <w:lang w:eastAsia="en-US"/>
        </w:rPr>
      </w:pPr>
      <w:proofErr w:type="gramStart"/>
      <w:r w:rsidRPr="00E62BDC">
        <w:rPr>
          <w:rFonts w:eastAsia="Calibri"/>
          <w:sz w:val="28"/>
          <w:szCs w:val="28"/>
          <w:lang w:eastAsia="en-US"/>
        </w:rPr>
        <w:t xml:space="preserve">выписка из Единого </w:t>
      </w:r>
      <w:r w:rsidR="00197614" w:rsidRPr="00E62BDC">
        <w:rPr>
          <w:rFonts w:eastAsia="Calibri"/>
          <w:sz w:val="28"/>
          <w:szCs w:val="28"/>
          <w:lang w:eastAsia="en-US"/>
        </w:rPr>
        <w:t>муниципального</w:t>
      </w:r>
      <w:r w:rsidRPr="00E62BDC">
        <w:rPr>
          <w:rFonts w:eastAsia="Calibri"/>
          <w:sz w:val="28"/>
          <w:szCs w:val="28"/>
          <w:lang w:eastAsia="en-US"/>
        </w:rPr>
        <w:t xml:space="preserve"> реестра недвижимости о правах гражданина и членов его семьи на имеющиеся, имевшиеся за пять предшествующих лет на праве собственности жилые помещения на территории Липецкой области, получаемая в Управлении Росреестра по Липецкой области;</w:t>
      </w:r>
      <w:proofErr w:type="gramEnd"/>
    </w:p>
    <w:p w14:paraId="56E8FB35" w14:textId="6702E51D"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получаемые </w:t>
      </w:r>
      <w:bookmarkStart w:id="21" w:name="_Hlk44943978"/>
      <w:r w:rsidRPr="00E62BDC">
        <w:rPr>
          <w:sz w:val="28"/>
          <w:szCs w:val="28"/>
        </w:rPr>
        <w:t>в УМВД России по Липецкой области</w:t>
      </w:r>
      <w:bookmarkEnd w:id="21"/>
      <w:r w:rsidRPr="00E62BDC">
        <w:rPr>
          <w:sz w:val="28"/>
          <w:szCs w:val="28"/>
        </w:rPr>
        <w:t>;</w:t>
      </w:r>
    </w:p>
    <w:p w14:paraId="42F9FDC4" w14:textId="28D2DAC3" w:rsidR="008D28ED" w:rsidRPr="00E62BDC" w:rsidRDefault="008D28ED" w:rsidP="00874278">
      <w:pPr>
        <w:tabs>
          <w:tab w:val="left" w:pos="993"/>
        </w:tabs>
        <w:autoSpaceDE w:val="0"/>
        <w:autoSpaceDN w:val="0"/>
        <w:adjustRightInd w:val="0"/>
        <w:ind w:firstLine="567"/>
        <w:jc w:val="both"/>
        <w:rPr>
          <w:sz w:val="28"/>
          <w:szCs w:val="28"/>
        </w:rPr>
      </w:pPr>
      <w:proofErr w:type="gramStart"/>
      <w:r w:rsidRPr="00E62BDC">
        <w:rPr>
          <w:sz w:val="28"/>
          <w:szCs w:val="28"/>
        </w:rPr>
        <w:t xml:space="preserve">сведения, содержащиеся в Едином государственном реестре записей актов гражданского состояния: о </w:t>
      </w:r>
      <w:r w:rsidR="00A33694" w:rsidRPr="00E62BDC">
        <w:rPr>
          <w:sz w:val="28"/>
          <w:szCs w:val="28"/>
        </w:rPr>
        <w:t>муниципальной</w:t>
      </w:r>
      <w:r w:rsidRPr="00E62BDC">
        <w:rPr>
          <w:sz w:val="28"/>
          <w:szCs w:val="28"/>
        </w:rPr>
        <w:t xml:space="preserve"> регистрации рождения детей, регистрации брака на территории Российской Федерации с 1 октября 2018 года, о </w:t>
      </w:r>
      <w:r w:rsidR="00A33694" w:rsidRPr="00E62BDC">
        <w:rPr>
          <w:sz w:val="28"/>
          <w:szCs w:val="28"/>
        </w:rPr>
        <w:t>муниципальной</w:t>
      </w:r>
      <w:r w:rsidRPr="00E62BDC">
        <w:rPr>
          <w:sz w:val="28"/>
          <w:szCs w:val="28"/>
        </w:rPr>
        <w:t xml:space="preserve"> регистрации рождения детей, регистрации брака вне пределов территории Российской Федерации с 1 января</w:t>
      </w:r>
      <w:r w:rsidR="00453E1F" w:rsidRPr="00E62BDC">
        <w:rPr>
          <w:sz w:val="28"/>
          <w:szCs w:val="28"/>
        </w:rPr>
        <w:t xml:space="preserve"> 2019 года, получаемые в УФНС России по Л</w:t>
      </w:r>
      <w:r w:rsidRPr="00E62BDC">
        <w:rPr>
          <w:sz w:val="28"/>
          <w:szCs w:val="28"/>
        </w:rPr>
        <w:t>ипецкой области;</w:t>
      </w:r>
      <w:proofErr w:type="gramEnd"/>
    </w:p>
    <w:p w14:paraId="0B89160F" w14:textId="01A92AEF" w:rsidR="008D28ED" w:rsidRPr="00E62BDC" w:rsidRDefault="008D28E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справка о наличии (отсутствии) жилых помещений на всех членов семьи, родившихся до 1 января 1999 года, получаемая по месту жительства из органа </w:t>
      </w:r>
      <w:r w:rsidR="00197614" w:rsidRPr="00E62BDC">
        <w:rPr>
          <w:rFonts w:eastAsia="Calibri"/>
          <w:sz w:val="28"/>
          <w:szCs w:val="28"/>
          <w:lang w:eastAsia="en-US"/>
        </w:rPr>
        <w:t>муниципального</w:t>
      </w:r>
      <w:r w:rsidRPr="00E62BDC">
        <w:rPr>
          <w:rFonts w:eastAsia="Calibri"/>
          <w:sz w:val="28"/>
          <w:szCs w:val="28"/>
          <w:lang w:eastAsia="en-US"/>
        </w:rPr>
        <w:t xml:space="preserve"> технического учета и технической инвентаризации объе</w:t>
      </w:r>
      <w:r w:rsidR="00453E1F" w:rsidRPr="00E62BDC">
        <w:rPr>
          <w:rFonts w:eastAsia="Calibri"/>
          <w:sz w:val="28"/>
          <w:szCs w:val="28"/>
          <w:lang w:eastAsia="en-US"/>
        </w:rPr>
        <w:t>ктов капитального строительства;</w:t>
      </w:r>
    </w:p>
    <w:p w14:paraId="251FE65D" w14:textId="77777777"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договор социального найма жилого помещения муниципального жилищного фонда, получаемый от органов местного самоуправления.</w:t>
      </w:r>
    </w:p>
    <w:p w14:paraId="53D53801" w14:textId="1BB82F95" w:rsidR="008D28ED" w:rsidRPr="00E62BDC"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lang w:bidi="ru-RU"/>
        </w:rPr>
        <w:lastRenderedPageBreak/>
        <w:t>Копии документов, указанных в пункте 8</w:t>
      </w:r>
      <w:r w:rsidR="00BD4B2F">
        <w:rPr>
          <w:rFonts w:ascii="Times New Roman" w:hAnsi="Times New Roman" w:cs="Times New Roman"/>
          <w:sz w:val="28"/>
          <w:szCs w:val="28"/>
          <w:lang w:bidi="ru-RU"/>
        </w:rPr>
        <w:t>2</w:t>
      </w:r>
      <w:r w:rsidRPr="00E62BDC">
        <w:rPr>
          <w:rFonts w:ascii="Times New Roman" w:hAnsi="Times New Roman" w:cs="Times New Roman"/>
          <w:sz w:val="28"/>
          <w:szCs w:val="28"/>
          <w:lang w:bidi="ru-RU"/>
        </w:rPr>
        <w:t xml:space="preserve"> настоящего административного регламента, представляемые заявителем самостоятельно, должны быть заверены в установленном порядке. </w:t>
      </w:r>
    </w:p>
    <w:p w14:paraId="35D25D60" w14:textId="7F26115A" w:rsidR="008D28ED" w:rsidRPr="00A67753"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67753">
        <w:rPr>
          <w:rFonts w:ascii="Times New Roman" w:hAnsi="Times New Roman" w:cs="Times New Roman"/>
          <w:sz w:val="28"/>
          <w:szCs w:val="28"/>
        </w:rPr>
        <w:t xml:space="preserve">Уполномоченный сотрудник </w:t>
      </w:r>
      <w:r w:rsidR="000B4F0F" w:rsidRPr="00A67753">
        <w:rPr>
          <w:rFonts w:ascii="Times New Roman" w:hAnsi="Times New Roman" w:cs="Times New Roman"/>
          <w:sz w:val="28"/>
          <w:szCs w:val="28"/>
        </w:rPr>
        <w:t>МФЦ</w:t>
      </w:r>
      <w:r w:rsidRPr="00A67753">
        <w:rPr>
          <w:rFonts w:ascii="Times New Roman" w:hAnsi="Times New Roman" w:cs="Times New Roman"/>
          <w:sz w:val="28"/>
          <w:szCs w:val="28"/>
        </w:rPr>
        <w:t>:</w:t>
      </w:r>
    </w:p>
    <w:p w14:paraId="6254EBA3" w14:textId="77777777" w:rsidR="008D28ED" w:rsidRPr="00A67753" w:rsidRDefault="008D28ED" w:rsidP="00874278">
      <w:pPr>
        <w:tabs>
          <w:tab w:val="left" w:pos="993"/>
        </w:tabs>
        <w:autoSpaceDE w:val="0"/>
        <w:autoSpaceDN w:val="0"/>
        <w:adjustRightInd w:val="0"/>
        <w:ind w:firstLine="567"/>
        <w:jc w:val="both"/>
        <w:rPr>
          <w:sz w:val="28"/>
          <w:szCs w:val="28"/>
        </w:rPr>
      </w:pPr>
      <w:r w:rsidRPr="00A67753">
        <w:rPr>
          <w:sz w:val="28"/>
          <w:szCs w:val="28"/>
        </w:rPr>
        <w:t>удостоверяет личность заявителя (представителя);</w:t>
      </w:r>
    </w:p>
    <w:p w14:paraId="6EE0BC28" w14:textId="028C7860" w:rsidR="008D28ED" w:rsidRPr="00A67753" w:rsidRDefault="00BF4F6D" w:rsidP="00874278">
      <w:pPr>
        <w:tabs>
          <w:tab w:val="left" w:pos="993"/>
        </w:tabs>
        <w:autoSpaceDE w:val="0"/>
        <w:autoSpaceDN w:val="0"/>
        <w:adjustRightInd w:val="0"/>
        <w:ind w:firstLine="567"/>
        <w:jc w:val="both"/>
        <w:rPr>
          <w:sz w:val="28"/>
          <w:szCs w:val="28"/>
        </w:rPr>
      </w:pPr>
      <w:proofErr w:type="gramStart"/>
      <w:r w:rsidRPr="00A67753">
        <w:rPr>
          <w:iCs/>
          <w:sz w:val="28"/>
          <w:szCs w:val="28"/>
        </w:rPr>
        <w:t xml:space="preserve">при отсутствии необходимых копий документов, уполномоченный сотрудник МФЦ осуществляет бесплатное копирование документов, указанных в пункте 2 Правил организации деятельности </w:t>
      </w:r>
      <w:r w:rsidR="000B4F0F" w:rsidRPr="00A67753">
        <w:rPr>
          <w:iCs/>
          <w:sz w:val="28"/>
          <w:szCs w:val="28"/>
        </w:rPr>
        <w:t>МФЦ</w:t>
      </w:r>
      <w:r w:rsidRPr="00A67753">
        <w:rPr>
          <w:iCs/>
          <w:sz w:val="28"/>
          <w:szCs w:val="28"/>
        </w:rPr>
        <w:t xml:space="preserve"> предоставления государственных и муниципальных услуг (утв. постановлением Правительства РФ от 22 декабря 2012 года № 1376), 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r w:rsidR="008D28ED" w:rsidRPr="00A67753">
        <w:rPr>
          <w:sz w:val="28"/>
          <w:szCs w:val="28"/>
        </w:rPr>
        <w:t>;</w:t>
      </w:r>
      <w:proofErr w:type="gramEnd"/>
    </w:p>
    <w:p w14:paraId="3E9F329B" w14:textId="7735F53B" w:rsidR="008D28ED" w:rsidRPr="00E62BDC" w:rsidRDefault="008D28ED"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67753">
        <w:rPr>
          <w:rFonts w:ascii="Times New Roman" w:hAnsi="Times New Roman" w:cs="Times New Roman"/>
          <w:sz w:val="28"/>
          <w:szCs w:val="28"/>
        </w:rPr>
        <w:t>осуществляет регистрацию запроса заявителя в АИС</w:t>
      </w:r>
      <w:r w:rsidR="00BF4F6D" w:rsidRPr="00A67753">
        <w:rPr>
          <w:rFonts w:ascii="Times New Roman" w:hAnsi="Times New Roman" w:cs="Times New Roman"/>
          <w:sz w:val="28"/>
          <w:szCs w:val="28"/>
        </w:rPr>
        <w:t xml:space="preserve"> МФЦ и выдает заявителю </w:t>
      </w:r>
      <w:r w:rsidR="00032D78" w:rsidRPr="00A67753">
        <w:rPr>
          <w:rFonts w:ascii="Times New Roman" w:hAnsi="Times New Roman" w:cs="Times New Roman"/>
          <w:sz w:val="28"/>
          <w:szCs w:val="28"/>
        </w:rPr>
        <w:t>расписка</w:t>
      </w:r>
      <w:r w:rsidRPr="00A67753">
        <w:rPr>
          <w:rFonts w:ascii="Times New Roman" w:hAnsi="Times New Roman" w:cs="Times New Roman"/>
          <w:sz w:val="28"/>
          <w:szCs w:val="28"/>
        </w:rPr>
        <w:t xml:space="preserve"> в получении документов, в которой указывается </w:t>
      </w:r>
      <w:r w:rsidRPr="00032D78">
        <w:rPr>
          <w:rFonts w:ascii="Times New Roman" w:hAnsi="Times New Roman" w:cs="Times New Roman"/>
          <w:sz w:val="28"/>
          <w:szCs w:val="28"/>
        </w:rPr>
        <w:t xml:space="preserve">номер обращения, перечень принятых </w:t>
      </w:r>
      <w:r w:rsidRPr="00E62BDC">
        <w:rPr>
          <w:rFonts w:ascii="Times New Roman" w:hAnsi="Times New Roman" w:cs="Times New Roman"/>
          <w:sz w:val="28"/>
          <w:szCs w:val="28"/>
        </w:rPr>
        <w:t xml:space="preserve">документов, дата принятия документов, срок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p>
    <w:p w14:paraId="7C6549AF" w14:textId="77777777"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Максимальный срок выполнения административного действия - 15 минут.</w:t>
      </w:r>
    </w:p>
    <w:p w14:paraId="54C8B58F" w14:textId="5BFE201E"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Результатом административной процедуры является прием заявления и документов, необходимых для предоставления </w:t>
      </w:r>
      <w:r w:rsidR="00A33694" w:rsidRPr="00E62BDC">
        <w:rPr>
          <w:sz w:val="28"/>
          <w:szCs w:val="28"/>
        </w:rPr>
        <w:t>муниципальной</w:t>
      </w:r>
      <w:r w:rsidRPr="00E62BDC">
        <w:rPr>
          <w:sz w:val="28"/>
          <w:szCs w:val="28"/>
        </w:rPr>
        <w:t xml:space="preserve"> услуги.</w:t>
      </w:r>
    </w:p>
    <w:p w14:paraId="2F5B753E" w14:textId="32EA19DF" w:rsidR="008D28ED" w:rsidRPr="00E62BDC" w:rsidRDefault="008D28ED" w:rsidP="00874278">
      <w:pPr>
        <w:tabs>
          <w:tab w:val="left" w:pos="993"/>
        </w:tabs>
        <w:ind w:firstLine="567"/>
        <w:jc w:val="both"/>
        <w:rPr>
          <w:b/>
          <w:bCs/>
          <w:sz w:val="28"/>
          <w:szCs w:val="28"/>
        </w:rPr>
      </w:pPr>
      <w:r w:rsidRPr="00E62BDC">
        <w:rPr>
          <w:sz w:val="28"/>
          <w:szCs w:val="28"/>
        </w:rPr>
        <w:t>Способ фиксации результата административной процедуры: регистрация запроса заявителя в АИС МФЦ и выдача расписки.</w:t>
      </w:r>
    </w:p>
    <w:p w14:paraId="383B0EA7" w14:textId="77777777" w:rsidR="008D28ED" w:rsidRPr="00E62BDC" w:rsidRDefault="008D28ED" w:rsidP="00874278">
      <w:pPr>
        <w:tabs>
          <w:tab w:val="left" w:pos="993"/>
        </w:tabs>
        <w:ind w:firstLine="567"/>
        <w:jc w:val="center"/>
        <w:rPr>
          <w:b/>
          <w:bCs/>
          <w:sz w:val="28"/>
          <w:szCs w:val="28"/>
        </w:rPr>
      </w:pPr>
    </w:p>
    <w:p w14:paraId="26548284" w14:textId="4D07D257" w:rsidR="0014398B" w:rsidRPr="00714B5B" w:rsidRDefault="00714B5B" w:rsidP="00874278">
      <w:pPr>
        <w:pStyle w:val="ab"/>
        <w:numPr>
          <w:ilvl w:val="0"/>
          <w:numId w:val="3"/>
        </w:numPr>
        <w:tabs>
          <w:tab w:val="left" w:pos="993"/>
        </w:tabs>
        <w:ind w:firstLine="567"/>
        <w:jc w:val="center"/>
        <w:rPr>
          <w:rFonts w:ascii="Times New Roman" w:hAnsi="Times New Roman" w:cs="Times New Roman"/>
          <w:b/>
          <w:bCs/>
          <w:sz w:val="28"/>
          <w:szCs w:val="28"/>
        </w:rPr>
      </w:pPr>
      <w:r>
        <w:rPr>
          <w:rFonts w:ascii="Times New Roman" w:hAnsi="Times New Roman" w:cs="Times New Roman"/>
          <w:b/>
          <w:sz w:val="28"/>
          <w:szCs w:val="28"/>
        </w:rPr>
        <w:t xml:space="preserve"> </w:t>
      </w:r>
      <w:r w:rsidR="0014398B" w:rsidRPr="00714B5B">
        <w:rPr>
          <w:rFonts w:ascii="Times New Roman" w:hAnsi="Times New Roman" w:cs="Times New Roman"/>
          <w:b/>
          <w:sz w:val="28"/>
          <w:szCs w:val="28"/>
        </w:rPr>
        <w:t xml:space="preserve">Передача запросов (заявлений) и комплектов документов из </w:t>
      </w:r>
      <w:r w:rsidR="00BF4F6D">
        <w:rPr>
          <w:rFonts w:ascii="Times New Roman" w:hAnsi="Times New Roman" w:cs="Times New Roman"/>
          <w:b/>
          <w:sz w:val="28"/>
          <w:szCs w:val="28"/>
        </w:rPr>
        <w:t>МФЦ</w:t>
      </w:r>
      <w:r w:rsidR="0014398B" w:rsidRPr="00714B5B">
        <w:rPr>
          <w:rFonts w:ascii="Times New Roman" w:hAnsi="Times New Roman" w:cs="Times New Roman"/>
          <w:b/>
          <w:sz w:val="28"/>
          <w:szCs w:val="28"/>
        </w:rPr>
        <w:t xml:space="preserve"> в </w:t>
      </w:r>
      <w:r w:rsidR="00537469" w:rsidRPr="00714B5B">
        <w:rPr>
          <w:rFonts w:ascii="Times New Roman" w:hAnsi="Times New Roman" w:cs="Times New Roman"/>
          <w:b/>
          <w:sz w:val="28"/>
          <w:szCs w:val="28"/>
        </w:rPr>
        <w:t>ОМСУ</w:t>
      </w:r>
    </w:p>
    <w:p w14:paraId="5194DBDB" w14:textId="5E316CDA" w:rsidR="00154CB1" w:rsidRPr="00E62BDC" w:rsidRDefault="00154CB1" w:rsidP="00874278">
      <w:pPr>
        <w:tabs>
          <w:tab w:val="left" w:pos="993"/>
        </w:tabs>
        <w:ind w:firstLine="567"/>
        <w:jc w:val="center"/>
        <w:rPr>
          <w:b/>
          <w:bCs/>
          <w:sz w:val="28"/>
          <w:szCs w:val="28"/>
        </w:rPr>
      </w:pPr>
    </w:p>
    <w:p w14:paraId="045C562C" w14:textId="757A552B" w:rsidR="00154CB1" w:rsidRPr="00714B5B"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14B5B">
        <w:rPr>
          <w:rFonts w:ascii="Times New Roman" w:hAnsi="Times New Roman" w:cs="Times New Roman"/>
          <w:sz w:val="28"/>
          <w:szCs w:val="28"/>
        </w:rPr>
        <w:t xml:space="preserve">Основанием для начала административной процедуры является формирование описи документов и подготовка комплектов документов для отправки в </w:t>
      </w:r>
      <w:r w:rsidR="006D0C2B" w:rsidRPr="00714B5B">
        <w:rPr>
          <w:rFonts w:ascii="Times New Roman" w:hAnsi="Times New Roman" w:cs="Times New Roman"/>
          <w:sz w:val="28"/>
          <w:szCs w:val="28"/>
        </w:rPr>
        <w:t>ОМСУ</w:t>
      </w:r>
      <w:r w:rsidRPr="00714B5B">
        <w:rPr>
          <w:rFonts w:ascii="Times New Roman" w:hAnsi="Times New Roman" w:cs="Times New Roman"/>
          <w:sz w:val="28"/>
          <w:szCs w:val="28"/>
        </w:rPr>
        <w:t>.</w:t>
      </w:r>
    </w:p>
    <w:p w14:paraId="65627647" w14:textId="10233BBA"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Многофункциональный центр передает в </w:t>
      </w:r>
      <w:r w:rsidR="00537469" w:rsidRPr="00E62BDC">
        <w:rPr>
          <w:sz w:val="28"/>
          <w:szCs w:val="28"/>
        </w:rPr>
        <w:t>ОМСУ</w:t>
      </w:r>
      <w:r w:rsidRPr="00E62BDC">
        <w:rPr>
          <w:sz w:val="28"/>
          <w:szCs w:val="28"/>
        </w:rPr>
        <w:t xml:space="preserve"> </w:t>
      </w:r>
      <w:r w:rsidRPr="00FF5773">
        <w:rPr>
          <w:sz w:val="28"/>
          <w:szCs w:val="28"/>
        </w:rPr>
        <w:t xml:space="preserve">заявление и пакет приложенных документов на бумажном носителе по сопроводительным </w:t>
      </w:r>
      <w:r w:rsidR="00944932" w:rsidRPr="00FF5773">
        <w:rPr>
          <w:sz w:val="28"/>
          <w:szCs w:val="28"/>
        </w:rPr>
        <w:t>описям</w:t>
      </w:r>
      <w:r w:rsidRPr="00FF5773">
        <w:rPr>
          <w:sz w:val="28"/>
          <w:szCs w:val="28"/>
        </w:rPr>
        <w:t xml:space="preserve"> в двух экземплярах курьером </w:t>
      </w:r>
      <w:r w:rsidR="000B4F0F">
        <w:rPr>
          <w:sz w:val="28"/>
          <w:szCs w:val="28"/>
        </w:rPr>
        <w:t>МФЦ.</w:t>
      </w:r>
    </w:p>
    <w:p w14:paraId="0D6066A6"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выполнения административного действия - 1 рабочий день со дня приема документов.</w:t>
      </w:r>
    </w:p>
    <w:p w14:paraId="464EB483" w14:textId="1295512E"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Заявление о постановке на учет гражданина, имеющего трех и более детей, и документы, поступившие в </w:t>
      </w:r>
      <w:r w:rsidR="00537469" w:rsidRPr="00E62BDC">
        <w:rPr>
          <w:sz w:val="28"/>
          <w:szCs w:val="28"/>
        </w:rPr>
        <w:t>ОМСУ</w:t>
      </w:r>
      <w:r w:rsidRPr="00E62BDC">
        <w:rPr>
          <w:sz w:val="28"/>
          <w:szCs w:val="28"/>
        </w:rPr>
        <w:t xml:space="preserve">, на бумажном носителе из многофункционального центра принимает специалист </w:t>
      </w:r>
      <w:r w:rsidR="00537469" w:rsidRPr="00E62BDC">
        <w:rPr>
          <w:sz w:val="28"/>
          <w:szCs w:val="28"/>
        </w:rPr>
        <w:t>ОМСУ</w:t>
      </w:r>
      <w:r w:rsidRPr="00E62BDC">
        <w:rPr>
          <w:sz w:val="28"/>
          <w:szCs w:val="28"/>
        </w:rPr>
        <w:t>, ответственный за прием документов.</w:t>
      </w:r>
    </w:p>
    <w:p w14:paraId="546FE6FF"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выполнения административного действия - 10 минут.</w:t>
      </w:r>
    </w:p>
    <w:p w14:paraId="63FDA392" w14:textId="1FEAF029"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Результатом административной процедуры является передача комплекта документов в </w:t>
      </w:r>
      <w:r w:rsidR="00537469" w:rsidRPr="00E62BDC">
        <w:rPr>
          <w:sz w:val="28"/>
          <w:szCs w:val="28"/>
        </w:rPr>
        <w:t>ОМСУ</w:t>
      </w:r>
      <w:r w:rsidRPr="00E62BDC">
        <w:rPr>
          <w:sz w:val="28"/>
          <w:szCs w:val="28"/>
        </w:rPr>
        <w:t>.</w:t>
      </w:r>
    </w:p>
    <w:p w14:paraId="1478F733"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Способ фиксации результата административной процедуры: подписание описи комплекта документов, внесение сведений в АИС МФЦ.</w:t>
      </w:r>
    </w:p>
    <w:p w14:paraId="4F640A18" w14:textId="77777777" w:rsidR="00154CB1" w:rsidRPr="00E62BDC" w:rsidRDefault="00154CB1" w:rsidP="00874278">
      <w:pPr>
        <w:tabs>
          <w:tab w:val="left" w:pos="993"/>
        </w:tabs>
        <w:ind w:firstLine="567"/>
        <w:rPr>
          <w:b/>
          <w:bCs/>
          <w:sz w:val="28"/>
          <w:szCs w:val="28"/>
        </w:rPr>
      </w:pPr>
    </w:p>
    <w:p w14:paraId="7FD0E28F" w14:textId="6FB0A36D" w:rsidR="00730E34" w:rsidRPr="00E62BDC" w:rsidRDefault="002E2912" w:rsidP="00874278">
      <w:pPr>
        <w:pStyle w:val="ab"/>
        <w:numPr>
          <w:ilvl w:val="0"/>
          <w:numId w:val="3"/>
        </w:numPr>
        <w:tabs>
          <w:tab w:val="left" w:pos="993"/>
        </w:tabs>
        <w:spacing w:after="0" w:line="240" w:lineRule="auto"/>
        <w:ind w:firstLine="567"/>
        <w:jc w:val="center"/>
        <w:rPr>
          <w:rFonts w:ascii="Times New Roman" w:hAnsi="Times New Roman" w:cs="Times New Roman"/>
          <w:b/>
          <w:bCs/>
          <w:sz w:val="28"/>
          <w:szCs w:val="28"/>
        </w:rPr>
      </w:pPr>
      <w:r w:rsidRPr="00E62BDC">
        <w:rPr>
          <w:rFonts w:ascii="Times New Roman" w:hAnsi="Times New Roman" w:cs="Times New Roman"/>
          <w:b/>
          <w:sz w:val="28"/>
          <w:szCs w:val="28"/>
        </w:rPr>
        <w:lastRenderedPageBreak/>
        <w:t xml:space="preserve">Передача результата предоставления </w:t>
      </w:r>
      <w:r w:rsidR="006D0C2B" w:rsidRPr="00E62BDC">
        <w:rPr>
          <w:rFonts w:ascii="Times New Roman" w:hAnsi="Times New Roman" w:cs="Times New Roman"/>
          <w:b/>
          <w:sz w:val="28"/>
          <w:szCs w:val="28"/>
        </w:rPr>
        <w:t xml:space="preserve">муниципальной </w:t>
      </w:r>
      <w:r w:rsidRPr="00E62BDC">
        <w:rPr>
          <w:rFonts w:ascii="Times New Roman" w:hAnsi="Times New Roman" w:cs="Times New Roman"/>
          <w:b/>
          <w:sz w:val="28"/>
          <w:szCs w:val="28"/>
        </w:rPr>
        <w:t xml:space="preserve">услуги и комплекта документов из </w:t>
      </w:r>
      <w:r w:rsidR="00537469" w:rsidRPr="00E62BDC">
        <w:rPr>
          <w:rFonts w:ascii="Times New Roman" w:hAnsi="Times New Roman" w:cs="Times New Roman"/>
          <w:b/>
          <w:sz w:val="28"/>
          <w:szCs w:val="28"/>
        </w:rPr>
        <w:t>ОМСУ</w:t>
      </w:r>
      <w:r w:rsidRPr="00E62BDC">
        <w:rPr>
          <w:rFonts w:ascii="Times New Roman" w:hAnsi="Times New Roman" w:cs="Times New Roman"/>
          <w:b/>
          <w:sz w:val="28"/>
          <w:szCs w:val="28"/>
        </w:rPr>
        <w:t xml:space="preserve"> в </w:t>
      </w:r>
      <w:r w:rsidR="00F74469">
        <w:rPr>
          <w:rFonts w:ascii="Times New Roman" w:hAnsi="Times New Roman" w:cs="Times New Roman"/>
          <w:b/>
          <w:sz w:val="28"/>
          <w:szCs w:val="28"/>
        </w:rPr>
        <w:t>МФЦ</w:t>
      </w:r>
    </w:p>
    <w:p w14:paraId="66940B40" w14:textId="51C785F4" w:rsidR="00154CB1" w:rsidRPr="00714B5B" w:rsidRDefault="00154CB1" w:rsidP="00874278">
      <w:pPr>
        <w:tabs>
          <w:tab w:val="left" w:pos="993"/>
        </w:tabs>
        <w:ind w:firstLine="567"/>
        <w:jc w:val="center"/>
        <w:rPr>
          <w:b/>
          <w:bCs/>
          <w:sz w:val="28"/>
          <w:szCs w:val="28"/>
        </w:rPr>
      </w:pPr>
    </w:p>
    <w:p w14:paraId="4B20DDFB" w14:textId="59EB241F" w:rsidR="00154CB1" w:rsidRPr="00714B5B" w:rsidRDefault="00154CB1" w:rsidP="00874278">
      <w:pPr>
        <w:pStyle w:val="ab"/>
        <w:numPr>
          <w:ilvl w:val="0"/>
          <w:numId w:val="30"/>
        </w:numPr>
        <w:tabs>
          <w:tab w:val="left" w:pos="993"/>
        </w:tabs>
        <w:autoSpaceDE w:val="0"/>
        <w:autoSpaceDN w:val="0"/>
        <w:adjustRightInd w:val="0"/>
        <w:spacing w:after="0" w:line="240" w:lineRule="auto"/>
        <w:ind w:left="0" w:firstLine="567"/>
        <w:jc w:val="both"/>
        <w:rPr>
          <w:sz w:val="28"/>
          <w:szCs w:val="28"/>
        </w:rPr>
      </w:pPr>
      <w:r w:rsidRPr="00714B5B">
        <w:rPr>
          <w:rFonts w:ascii="Times New Roman" w:hAnsi="Times New Roman" w:cs="Times New Roman"/>
          <w:sz w:val="28"/>
          <w:szCs w:val="28"/>
        </w:rPr>
        <w:t xml:space="preserve">Основанием для начала административной процедуры является окончание подготовки результата предоставления </w:t>
      </w:r>
      <w:r w:rsidR="006D0C2B" w:rsidRPr="00714B5B">
        <w:rPr>
          <w:rFonts w:ascii="Times New Roman" w:hAnsi="Times New Roman" w:cs="Times New Roman"/>
          <w:sz w:val="28"/>
          <w:szCs w:val="28"/>
        </w:rPr>
        <w:t xml:space="preserve">муниципальной </w:t>
      </w:r>
      <w:r w:rsidRPr="00714B5B">
        <w:rPr>
          <w:rFonts w:ascii="Times New Roman" w:hAnsi="Times New Roman" w:cs="Times New Roman"/>
          <w:sz w:val="28"/>
          <w:szCs w:val="28"/>
        </w:rPr>
        <w:t>услуги</w:t>
      </w:r>
      <w:r w:rsidRPr="00714B5B">
        <w:rPr>
          <w:sz w:val="28"/>
          <w:szCs w:val="28"/>
        </w:rPr>
        <w:t>.</w:t>
      </w:r>
    </w:p>
    <w:p w14:paraId="46F0CCE9" w14:textId="6A793ED9"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Специалист </w:t>
      </w:r>
      <w:r w:rsidR="00537469" w:rsidRPr="00E62BDC">
        <w:rPr>
          <w:sz w:val="28"/>
          <w:szCs w:val="28"/>
        </w:rPr>
        <w:t>ОМСУ</w:t>
      </w:r>
      <w:r w:rsidRPr="00E62BDC">
        <w:rPr>
          <w:sz w:val="28"/>
          <w:szCs w:val="28"/>
        </w:rPr>
        <w:t xml:space="preserve">, ответственный за выдачу документов, передает готовый результат оказанной </w:t>
      </w:r>
      <w:r w:rsidR="00A33694" w:rsidRPr="00E62BDC">
        <w:rPr>
          <w:sz w:val="28"/>
          <w:szCs w:val="28"/>
        </w:rPr>
        <w:t>муниципальной</w:t>
      </w:r>
      <w:r w:rsidRPr="00E62BDC">
        <w:rPr>
          <w:sz w:val="28"/>
          <w:szCs w:val="28"/>
        </w:rPr>
        <w:t xml:space="preserve"> услуги уполномоченному сотруднику </w:t>
      </w:r>
      <w:r w:rsidR="00A67753">
        <w:rPr>
          <w:sz w:val="28"/>
          <w:szCs w:val="28"/>
        </w:rPr>
        <w:t>МФЦ</w:t>
      </w:r>
      <w:r w:rsidRPr="00E62BDC">
        <w:rPr>
          <w:sz w:val="28"/>
          <w:szCs w:val="28"/>
        </w:rPr>
        <w:t>.</w:t>
      </w:r>
    </w:p>
    <w:p w14:paraId="1EF1E19C" w14:textId="0302D568"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Передача комплектов документов на бумажном носителе осуществляется курьерской службой </w:t>
      </w:r>
      <w:r w:rsidR="00D44172">
        <w:rPr>
          <w:sz w:val="28"/>
          <w:szCs w:val="28"/>
        </w:rPr>
        <w:t>МФЦ</w:t>
      </w:r>
      <w:r w:rsidRPr="00E62BDC">
        <w:rPr>
          <w:sz w:val="28"/>
          <w:szCs w:val="28"/>
        </w:rPr>
        <w:t>.</w:t>
      </w:r>
    </w:p>
    <w:p w14:paraId="4068E4C7" w14:textId="0E664B7B"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Максимальный срок выполнения процедуры - 1 рабочий день со дня подготовки результата предоставления </w:t>
      </w:r>
      <w:r w:rsidR="00A33694" w:rsidRPr="00E62BDC">
        <w:rPr>
          <w:sz w:val="28"/>
          <w:szCs w:val="28"/>
        </w:rPr>
        <w:t>муниципальной</w:t>
      </w:r>
      <w:r w:rsidRPr="00E62BDC">
        <w:rPr>
          <w:sz w:val="28"/>
          <w:szCs w:val="28"/>
        </w:rPr>
        <w:t xml:space="preserve"> услуги.</w:t>
      </w:r>
    </w:p>
    <w:p w14:paraId="131D8E99"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Способ фиксации результата административной процедуры: подписание описи комплекта документов.</w:t>
      </w:r>
    </w:p>
    <w:p w14:paraId="6FF43110"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Передача комплектов документов в электронном виде не предусмотрена.</w:t>
      </w:r>
    </w:p>
    <w:p w14:paraId="060B1679" w14:textId="03F01736"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Критерии принятия решения: формирование и подготовка комплектов документов для отправки в </w:t>
      </w:r>
      <w:r w:rsidR="00D44172">
        <w:rPr>
          <w:sz w:val="28"/>
          <w:szCs w:val="28"/>
        </w:rPr>
        <w:t>МФЦ</w:t>
      </w:r>
      <w:r w:rsidRPr="00E62BDC">
        <w:rPr>
          <w:sz w:val="28"/>
          <w:szCs w:val="28"/>
        </w:rPr>
        <w:t>.</w:t>
      </w:r>
    </w:p>
    <w:p w14:paraId="7269C38C" w14:textId="081525B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Результатом административной процедуры является передача комплекта документов в </w:t>
      </w:r>
      <w:r w:rsidR="00D44172">
        <w:rPr>
          <w:sz w:val="28"/>
          <w:szCs w:val="28"/>
        </w:rPr>
        <w:t>МФЦ</w:t>
      </w:r>
      <w:r w:rsidRPr="00E62BDC">
        <w:rPr>
          <w:sz w:val="28"/>
          <w:szCs w:val="28"/>
        </w:rPr>
        <w:t>.</w:t>
      </w:r>
    </w:p>
    <w:p w14:paraId="5E7FB669" w14:textId="624A1C6B" w:rsidR="00154CB1" w:rsidRPr="00EF690E"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Способ фиксации результата административной процедуры: подписание описи комплекта </w:t>
      </w:r>
      <w:r w:rsidRPr="00EF690E">
        <w:rPr>
          <w:sz w:val="28"/>
          <w:szCs w:val="28"/>
        </w:rPr>
        <w:t>документов</w:t>
      </w:r>
      <w:r w:rsidR="00625DCE" w:rsidRPr="00EF690E">
        <w:rPr>
          <w:sz w:val="28"/>
          <w:szCs w:val="28"/>
        </w:rPr>
        <w:t>, внесение сведений в АИС МФЦ</w:t>
      </w:r>
      <w:r w:rsidRPr="00EF690E">
        <w:rPr>
          <w:sz w:val="28"/>
          <w:szCs w:val="28"/>
        </w:rPr>
        <w:t>.</w:t>
      </w:r>
    </w:p>
    <w:p w14:paraId="429BD3BA" w14:textId="2974F423" w:rsidR="00730E34" w:rsidRPr="00714B5B" w:rsidRDefault="002E2912" w:rsidP="0049022F">
      <w:pPr>
        <w:pStyle w:val="ab"/>
        <w:numPr>
          <w:ilvl w:val="0"/>
          <w:numId w:val="3"/>
        </w:numPr>
        <w:tabs>
          <w:tab w:val="left" w:pos="993"/>
        </w:tabs>
        <w:ind w:left="0" w:firstLine="567"/>
        <w:jc w:val="center"/>
        <w:rPr>
          <w:rFonts w:ascii="Times New Roman" w:hAnsi="Times New Roman" w:cs="Times New Roman"/>
          <w:b/>
          <w:bCs/>
          <w:sz w:val="28"/>
          <w:szCs w:val="28"/>
        </w:rPr>
      </w:pPr>
      <w:r w:rsidRPr="00714B5B">
        <w:rPr>
          <w:rFonts w:ascii="Times New Roman" w:hAnsi="Times New Roman" w:cs="Times New Roman"/>
          <w:b/>
          <w:sz w:val="28"/>
          <w:szCs w:val="28"/>
        </w:rPr>
        <w:t xml:space="preserve">Выдача заявителю результата предоставления </w:t>
      </w:r>
      <w:r w:rsidR="00A33694" w:rsidRPr="00714B5B">
        <w:rPr>
          <w:rFonts w:ascii="Times New Roman" w:hAnsi="Times New Roman" w:cs="Times New Roman"/>
          <w:b/>
          <w:sz w:val="28"/>
          <w:szCs w:val="28"/>
        </w:rPr>
        <w:t>муниципальной</w:t>
      </w:r>
      <w:r w:rsidRPr="00714B5B">
        <w:rPr>
          <w:rFonts w:ascii="Times New Roman" w:hAnsi="Times New Roman" w:cs="Times New Roman"/>
          <w:b/>
          <w:sz w:val="28"/>
          <w:szCs w:val="28"/>
        </w:rPr>
        <w:t xml:space="preserve"> услуги</w:t>
      </w:r>
    </w:p>
    <w:p w14:paraId="41802E17" w14:textId="6D750FD4" w:rsidR="00154CB1" w:rsidRPr="00714B5B"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456039C3" w14:textId="1E0EEDDD" w:rsidR="00154CB1" w:rsidRPr="00714B5B"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14B5B">
        <w:rPr>
          <w:rFonts w:ascii="Times New Roman" w:hAnsi="Times New Roman" w:cs="Times New Roman"/>
          <w:sz w:val="28"/>
          <w:szCs w:val="28"/>
        </w:rPr>
        <w:t xml:space="preserve">Основанием для начала административной процедуры является передача из </w:t>
      </w:r>
      <w:r w:rsidR="00537469" w:rsidRPr="00714B5B">
        <w:rPr>
          <w:rFonts w:ascii="Times New Roman" w:hAnsi="Times New Roman" w:cs="Times New Roman"/>
          <w:sz w:val="28"/>
          <w:szCs w:val="28"/>
        </w:rPr>
        <w:t>ОМСУ</w:t>
      </w:r>
      <w:r w:rsidRPr="00714B5B">
        <w:rPr>
          <w:rFonts w:ascii="Times New Roman" w:hAnsi="Times New Roman" w:cs="Times New Roman"/>
          <w:sz w:val="28"/>
          <w:szCs w:val="28"/>
        </w:rPr>
        <w:t xml:space="preserve"> в </w:t>
      </w:r>
      <w:r w:rsidR="00D44172">
        <w:rPr>
          <w:rFonts w:ascii="Times New Roman" w:hAnsi="Times New Roman" w:cs="Times New Roman"/>
          <w:sz w:val="28"/>
          <w:szCs w:val="28"/>
        </w:rPr>
        <w:t>МФЦ</w:t>
      </w:r>
      <w:r w:rsidRPr="00714B5B">
        <w:rPr>
          <w:rFonts w:ascii="Times New Roman" w:hAnsi="Times New Roman" w:cs="Times New Roman"/>
          <w:sz w:val="28"/>
          <w:szCs w:val="28"/>
        </w:rPr>
        <w:t xml:space="preserve"> результата предоставления </w:t>
      </w:r>
      <w:r w:rsidR="00A33694" w:rsidRPr="00714B5B">
        <w:rPr>
          <w:rFonts w:ascii="Times New Roman" w:hAnsi="Times New Roman" w:cs="Times New Roman"/>
          <w:sz w:val="28"/>
          <w:szCs w:val="28"/>
        </w:rPr>
        <w:t>муниципальной</w:t>
      </w:r>
      <w:r w:rsidRPr="00714B5B">
        <w:rPr>
          <w:rFonts w:ascii="Times New Roman" w:hAnsi="Times New Roman" w:cs="Times New Roman"/>
          <w:sz w:val="28"/>
          <w:szCs w:val="28"/>
        </w:rPr>
        <w:t xml:space="preserve"> услуги.</w:t>
      </w:r>
    </w:p>
    <w:p w14:paraId="1794BE2A" w14:textId="0D81E320"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Выдача документов по результатам предоставления </w:t>
      </w:r>
      <w:r w:rsidR="00A33694" w:rsidRPr="00E62BDC">
        <w:rPr>
          <w:sz w:val="28"/>
          <w:szCs w:val="28"/>
        </w:rPr>
        <w:t>муниципальной</w:t>
      </w:r>
      <w:r w:rsidRPr="00E62BDC">
        <w:rPr>
          <w:sz w:val="28"/>
          <w:szCs w:val="28"/>
        </w:rPr>
        <w:t xml:space="preserve"> услуги осуществляется уполномоченным сотрудником </w:t>
      </w:r>
      <w:r w:rsidR="00D44172">
        <w:rPr>
          <w:sz w:val="28"/>
          <w:szCs w:val="28"/>
        </w:rPr>
        <w:t>МФЦ</w:t>
      </w:r>
      <w:r w:rsidRPr="00E62BDC">
        <w:rPr>
          <w:sz w:val="28"/>
          <w:szCs w:val="28"/>
        </w:rPr>
        <w:t xml:space="preserve"> при личном обращении заявителя.</w:t>
      </w:r>
    </w:p>
    <w:p w14:paraId="4050204F" w14:textId="7D97752E"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Уполномоченный сотрудник </w:t>
      </w:r>
      <w:r w:rsidR="00D44172">
        <w:rPr>
          <w:sz w:val="28"/>
          <w:szCs w:val="28"/>
        </w:rPr>
        <w:t>МФЦ</w:t>
      </w:r>
      <w:r w:rsidRPr="00E62BDC">
        <w:rPr>
          <w:sz w:val="28"/>
          <w:szCs w:val="28"/>
        </w:rPr>
        <w:t>:</w:t>
      </w:r>
    </w:p>
    <w:p w14:paraId="5CF44260" w14:textId="737FC76A" w:rsidR="00154CB1" w:rsidRPr="00BD4B2F" w:rsidRDefault="00154CB1" w:rsidP="0049022F">
      <w:pPr>
        <w:pStyle w:val="ab"/>
        <w:numPr>
          <w:ilvl w:val="0"/>
          <w:numId w:val="33"/>
        </w:numPr>
        <w:tabs>
          <w:tab w:val="left" w:pos="993"/>
        </w:tabs>
        <w:autoSpaceDE w:val="0"/>
        <w:autoSpaceDN w:val="0"/>
        <w:adjustRightInd w:val="0"/>
        <w:ind w:left="0" w:firstLine="567"/>
        <w:jc w:val="both"/>
        <w:rPr>
          <w:rFonts w:ascii="Times New Roman" w:hAnsi="Times New Roman" w:cs="Times New Roman"/>
          <w:sz w:val="28"/>
          <w:szCs w:val="28"/>
        </w:rPr>
      </w:pPr>
      <w:r w:rsidRPr="00BD4B2F">
        <w:rPr>
          <w:rFonts w:ascii="Times New Roman" w:hAnsi="Times New Roman" w:cs="Times New Roman"/>
          <w:sz w:val="28"/>
          <w:szCs w:val="28"/>
        </w:rPr>
        <w:t>устанавливает личность заявителя;</w:t>
      </w:r>
    </w:p>
    <w:p w14:paraId="21A34840" w14:textId="397734F9" w:rsidR="00154CB1" w:rsidRPr="00BD4B2F" w:rsidRDefault="00154CB1" w:rsidP="00874278">
      <w:pPr>
        <w:pStyle w:val="ab"/>
        <w:numPr>
          <w:ilvl w:val="0"/>
          <w:numId w:val="3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D4B2F">
        <w:rPr>
          <w:rFonts w:ascii="Times New Roman" w:hAnsi="Times New Roman" w:cs="Times New Roman"/>
          <w:sz w:val="28"/>
          <w:szCs w:val="28"/>
        </w:rPr>
        <w:t xml:space="preserve">выдает результат </w:t>
      </w:r>
      <w:r w:rsidR="00A33694" w:rsidRPr="00BD4B2F">
        <w:rPr>
          <w:rFonts w:ascii="Times New Roman" w:hAnsi="Times New Roman" w:cs="Times New Roman"/>
          <w:sz w:val="28"/>
          <w:szCs w:val="28"/>
        </w:rPr>
        <w:t>муниципальной</w:t>
      </w:r>
      <w:r w:rsidRPr="00BD4B2F">
        <w:rPr>
          <w:rFonts w:ascii="Times New Roman" w:hAnsi="Times New Roman" w:cs="Times New Roman"/>
          <w:sz w:val="28"/>
          <w:szCs w:val="28"/>
        </w:rPr>
        <w:t xml:space="preserve"> услуги лично заявителю либо его уполномоченному представителю по предъявлении документа, удостоверяющего личность, и доверенности;</w:t>
      </w:r>
    </w:p>
    <w:p w14:paraId="10177DE5" w14:textId="77777777" w:rsidR="00154CB1" w:rsidRPr="00BD4B2F" w:rsidRDefault="00154CB1" w:rsidP="00874278">
      <w:pPr>
        <w:pStyle w:val="ab"/>
        <w:numPr>
          <w:ilvl w:val="0"/>
          <w:numId w:val="3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D4B2F">
        <w:rPr>
          <w:rFonts w:ascii="Times New Roman" w:hAnsi="Times New Roman" w:cs="Times New Roman"/>
          <w:sz w:val="28"/>
          <w:szCs w:val="28"/>
        </w:rPr>
        <w:t xml:space="preserve">отказывает в выдаче документов в случае, если за выдачей документов обратилось </w:t>
      </w:r>
      <w:proofErr w:type="gramStart"/>
      <w:r w:rsidRPr="00BD4B2F">
        <w:rPr>
          <w:rFonts w:ascii="Times New Roman" w:hAnsi="Times New Roman" w:cs="Times New Roman"/>
          <w:sz w:val="28"/>
          <w:szCs w:val="28"/>
        </w:rPr>
        <w:t>лицо</w:t>
      </w:r>
      <w:proofErr w:type="gramEnd"/>
      <w:r w:rsidRPr="00BD4B2F">
        <w:rPr>
          <w:rFonts w:ascii="Times New Roman" w:hAnsi="Times New Roman" w:cs="Times New Roman"/>
          <w:sz w:val="28"/>
          <w:szCs w:val="28"/>
        </w:rPr>
        <w:t xml:space="preserve"> не являющееся заявителем или представителем заявителя, либо обратившееся лицо отказалось предъявить документ, удостоверяющий его личность.</w:t>
      </w:r>
    </w:p>
    <w:p w14:paraId="704567F8" w14:textId="77777777"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Максимальный срок выполнения административного действия - 10 минут.</w:t>
      </w:r>
    </w:p>
    <w:p w14:paraId="31B2949F" w14:textId="56DA75B3"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Результатом административной процедуры является выдача заявителю </w:t>
      </w:r>
      <w:r w:rsidRPr="00EF690E">
        <w:rPr>
          <w:sz w:val="28"/>
          <w:szCs w:val="28"/>
        </w:rPr>
        <w:t xml:space="preserve">(отказ в выдаче) результата </w:t>
      </w:r>
      <w:r w:rsidRPr="00E62BDC">
        <w:rPr>
          <w:sz w:val="28"/>
          <w:szCs w:val="28"/>
        </w:rPr>
        <w:t xml:space="preserve">предоставления </w:t>
      </w:r>
      <w:r w:rsidR="00A33694" w:rsidRPr="00E62BDC">
        <w:rPr>
          <w:sz w:val="28"/>
          <w:szCs w:val="28"/>
        </w:rPr>
        <w:t>муниципальной</w:t>
      </w:r>
      <w:r w:rsidRPr="00E62BDC">
        <w:rPr>
          <w:sz w:val="28"/>
          <w:szCs w:val="28"/>
        </w:rPr>
        <w:t xml:space="preserve"> услуги.</w:t>
      </w:r>
    </w:p>
    <w:p w14:paraId="2AFC7799" w14:textId="224E2094"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Способ фиксации результата административной процедуры: внесение данных о выдаче результата предоставления </w:t>
      </w:r>
      <w:r w:rsidR="00A33694" w:rsidRPr="00E62BDC">
        <w:rPr>
          <w:sz w:val="28"/>
          <w:szCs w:val="28"/>
        </w:rPr>
        <w:t>муниципальной</w:t>
      </w:r>
      <w:r w:rsidRPr="00E62BDC">
        <w:rPr>
          <w:sz w:val="28"/>
          <w:szCs w:val="28"/>
        </w:rPr>
        <w:t xml:space="preserve"> услуги в АИС МФЦ.</w:t>
      </w:r>
    </w:p>
    <w:p w14:paraId="3EED324D" w14:textId="77777777" w:rsidR="00154CB1" w:rsidRPr="00E62BDC" w:rsidRDefault="00154CB1" w:rsidP="00874278">
      <w:pPr>
        <w:pStyle w:val="ab"/>
        <w:tabs>
          <w:tab w:val="left" w:pos="993"/>
        </w:tabs>
        <w:spacing w:after="0" w:line="240" w:lineRule="auto"/>
        <w:ind w:left="0" w:firstLine="567"/>
        <w:rPr>
          <w:rFonts w:ascii="Times New Roman" w:hAnsi="Times New Roman" w:cs="Times New Roman"/>
          <w:b/>
          <w:bCs/>
          <w:sz w:val="28"/>
          <w:szCs w:val="28"/>
        </w:rPr>
      </w:pPr>
    </w:p>
    <w:p w14:paraId="0CC70156" w14:textId="77777777" w:rsidR="00714B5B" w:rsidRPr="00E62BDC" w:rsidRDefault="00714B5B" w:rsidP="00874278">
      <w:pPr>
        <w:pStyle w:val="ab"/>
        <w:tabs>
          <w:tab w:val="left" w:pos="993"/>
        </w:tabs>
        <w:autoSpaceDE w:val="0"/>
        <w:autoSpaceDN w:val="0"/>
        <w:adjustRightInd w:val="0"/>
        <w:spacing w:after="0" w:line="240" w:lineRule="auto"/>
        <w:ind w:left="851" w:firstLine="567"/>
        <w:jc w:val="both"/>
        <w:rPr>
          <w:rFonts w:ascii="Times New Roman" w:hAnsi="Times New Roman" w:cs="Times New Roman"/>
          <w:sz w:val="28"/>
          <w:szCs w:val="28"/>
        </w:rPr>
      </w:pPr>
    </w:p>
    <w:p w14:paraId="6CDCC9F0" w14:textId="01BE3C98" w:rsidR="0028212B" w:rsidRPr="00E62BDC" w:rsidRDefault="0028212B" w:rsidP="0049022F">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lastRenderedPageBreak/>
        <w:t xml:space="preserve">Информирование заявителей о порядке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w:t>
      </w:r>
      <w:r w:rsidR="006171F5" w:rsidRPr="00E62BDC">
        <w:rPr>
          <w:rFonts w:ascii="Times New Roman" w:hAnsi="Times New Roman" w:cs="Times New Roman"/>
          <w:b/>
          <w:sz w:val="28"/>
          <w:szCs w:val="28"/>
        </w:rPr>
        <w:t>многофункциональном центре</w:t>
      </w:r>
      <w:r w:rsidRPr="00E62BDC">
        <w:rPr>
          <w:rFonts w:ascii="Times New Roman" w:hAnsi="Times New Roman" w:cs="Times New Roman"/>
          <w:b/>
          <w:sz w:val="28"/>
          <w:szCs w:val="28"/>
        </w:rPr>
        <w:t xml:space="preserve">, о ходе выполнения запроса о предоставлении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по иным вопросам, связанным с предоставлением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а также консультирование заявителей о порядке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w:t>
      </w:r>
      <w:r w:rsidR="00F74469">
        <w:rPr>
          <w:rFonts w:ascii="Times New Roman" w:hAnsi="Times New Roman" w:cs="Times New Roman"/>
          <w:b/>
          <w:sz w:val="28"/>
          <w:szCs w:val="28"/>
        </w:rPr>
        <w:t>МФЦ</w:t>
      </w:r>
      <w:r w:rsidRPr="00E62BDC">
        <w:rPr>
          <w:rFonts w:ascii="Times New Roman" w:hAnsi="Times New Roman" w:cs="Times New Roman"/>
          <w:b/>
          <w:sz w:val="28"/>
          <w:szCs w:val="28"/>
        </w:rPr>
        <w:t xml:space="preserve"> посредством комплексного запроса</w:t>
      </w:r>
    </w:p>
    <w:p w14:paraId="43FF5553" w14:textId="75E0FD0B" w:rsidR="00154CB1" w:rsidRPr="00E62BDC" w:rsidRDefault="00154CB1" w:rsidP="00874278">
      <w:pPr>
        <w:tabs>
          <w:tab w:val="left" w:pos="993"/>
        </w:tabs>
        <w:ind w:firstLine="567"/>
        <w:jc w:val="center"/>
        <w:rPr>
          <w:b/>
          <w:bCs/>
          <w:sz w:val="28"/>
          <w:szCs w:val="28"/>
        </w:rPr>
      </w:pPr>
    </w:p>
    <w:p w14:paraId="4722B162" w14:textId="68141B61" w:rsidR="00154CB1" w:rsidRPr="00E62BDC"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Основанием для начала административной процедуры является обращение о </w:t>
      </w:r>
      <w:r w:rsidR="00B77962" w:rsidRPr="00E62BDC">
        <w:rPr>
          <w:rFonts w:ascii="Times New Roman" w:hAnsi="Times New Roman" w:cs="Times New Roman"/>
          <w:sz w:val="28"/>
          <w:szCs w:val="28"/>
        </w:rPr>
        <w:t xml:space="preserve">постановке граждан, имеющих трех и более детей, на учет в целях бесплатного предоставления земельного участка, </w:t>
      </w:r>
      <w:r w:rsidR="00AE71AA" w:rsidRPr="00E62BDC">
        <w:rPr>
          <w:rFonts w:ascii="Times New Roman" w:hAnsi="Times New Roman" w:cs="Times New Roman"/>
          <w:sz w:val="28"/>
          <w:szCs w:val="28"/>
        </w:rPr>
        <w:t>государственная</w:t>
      </w:r>
      <w:r w:rsidR="00B77962" w:rsidRPr="00E62BDC">
        <w:rPr>
          <w:rFonts w:ascii="Times New Roman" w:hAnsi="Times New Roman" w:cs="Times New Roman"/>
          <w:sz w:val="28"/>
          <w:szCs w:val="28"/>
        </w:rPr>
        <w:t xml:space="preserve"> собственность на который не разграничена, или земельного участка, находящегося в муниципальной собственности </w:t>
      </w:r>
      <w:r w:rsidRPr="00E62BDC">
        <w:rPr>
          <w:rFonts w:ascii="Times New Roman" w:hAnsi="Times New Roman" w:cs="Times New Roman"/>
          <w:sz w:val="28"/>
          <w:szCs w:val="28"/>
        </w:rPr>
        <w:t xml:space="preserve">в структурное подразделение </w:t>
      </w:r>
      <w:r w:rsidR="00D44172">
        <w:rPr>
          <w:rFonts w:ascii="Times New Roman" w:hAnsi="Times New Roman" w:cs="Times New Roman"/>
          <w:sz w:val="28"/>
          <w:szCs w:val="28"/>
        </w:rPr>
        <w:t>МФЦ</w:t>
      </w:r>
      <w:r w:rsidRPr="00E62BDC">
        <w:rPr>
          <w:rFonts w:ascii="Times New Roman" w:hAnsi="Times New Roman" w:cs="Times New Roman"/>
          <w:sz w:val="28"/>
          <w:szCs w:val="28"/>
        </w:rPr>
        <w:t xml:space="preserve"> (личное посещение, по телефону, в электронном виде).</w:t>
      </w:r>
    </w:p>
    <w:p w14:paraId="18FBC7FB" w14:textId="5A76520D"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Информирование осуществляет уполномоченный сотрудник </w:t>
      </w:r>
      <w:r w:rsidR="00CD6921">
        <w:rPr>
          <w:sz w:val="28"/>
          <w:szCs w:val="28"/>
        </w:rPr>
        <w:t>МФЦ</w:t>
      </w:r>
      <w:r w:rsidRPr="00E62BDC">
        <w:rPr>
          <w:sz w:val="28"/>
          <w:szCs w:val="28"/>
        </w:rPr>
        <w:t>.</w:t>
      </w:r>
    </w:p>
    <w:p w14:paraId="0E33B7B0" w14:textId="77777777"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Заявителю предоставляется информация:</w:t>
      </w:r>
    </w:p>
    <w:p w14:paraId="711A83B2" w14:textId="2A410E2D"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о порядке и сроке предоставления </w:t>
      </w:r>
      <w:r w:rsidR="00293184" w:rsidRPr="00E62BDC">
        <w:rPr>
          <w:sz w:val="28"/>
          <w:szCs w:val="28"/>
        </w:rPr>
        <w:t>муниципальных</w:t>
      </w:r>
      <w:r w:rsidRPr="00E62BDC">
        <w:rPr>
          <w:sz w:val="28"/>
          <w:szCs w:val="28"/>
        </w:rPr>
        <w:t xml:space="preserve"> услуг, входящих в комплексный запрос;</w:t>
      </w:r>
    </w:p>
    <w:p w14:paraId="213B3CAD" w14:textId="00997433"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о перечне документов, необходимых для получения </w:t>
      </w:r>
      <w:r w:rsidR="00293184" w:rsidRPr="00E62BDC">
        <w:rPr>
          <w:sz w:val="28"/>
          <w:szCs w:val="28"/>
        </w:rPr>
        <w:t>муниципальных</w:t>
      </w:r>
      <w:r w:rsidRPr="00E62BDC">
        <w:rPr>
          <w:sz w:val="28"/>
          <w:szCs w:val="28"/>
        </w:rPr>
        <w:t xml:space="preserve"> услуг, входящих в комплексный запрос;</w:t>
      </w:r>
    </w:p>
    <w:p w14:paraId="789379CF" w14:textId="45170A3E"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о размере </w:t>
      </w:r>
      <w:r w:rsidR="00A33694" w:rsidRPr="00E62BDC">
        <w:rPr>
          <w:sz w:val="28"/>
          <w:szCs w:val="28"/>
        </w:rPr>
        <w:t>муниципальной</w:t>
      </w:r>
      <w:r w:rsidRPr="00E62BDC">
        <w:rPr>
          <w:sz w:val="28"/>
          <w:szCs w:val="28"/>
        </w:rPr>
        <w:t xml:space="preserve"> пошлины, уплачиваемой заявителем при получении </w:t>
      </w:r>
      <w:r w:rsidR="00293184" w:rsidRPr="00E62BDC">
        <w:rPr>
          <w:sz w:val="28"/>
          <w:szCs w:val="28"/>
        </w:rPr>
        <w:t>муниципальных</w:t>
      </w:r>
      <w:r w:rsidRPr="00E62BDC">
        <w:rPr>
          <w:sz w:val="28"/>
          <w:szCs w:val="28"/>
        </w:rPr>
        <w:t xml:space="preserve"> услуг, входящих в комплексный запрос, порядок их уплаты;</w:t>
      </w:r>
    </w:p>
    <w:p w14:paraId="4CB4E68C" w14:textId="7584A212"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о ходе выполнения запроса о предоставлении </w:t>
      </w:r>
      <w:r w:rsidR="00293184" w:rsidRPr="00E62BDC">
        <w:rPr>
          <w:sz w:val="28"/>
          <w:szCs w:val="28"/>
        </w:rPr>
        <w:t>муниципальных</w:t>
      </w:r>
      <w:r w:rsidRPr="00E62BDC">
        <w:rPr>
          <w:sz w:val="28"/>
          <w:szCs w:val="28"/>
        </w:rPr>
        <w:t xml:space="preserve"> услуг, входящих в комплексный запрос;</w:t>
      </w:r>
    </w:p>
    <w:p w14:paraId="52FD5583" w14:textId="1A4D29F2"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о порядке досудебного (внесудебного) обжалования решений и действий (бездействия) </w:t>
      </w:r>
      <w:r w:rsidR="00A67753">
        <w:rPr>
          <w:sz w:val="28"/>
          <w:szCs w:val="28"/>
        </w:rPr>
        <w:t>МФЦ</w:t>
      </w:r>
      <w:r w:rsidRPr="00E62BDC">
        <w:rPr>
          <w:sz w:val="28"/>
          <w:szCs w:val="28"/>
        </w:rPr>
        <w:t xml:space="preserve"> и его работников;</w:t>
      </w:r>
    </w:p>
    <w:p w14:paraId="5BC65576" w14:textId="33CD265F"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о графике работы структурных подразделений </w:t>
      </w:r>
      <w:r w:rsidR="00CD6921">
        <w:rPr>
          <w:sz w:val="28"/>
          <w:szCs w:val="28"/>
        </w:rPr>
        <w:t>МФЦ</w:t>
      </w:r>
      <w:r w:rsidRPr="00E62BDC">
        <w:rPr>
          <w:sz w:val="28"/>
          <w:szCs w:val="28"/>
        </w:rPr>
        <w:t>;</w:t>
      </w:r>
    </w:p>
    <w:p w14:paraId="62C965A9" w14:textId="50F53E91"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по иным вопросам, связанным с предоставлением </w:t>
      </w:r>
      <w:r w:rsidR="00293184" w:rsidRPr="00E62BDC">
        <w:rPr>
          <w:sz w:val="28"/>
          <w:szCs w:val="28"/>
        </w:rPr>
        <w:t>муниципальных</w:t>
      </w:r>
      <w:r w:rsidRPr="00E62BDC">
        <w:rPr>
          <w:sz w:val="28"/>
          <w:szCs w:val="28"/>
        </w:rPr>
        <w:t xml:space="preserve"> услуг, входящих в комплексный запрос.</w:t>
      </w:r>
    </w:p>
    <w:p w14:paraId="634DDD68" w14:textId="70D26AD8"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Уполномоченный сотрудник многофункционального центра осуществляет консультирование заявителей по вопросам, касающимся порядка предоставления </w:t>
      </w:r>
      <w:r w:rsidR="00293184" w:rsidRPr="00E62BDC">
        <w:rPr>
          <w:sz w:val="28"/>
          <w:szCs w:val="28"/>
        </w:rPr>
        <w:t>муниципальных</w:t>
      </w:r>
      <w:r w:rsidRPr="00E62BDC">
        <w:rPr>
          <w:sz w:val="28"/>
          <w:szCs w:val="28"/>
        </w:rPr>
        <w:t xml:space="preserve"> услуг, входящих в комплексный запрос, в структурных подразделениях </w:t>
      </w:r>
      <w:r w:rsidR="00CD6921">
        <w:rPr>
          <w:sz w:val="28"/>
          <w:szCs w:val="28"/>
        </w:rPr>
        <w:t>МФЦ</w:t>
      </w:r>
      <w:r w:rsidRPr="00E62BDC">
        <w:rPr>
          <w:sz w:val="28"/>
          <w:szCs w:val="28"/>
        </w:rPr>
        <w:t>.</w:t>
      </w:r>
    </w:p>
    <w:p w14:paraId="3D33D6E4"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выполнения административного действия - 10 минут.</w:t>
      </w:r>
    </w:p>
    <w:p w14:paraId="08C7C931" w14:textId="77777777"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Результатом административной процедуры является предоставление необходимой информации и консультации.</w:t>
      </w:r>
    </w:p>
    <w:p w14:paraId="737E008A"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Способ фиксации результата административной процедуры: регистрация обращения заявителя в АИС МФЦ.</w:t>
      </w:r>
    </w:p>
    <w:p w14:paraId="53587F63" w14:textId="77777777" w:rsidR="00154CB1" w:rsidRPr="00E62BDC" w:rsidRDefault="00154CB1" w:rsidP="00874278">
      <w:pPr>
        <w:tabs>
          <w:tab w:val="left" w:pos="993"/>
        </w:tabs>
        <w:ind w:firstLine="567"/>
        <w:jc w:val="center"/>
        <w:rPr>
          <w:b/>
          <w:bCs/>
          <w:sz w:val="28"/>
          <w:szCs w:val="28"/>
        </w:rPr>
      </w:pPr>
    </w:p>
    <w:p w14:paraId="03DC8318" w14:textId="52ADCAEB" w:rsidR="0028212B" w:rsidRPr="00F74469" w:rsidRDefault="00714B5B" w:rsidP="0049022F">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Pr>
          <w:rFonts w:ascii="Times New Roman" w:hAnsi="Times New Roman" w:cs="Times New Roman"/>
          <w:b/>
          <w:sz w:val="28"/>
          <w:szCs w:val="28"/>
        </w:rPr>
        <w:t xml:space="preserve"> </w:t>
      </w:r>
      <w:r w:rsidR="0028212B" w:rsidRPr="00F74469">
        <w:rPr>
          <w:rFonts w:ascii="Times New Roman" w:hAnsi="Times New Roman" w:cs="Times New Roman"/>
          <w:b/>
          <w:sz w:val="28"/>
          <w:szCs w:val="28"/>
        </w:rPr>
        <w:t xml:space="preserve">Прием </w:t>
      </w:r>
      <w:r w:rsidR="00F74469" w:rsidRPr="00F74469">
        <w:rPr>
          <w:rFonts w:ascii="Times New Roman" w:hAnsi="Times New Roman" w:cs="Times New Roman"/>
          <w:b/>
          <w:sz w:val="28"/>
          <w:szCs w:val="28"/>
        </w:rPr>
        <w:t>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14:paraId="4071E99F" w14:textId="00E9D654" w:rsidR="00154CB1" w:rsidRPr="00E62BDC" w:rsidRDefault="00154CB1" w:rsidP="00874278">
      <w:pPr>
        <w:tabs>
          <w:tab w:val="left" w:pos="993"/>
        </w:tabs>
        <w:ind w:firstLine="567"/>
        <w:jc w:val="center"/>
        <w:rPr>
          <w:b/>
          <w:bCs/>
          <w:sz w:val="28"/>
          <w:szCs w:val="28"/>
        </w:rPr>
      </w:pPr>
    </w:p>
    <w:p w14:paraId="07DC0B57" w14:textId="37D0F1E5" w:rsidR="00154CB1" w:rsidRPr="00714B5B"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714B5B">
        <w:rPr>
          <w:rFonts w:ascii="Times New Roman" w:hAnsi="Times New Roman" w:cs="Times New Roman"/>
          <w:sz w:val="28"/>
          <w:szCs w:val="28"/>
        </w:rPr>
        <w:t xml:space="preserve">Основанием для начала административной процедуры является обращение в </w:t>
      </w:r>
      <w:r w:rsidR="00CD6921">
        <w:rPr>
          <w:rFonts w:ascii="Times New Roman" w:hAnsi="Times New Roman" w:cs="Times New Roman"/>
          <w:sz w:val="28"/>
          <w:szCs w:val="28"/>
        </w:rPr>
        <w:t>МФЦ</w:t>
      </w:r>
      <w:r w:rsidRPr="00714B5B">
        <w:rPr>
          <w:rFonts w:ascii="Times New Roman" w:hAnsi="Times New Roman" w:cs="Times New Roman"/>
          <w:sz w:val="28"/>
          <w:szCs w:val="28"/>
        </w:rPr>
        <w:t xml:space="preserve"> заявителя или его уполномоченного представителя для </w:t>
      </w:r>
      <w:r w:rsidR="00B77962" w:rsidRPr="00714B5B">
        <w:rPr>
          <w:rFonts w:ascii="Times New Roman" w:hAnsi="Times New Roman" w:cs="Times New Roman"/>
          <w:sz w:val="28"/>
          <w:szCs w:val="28"/>
        </w:rPr>
        <w:lastRenderedPageBreak/>
        <w:t xml:space="preserve">постановки граждан, имеющих трех и более детей, на учет в целях бесплатного предоставления земельного участка, </w:t>
      </w:r>
      <w:r w:rsidR="00AE71AA" w:rsidRPr="00714B5B">
        <w:rPr>
          <w:rFonts w:ascii="Times New Roman" w:hAnsi="Times New Roman" w:cs="Times New Roman"/>
          <w:sz w:val="28"/>
          <w:szCs w:val="28"/>
        </w:rPr>
        <w:t xml:space="preserve">государственная </w:t>
      </w:r>
      <w:r w:rsidR="00B77962" w:rsidRPr="00714B5B">
        <w:rPr>
          <w:rFonts w:ascii="Times New Roman" w:hAnsi="Times New Roman" w:cs="Times New Roman"/>
          <w:sz w:val="28"/>
          <w:szCs w:val="28"/>
        </w:rPr>
        <w:t>собственность на который не разграничена, или земельного участка, находящегося в муниципальной собственности</w:t>
      </w:r>
      <w:r w:rsidRPr="00714B5B">
        <w:rPr>
          <w:rFonts w:ascii="Times New Roman" w:hAnsi="Times New Roman" w:cs="Times New Roman"/>
          <w:sz w:val="28"/>
          <w:szCs w:val="28"/>
        </w:rPr>
        <w:t xml:space="preserve">, с запросом о предоставлении двух и более </w:t>
      </w:r>
      <w:r w:rsidR="00AE71AA" w:rsidRPr="00714B5B">
        <w:rPr>
          <w:rFonts w:ascii="Times New Roman" w:hAnsi="Times New Roman" w:cs="Times New Roman"/>
          <w:sz w:val="28"/>
          <w:szCs w:val="28"/>
        </w:rPr>
        <w:t xml:space="preserve">муниципальных </w:t>
      </w:r>
      <w:r w:rsidRPr="00714B5B">
        <w:rPr>
          <w:rFonts w:ascii="Times New Roman" w:hAnsi="Times New Roman" w:cs="Times New Roman"/>
          <w:sz w:val="28"/>
          <w:szCs w:val="28"/>
        </w:rPr>
        <w:t>услуг (далее - комплексный запрос).</w:t>
      </w:r>
      <w:proofErr w:type="gramEnd"/>
    </w:p>
    <w:p w14:paraId="1FABCB98" w14:textId="5BE6A69C"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Уполномоченный сотрудник </w:t>
      </w:r>
      <w:r w:rsidR="00CD6921">
        <w:rPr>
          <w:sz w:val="28"/>
          <w:szCs w:val="28"/>
        </w:rPr>
        <w:t>МФЦ</w:t>
      </w:r>
      <w:r w:rsidRPr="00E62BDC">
        <w:rPr>
          <w:sz w:val="28"/>
          <w:szCs w:val="28"/>
        </w:rPr>
        <w:t xml:space="preserve"> выполняет следующие действия:</w:t>
      </w:r>
    </w:p>
    <w:p w14:paraId="1CAE4888" w14:textId="77777777"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устанавливает личность заявителя;</w:t>
      </w:r>
    </w:p>
    <w:p w14:paraId="652159BA" w14:textId="4B7FDB20"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проверяет представленные заявление и документы, необходимые для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 соответствии с пунктом 12 настоящего административного регламента, а также предоставленные документы на другие </w:t>
      </w:r>
      <w:r w:rsidR="00293184" w:rsidRPr="00E62BDC">
        <w:rPr>
          <w:rFonts w:ascii="Times New Roman" w:hAnsi="Times New Roman" w:cs="Times New Roman"/>
          <w:sz w:val="28"/>
          <w:szCs w:val="28"/>
        </w:rPr>
        <w:t>муниципальные</w:t>
      </w:r>
      <w:r w:rsidRPr="00E62BDC">
        <w:rPr>
          <w:rFonts w:ascii="Times New Roman" w:hAnsi="Times New Roman" w:cs="Times New Roman"/>
          <w:sz w:val="28"/>
          <w:szCs w:val="28"/>
        </w:rPr>
        <w:t xml:space="preserve"> услуги, входящие в комплексный запрос;</w:t>
      </w:r>
    </w:p>
    <w:p w14:paraId="4B7C29FC" w14:textId="2BF6E29A"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E62BDC">
        <w:rPr>
          <w:rFonts w:ascii="Times New Roman" w:hAnsi="Times New Roman" w:cs="Times New Roman"/>
          <w:sz w:val="28"/>
          <w:szCs w:val="28"/>
        </w:rPr>
        <w:t xml:space="preserve">определяет последовательность предоставления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наличие «параллельных» и «последовательных»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14:paraId="75637439" w14:textId="33A480DE"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определяет предельные сроки предоставления отдельных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и общий срок выполнения комплексного запроса со дня его приема;</w:t>
      </w:r>
    </w:p>
    <w:p w14:paraId="036E9A15" w14:textId="21F941DC"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информирует заявителя о том, что результаты предоставления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входящих в комплексный запрос, </w:t>
      </w:r>
      <w:proofErr w:type="gramStart"/>
      <w:r w:rsidRPr="00E62BDC">
        <w:rPr>
          <w:rFonts w:ascii="Times New Roman" w:hAnsi="Times New Roman" w:cs="Times New Roman"/>
          <w:sz w:val="28"/>
          <w:szCs w:val="28"/>
        </w:rPr>
        <w:t>возможно</w:t>
      </w:r>
      <w:proofErr w:type="gramEnd"/>
      <w:r w:rsidRPr="00E62BDC">
        <w:rPr>
          <w:rFonts w:ascii="Times New Roman" w:hAnsi="Times New Roman" w:cs="Times New Roman"/>
          <w:sz w:val="28"/>
          <w:szCs w:val="28"/>
        </w:rPr>
        <w:t xml:space="preserve"> получить исключительно в </w:t>
      </w:r>
      <w:r w:rsidR="00CD6921">
        <w:rPr>
          <w:rFonts w:ascii="Times New Roman" w:hAnsi="Times New Roman" w:cs="Times New Roman"/>
          <w:sz w:val="28"/>
          <w:szCs w:val="28"/>
        </w:rPr>
        <w:t>МФЦ</w:t>
      </w:r>
      <w:r w:rsidRPr="00E62BDC">
        <w:rPr>
          <w:rFonts w:ascii="Times New Roman" w:hAnsi="Times New Roman" w:cs="Times New Roman"/>
          <w:sz w:val="28"/>
          <w:szCs w:val="28"/>
        </w:rPr>
        <w:t>;</w:t>
      </w:r>
    </w:p>
    <w:p w14:paraId="4519D658" w14:textId="0C44D2F9"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информирует заявителя о возможности получить результаты предоставления отдельных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входящих в комплексный запрос, до окончания общего срока его выполнения (по мере поступления результатов из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 xml:space="preserve">) или все результаты предоставления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входящих в комплексный запрос, одновременно;</w:t>
      </w:r>
    </w:p>
    <w:p w14:paraId="0B40C916" w14:textId="757543D1"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формирует и распечатывает комплексный запрос по форме, установленной </w:t>
      </w:r>
      <w:r w:rsidR="00CD6921">
        <w:rPr>
          <w:rFonts w:ascii="Times New Roman" w:hAnsi="Times New Roman" w:cs="Times New Roman"/>
          <w:sz w:val="28"/>
          <w:szCs w:val="28"/>
        </w:rPr>
        <w:t>МФЦ</w:t>
      </w:r>
      <w:r w:rsidRPr="00E62BDC">
        <w:rPr>
          <w:rFonts w:ascii="Times New Roman" w:hAnsi="Times New Roman" w:cs="Times New Roman"/>
          <w:sz w:val="28"/>
          <w:szCs w:val="28"/>
        </w:rPr>
        <w:t>;</w:t>
      </w:r>
    </w:p>
    <w:p w14:paraId="4F6EFFAC" w14:textId="77777777"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7053498A" w14:textId="695786B1"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выдает заявителю копию подписанного комплексного запроса, заверенную уполномоченным сотрудником структурного подразделения </w:t>
      </w:r>
      <w:r w:rsidR="00CD6921">
        <w:rPr>
          <w:rFonts w:ascii="Times New Roman" w:hAnsi="Times New Roman" w:cs="Times New Roman"/>
          <w:sz w:val="28"/>
          <w:szCs w:val="28"/>
        </w:rPr>
        <w:t>МФЦ</w:t>
      </w:r>
      <w:r w:rsidRPr="00E62BDC">
        <w:rPr>
          <w:rFonts w:ascii="Times New Roman" w:hAnsi="Times New Roman" w:cs="Times New Roman"/>
          <w:sz w:val="28"/>
          <w:szCs w:val="28"/>
        </w:rPr>
        <w:t>;</w:t>
      </w:r>
    </w:p>
    <w:p w14:paraId="46392E17" w14:textId="2159E951"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принятые у заявителя комплексный запрос и документы передает уполномоченному сотруднику структурного подразделения </w:t>
      </w:r>
      <w:r w:rsidR="00CD6921">
        <w:rPr>
          <w:rFonts w:ascii="Times New Roman" w:hAnsi="Times New Roman" w:cs="Times New Roman"/>
          <w:sz w:val="28"/>
          <w:szCs w:val="28"/>
        </w:rPr>
        <w:t>МФЦ</w:t>
      </w:r>
      <w:r w:rsidRPr="00E62BDC">
        <w:rPr>
          <w:rFonts w:ascii="Times New Roman" w:hAnsi="Times New Roman" w:cs="Times New Roman"/>
          <w:sz w:val="28"/>
          <w:szCs w:val="28"/>
        </w:rPr>
        <w:t xml:space="preserve">, ответственному за формирование заявлений о предоставлении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на основе сведений, указанных в комплексном запросе и прилагаемых к нему документах.</w:t>
      </w:r>
    </w:p>
    <w:p w14:paraId="1AAA050B" w14:textId="679699B5"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Критерием принятия решения является поступление документов, предусмотренных административными регламентами </w:t>
      </w:r>
      <w:r w:rsidR="00293184" w:rsidRPr="00E62BDC">
        <w:rPr>
          <w:sz w:val="28"/>
          <w:szCs w:val="28"/>
        </w:rPr>
        <w:t>муниципальных</w:t>
      </w:r>
      <w:r w:rsidRPr="00E62BDC">
        <w:rPr>
          <w:sz w:val="28"/>
          <w:szCs w:val="28"/>
        </w:rPr>
        <w:t xml:space="preserve"> услуг, входящих в комплексный запрос.</w:t>
      </w:r>
    </w:p>
    <w:p w14:paraId="079044ED"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выполнения процедуры - 20 минут.</w:t>
      </w:r>
    </w:p>
    <w:p w14:paraId="44B0E7FA" w14:textId="1841704D"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lastRenderedPageBreak/>
        <w:t xml:space="preserve">Результатом административной процедуры является прием комплексного запроса и документов, необходимых для предоставления </w:t>
      </w:r>
      <w:r w:rsidR="00293184" w:rsidRPr="00E62BDC">
        <w:rPr>
          <w:sz w:val="28"/>
          <w:szCs w:val="28"/>
        </w:rPr>
        <w:t>муниципальных</w:t>
      </w:r>
      <w:r w:rsidRPr="00E62BDC">
        <w:rPr>
          <w:sz w:val="28"/>
          <w:szCs w:val="28"/>
        </w:rPr>
        <w:t xml:space="preserve"> услуг, входящих в комплексный запрос.</w:t>
      </w:r>
    </w:p>
    <w:p w14:paraId="51C03E48" w14:textId="29BBDA2A"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Способ фиксации результата административной процедуры: регистрация запроса в АИС МФЦ по каждой </w:t>
      </w:r>
      <w:r w:rsidR="00A33694" w:rsidRPr="00E62BDC">
        <w:rPr>
          <w:sz w:val="28"/>
          <w:szCs w:val="28"/>
        </w:rPr>
        <w:t>муниципальной</w:t>
      </w:r>
      <w:r w:rsidRPr="00E62BDC">
        <w:rPr>
          <w:sz w:val="28"/>
          <w:szCs w:val="28"/>
        </w:rPr>
        <w:t xml:space="preserve"> и (или) муниципальной услуге, входящей в комплексный запрос.</w:t>
      </w:r>
    </w:p>
    <w:p w14:paraId="378F0684" w14:textId="77777777" w:rsidR="00154CB1" w:rsidRPr="00E62BDC" w:rsidRDefault="00154CB1" w:rsidP="00874278">
      <w:pPr>
        <w:tabs>
          <w:tab w:val="left" w:pos="993"/>
        </w:tabs>
        <w:ind w:firstLine="567"/>
        <w:rPr>
          <w:b/>
          <w:bCs/>
          <w:sz w:val="28"/>
          <w:szCs w:val="28"/>
        </w:rPr>
      </w:pPr>
    </w:p>
    <w:p w14:paraId="1377C2D6" w14:textId="03B36693" w:rsidR="00154CB1" w:rsidRDefault="00714B5B" w:rsidP="00874278">
      <w:pPr>
        <w:pStyle w:val="ab"/>
        <w:numPr>
          <w:ilvl w:val="0"/>
          <w:numId w:val="3"/>
        </w:numPr>
        <w:tabs>
          <w:tab w:val="left" w:pos="993"/>
        </w:tabs>
        <w:spacing w:after="0" w:line="240" w:lineRule="auto"/>
        <w:ind w:left="0" w:firstLine="567"/>
        <w:jc w:val="center"/>
        <w:rPr>
          <w:rFonts w:ascii="Times New Roman" w:hAnsi="Times New Roman" w:cs="Times New Roman"/>
          <w:b/>
          <w:sz w:val="28"/>
          <w:szCs w:val="28"/>
        </w:rPr>
      </w:pPr>
      <w:r w:rsidRPr="00F74469">
        <w:rPr>
          <w:rFonts w:ascii="Times New Roman" w:hAnsi="Times New Roman" w:cs="Times New Roman"/>
          <w:b/>
          <w:sz w:val="28"/>
          <w:szCs w:val="28"/>
        </w:rPr>
        <w:t xml:space="preserve"> </w:t>
      </w:r>
      <w:r w:rsidR="00F624B7" w:rsidRPr="00F74469">
        <w:rPr>
          <w:rFonts w:ascii="Times New Roman" w:hAnsi="Times New Roman" w:cs="Times New Roman"/>
          <w:b/>
          <w:sz w:val="28"/>
          <w:szCs w:val="28"/>
        </w:rPr>
        <w:t xml:space="preserve">Передача </w:t>
      </w:r>
      <w:r w:rsidR="00F74469" w:rsidRPr="00F74469">
        <w:rPr>
          <w:rFonts w:ascii="Times New Roman" w:hAnsi="Times New Roman" w:cs="Times New Roman"/>
          <w:b/>
          <w:sz w:val="28"/>
          <w:szCs w:val="28"/>
        </w:rPr>
        <w:t>комплексного запроса (заявления) на предоставление двух и более муниципальных услуг, и комплекта документов из МФЦ в ОМСУ.</w:t>
      </w:r>
    </w:p>
    <w:p w14:paraId="3971135B" w14:textId="77777777" w:rsidR="00F74469" w:rsidRPr="00F74469" w:rsidRDefault="00F74469" w:rsidP="00874278">
      <w:pPr>
        <w:pStyle w:val="ab"/>
        <w:tabs>
          <w:tab w:val="left" w:pos="993"/>
        </w:tabs>
        <w:spacing w:after="0" w:line="240" w:lineRule="auto"/>
        <w:ind w:left="0" w:firstLine="567"/>
        <w:rPr>
          <w:rFonts w:ascii="Times New Roman" w:hAnsi="Times New Roman" w:cs="Times New Roman"/>
          <w:b/>
          <w:sz w:val="28"/>
          <w:szCs w:val="28"/>
        </w:rPr>
      </w:pPr>
    </w:p>
    <w:p w14:paraId="0B83E10B" w14:textId="3458486A" w:rsidR="00154CB1" w:rsidRPr="00E62BDC"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Основанием для начала административной процедуры является приём комплексного запроса и комплектов документов, необходимых для предоставления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входящих в комплексный запрос.</w:t>
      </w:r>
    </w:p>
    <w:p w14:paraId="5D5D15DF" w14:textId="123DD932"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Уполномоченный сотрудник </w:t>
      </w:r>
      <w:r w:rsidR="00CD6921">
        <w:rPr>
          <w:sz w:val="28"/>
          <w:szCs w:val="28"/>
        </w:rPr>
        <w:t>МФЦ</w:t>
      </w:r>
      <w:r w:rsidRPr="00E62BDC">
        <w:rPr>
          <w:sz w:val="28"/>
          <w:szCs w:val="28"/>
        </w:rPr>
        <w:t xml:space="preserve"> формирует описи на передаваемые комплекты документов в </w:t>
      </w:r>
      <w:r w:rsidR="00537469" w:rsidRPr="00E62BDC">
        <w:rPr>
          <w:sz w:val="28"/>
          <w:szCs w:val="28"/>
        </w:rPr>
        <w:t>ОМСУ</w:t>
      </w:r>
      <w:r w:rsidRPr="00E62BDC">
        <w:rPr>
          <w:sz w:val="28"/>
          <w:szCs w:val="28"/>
        </w:rPr>
        <w:t xml:space="preserve">, отдельно по каждой </w:t>
      </w:r>
      <w:r w:rsidR="00A33694" w:rsidRPr="00E62BDC">
        <w:rPr>
          <w:sz w:val="28"/>
          <w:szCs w:val="28"/>
        </w:rPr>
        <w:t>муниципальной</w:t>
      </w:r>
      <w:r w:rsidRPr="00E62BDC">
        <w:rPr>
          <w:sz w:val="28"/>
          <w:szCs w:val="28"/>
        </w:rPr>
        <w:t xml:space="preserve"> услуге, входящей в комплексный запрос.</w:t>
      </w:r>
    </w:p>
    <w:p w14:paraId="571CF2AA" w14:textId="563A5415" w:rsidR="00154CB1" w:rsidRPr="00E62BDC" w:rsidRDefault="00CD6921" w:rsidP="00874278">
      <w:pPr>
        <w:tabs>
          <w:tab w:val="left" w:pos="993"/>
        </w:tabs>
        <w:autoSpaceDE w:val="0"/>
        <w:autoSpaceDN w:val="0"/>
        <w:adjustRightInd w:val="0"/>
        <w:ind w:firstLine="567"/>
        <w:jc w:val="both"/>
        <w:rPr>
          <w:sz w:val="28"/>
          <w:szCs w:val="28"/>
        </w:rPr>
      </w:pPr>
      <w:r>
        <w:rPr>
          <w:sz w:val="28"/>
          <w:szCs w:val="28"/>
        </w:rPr>
        <w:t>МФЦ</w:t>
      </w:r>
      <w:r w:rsidR="00154CB1" w:rsidRPr="00E62BDC">
        <w:rPr>
          <w:sz w:val="28"/>
          <w:szCs w:val="28"/>
        </w:rPr>
        <w:t xml:space="preserve"> передает в </w:t>
      </w:r>
      <w:r w:rsidR="00537469" w:rsidRPr="00E62BDC">
        <w:rPr>
          <w:sz w:val="28"/>
          <w:szCs w:val="28"/>
        </w:rPr>
        <w:t>ОМСУ</w:t>
      </w:r>
      <w:r w:rsidR="00154CB1" w:rsidRPr="00E62BDC">
        <w:rPr>
          <w:sz w:val="28"/>
          <w:szCs w:val="28"/>
        </w:rPr>
        <w:t xml:space="preserve"> </w:t>
      </w:r>
      <w:r w:rsidR="00154CB1" w:rsidRPr="00714B5B">
        <w:rPr>
          <w:sz w:val="28"/>
          <w:szCs w:val="28"/>
        </w:rPr>
        <w:t xml:space="preserve">заявление и пакет приложенных документов на бумажном носителе по сопроводительным </w:t>
      </w:r>
      <w:r w:rsidR="00F33E0A" w:rsidRPr="00714B5B">
        <w:rPr>
          <w:sz w:val="28"/>
          <w:szCs w:val="28"/>
        </w:rPr>
        <w:t xml:space="preserve">описям </w:t>
      </w:r>
      <w:r w:rsidR="00154CB1" w:rsidRPr="00714B5B">
        <w:rPr>
          <w:sz w:val="28"/>
          <w:szCs w:val="28"/>
        </w:rPr>
        <w:t>в двух экземплярах курьером многофункционального центра.</w:t>
      </w:r>
    </w:p>
    <w:p w14:paraId="0C9637C2" w14:textId="77777777"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Максимальный срок выполнения административного действия - 1 рабочий день со дня приема комплексного запроса.</w:t>
      </w:r>
    </w:p>
    <w:p w14:paraId="79E5B257" w14:textId="402AFDAC"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Заявление о предоставлении земельного участка и документы, поступившие в </w:t>
      </w:r>
      <w:r w:rsidR="00537469" w:rsidRPr="00E62BDC">
        <w:rPr>
          <w:sz w:val="28"/>
          <w:szCs w:val="28"/>
        </w:rPr>
        <w:t>ОМСУ</w:t>
      </w:r>
      <w:r w:rsidRPr="00E62BDC">
        <w:rPr>
          <w:sz w:val="28"/>
          <w:szCs w:val="28"/>
        </w:rPr>
        <w:t xml:space="preserve">, на бумажном носителе из </w:t>
      </w:r>
      <w:r w:rsidR="00CD6921">
        <w:rPr>
          <w:sz w:val="28"/>
          <w:szCs w:val="28"/>
        </w:rPr>
        <w:t>МФЦ</w:t>
      </w:r>
      <w:r w:rsidRPr="00E62BDC">
        <w:rPr>
          <w:sz w:val="28"/>
          <w:szCs w:val="28"/>
        </w:rPr>
        <w:t xml:space="preserve"> принимает специалист </w:t>
      </w:r>
      <w:r w:rsidR="00537469" w:rsidRPr="00E62BDC">
        <w:rPr>
          <w:sz w:val="28"/>
          <w:szCs w:val="28"/>
        </w:rPr>
        <w:t>ОМСУ</w:t>
      </w:r>
      <w:r w:rsidRPr="00E62BDC">
        <w:rPr>
          <w:sz w:val="28"/>
          <w:szCs w:val="28"/>
        </w:rPr>
        <w:t>, ответственный за прием документов.</w:t>
      </w:r>
    </w:p>
    <w:p w14:paraId="7BF79B87"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выполнения административного действия - 10 минут.</w:t>
      </w:r>
    </w:p>
    <w:p w14:paraId="651687D8" w14:textId="44B4FD8A"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Критерием принятия решения является формирование и подготовка комплектов документов для отправки в </w:t>
      </w:r>
      <w:r w:rsidR="00537469" w:rsidRPr="00E62BDC">
        <w:rPr>
          <w:sz w:val="28"/>
          <w:szCs w:val="28"/>
        </w:rPr>
        <w:t>ОМСУ</w:t>
      </w:r>
      <w:r w:rsidRPr="00E62BDC">
        <w:rPr>
          <w:sz w:val="28"/>
          <w:szCs w:val="28"/>
        </w:rPr>
        <w:t>.</w:t>
      </w:r>
    </w:p>
    <w:p w14:paraId="2C6668C6" w14:textId="15B67BBF"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Результатом административной процедуры является передача комплекта документов в </w:t>
      </w:r>
      <w:r w:rsidR="00537469" w:rsidRPr="00E62BDC">
        <w:rPr>
          <w:sz w:val="28"/>
          <w:szCs w:val="28"/>
        </w:rPr>
        <w:t>ОМСУ</w:t>
      </w:r>
      <w:r w:rsidRPr="00E62BDC">
        <w:rPr>
          <w:sz w:val="28"/>
          <w:szCs w:val="28"/>
        </w:rPr>
        <w:t>.</w:t>
      </w:r>
    </w:p>
    <w:p w14:paraId="6FCE3EB5"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Способ фиксации результата административной процедуры: подписание описи комплекта документов, внесение сведений в АИС МФЦ.</w:t>
      </w:r>
    </w:p>
    <w:p w14:paraId="58286E54" w14:textId="77777777" w:rsidR="00154CB1" w:rsidRPr="00E62BDC" w:rsidRDefault="00154CB1" w:rsidP="00874278">
      <w:pPr>
        <w:pStyle w:val="ab"/>
        <w:tabs>
          <w:tab w:val="left" w:pos="993"/>
        </w:tabs>
        <w:spacing w:after="0" w:line="240" w:lineRule="auto"/>
        <w:ind w:left="0" w:firstLine="567"/>
        <w:rPr>
          <w:rFonts w:ascii="Times New Roman" w:hAnsi="Times New Roman" w:cs="Times New Roman"/>
          <w:b/>
          <w:bCs/>
          <w:sz w:val="28"/>
          <w:szCs w:val="28"/>
        </w:rPr>
      </w:pPr>
    </w:p>
    <w:p w14:paraId="523BC9F8" w14:textId="33FEB174" w:rsidR="00F624B7" w:rsidRPr="00E62BDC" w:rsidRDefault="00D5384A" w:rsidP="00874278">
      <w:pPr>
        <w:pStyle w:val="ab"/>
        <w:numPr>
          <w:ilvl w:val="0"/>
          <w:numId w:val="3"/>
        </w:numPr>
        <w:tabs>
          <w:tab w:val="left" w:pos="993"/>
        </w:tabs>
        <w:spacing w:after="0" w:line="240" w:lineRule="auto"/>
        <w:ind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Передача результатов предоставления </w:t>
      </w:r>
      <w:r w:rsidR="00293184" w:rsidRPr="00E62BDC">
        <w:rPr>
          <w:rFonts w:ascii="Times New Roman" w:hAnsi="Times New Roman" w:cs="Times New Roman"/>
          <w:b/>
          <w:sz w:val="28"/>
          <w:szCs w:val="28"/>
        </w:rPr>
        <w:t>муниципальных</w:t>
      </w:r>
      <w:r w:rsidRPr="00E62BDC">
        <w:rPr>
          <w:rFonts w:ascii="Times New Roman" w:hAnsi="Times New Roman" w:cs="Times New Roman"/>
          <w:b/>
          <w:sz w:val="28"/>
          <w:szCs w:val="28"/>
        </w:rPr>
        <w:t xml:space="preserve"> услуг, входящих в комплексный запрос</w:t>
      </w:r>
      <w:r w:rsidR="00AC69D2" w:rsidRPr="00E62BDC">
        <w:rPr>
          <w:rFonts w:ascii="Times New Roman" w:hAnsi="Times New Roman" w:cs="Times New Roman"/>
          <w:b/>
          <w:sz w:val="28"/>
          <w:szCs w:val="28"/>
        </w:rPr>
        <w:t>,</w:t>
      </w:r>
      <w:r w:rsidRPr="00E62BDC">
        <w:rPr>
          <w:rFonts w:ascii="Times New Roman" w:hAnsi="Times New Roman" w:cs="Times New Roman"/>
          <w:b/>
          <w:sz w:val="28"/>
          <w:szCs w:val="28"/>
        </w:rPr>
        <w:t xml:space="preserve"> и комплектов документов из </w:t>
      </w:r>
      <w:r w:rsidR="00537469" w:rsidRPr="00E62BDC">
        <w:rPr>
          <w:rFonts w:ascii="Times New Roman" w:hAnsi="Times New Roman" w:cs="Times New Roman"/>
          <w:b/>
          <w:sz w:val="28"/>
          <w:szCs w:val="28"/>
        </w:rPr>
        <w:t>ОМСУ</w:t>
      </w:r>
      <w:r w:rsidRPr="00E62BDC">
        <w:rPr>
          <w:rFonts w:ascii="Times New Roman" w:hAnsi="Times New Roman" w:cs="Times New Roman"/>
          <w:b/>
          <w:sz w:val="28"/>
          <w:szCs w:val="28"/>
        </w:rPr>
        <w:t xml:space="preserve"> в </w:t>
      </w:r>
      <w:r w:rsidR="008F46FA">
        <w:rPr>
          <w:rFonts w:ascii="Times New Roman" w:hAnsi="Times New Roman" w:cs="Times New Roman"/>
          <w:b/>
          <w:sz w:val="28"/>
          <w:szCs w:val="28"/>
        </w:rPr>
        <w:t>МФЦ</w:t>
      </w:r>
    </w:p>
    <w:p w14:paraId="382A8E74" w14:textId="53A7DAF8" w:rsidR="00154CB1" w:rsidRPr="00714B5B"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0DDC1D86" w14:textId="77BE8F13" w:rsidR="00154CB1" w:rsidRPr="00714B5B"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14B5B">
        <w:rPr>
          <w:rFonts w:ascii="Times New Roman" w:hAnsi="Times New Roman" w:cs="Times New Roman"/>
          <w:sz w:val="28"/>
          <w:szCs w:val="28"/>
        </w:rPr>
        <w:t xml:space="preserve">Основанием для начала административной процедуры является завершение подготовки результатов предоставления </w:t>
      </w:r>
      <w:r w:rsidR="00293184" w:rsidRPr="00714B5B">
        <w:rPr>
          <w:rFonts w:ascii="Times New Roman" w:hAnsi="Times New Roman" w:cs="Times New Roman"/>
          <w:sz w:val="28"/>
          <w:szCs w:val="28"/>
        </w:rPr>
        <w:t>муниципальных</w:t>
      </w:r>
      <w:r w:rsidRPr="00714B5B">
        <w:rPr>
          <w:rFonts w:ascii="Times New Roman" w:hAnsi="Times New Roman" w:cs="Times New Roman"/>
          <w:sz w:val="28"/>
          <w:szCs w:val="28"/>
        </w:rPr>
        <w:t xml:space="preserve"> услуг, входящих в комплексный запрос.</w:t>
      </w:r>
    </w:p>
    <w:p w14:paraId="50654398" w14:textId="3992C39E"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Специалист </w:t>
      </w:r>
      <w:r w:rsidR="00537469" w:rsidRPr="00E62BDC">
        <w:rPr>
          <w:sz w:val="28"/>
          <w:szCs w:val="28"/>
        </w:rPr>
        <w:t>ОМСУ</w:t>
      </w:r>
      <w:r w:rsidRPr="00E62BDC">
        <w:rPr>
          <w:sz w:val="28"/>
          <w:szCs w:val="28"/>
        </w:rPr>
        <w:t xml:space="preserve">, ответственный за выдачу документов, передает готовый результат оказанной </w:t>
      </w:r>
      <w:r w:rsidR="00A33694" w:rsidRPr="00E62BDC">
        <w:rPr>
          <w:sz w:val="28"/>
          <w:szCs w:val="28"/>
        </w:rPr>
        <w:t>муниципальной</w:t>
      </w:r>
      <w:r w:rsidRPr="00E62BDC">
        <w:rPr>
          <w:sz w:val="28"/>
          <w:szCs w:val="28"/>
        </w:rPr>
        <w:t xml:space="preserve"> услуги уполномоченному сотруднику </w:t>
      </w:r>
      <w:r w:rsidR="00CD6921">
        <w:rPr>
          <w:sz w:val="28"/>
          <w:szCs w:val="28"/>
        </w:rPr>
        <w:t>МФЦ</w:t>
      </w:r>
      <w:r w:rsidRPr="00E62BDC">
        <w:rPr>
          <w:sz w:val="28"/>
          <w:szCs w:val="28"/>
        </w:rPr>
        <w:t>.</w:t>
      </w:r>
    </w:p>
    <w:p w14:paraId="57DEF49C" w14:textId="6CBFB10A"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Передача комплектов документов на бумажном носителе осуществляется курьерской службой </w:t>
      </w:r>
      <w:r w:rsidR="00CD6921">
        <w:rPr>
          <w:sz w:val="28"/>
          <w:szCs w:val="28"/>
        </w:rPr>
        <w:t>МФЦ.</w:t>
      </w:r>
    </w:p>
    <w:p w14:paraId="1F5AEF13" w14:textId="62D44598"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Максимальный срок выполнения процедуры - 1 рабочий день со дня подготовки результата предоставления </w:t>
      </w:r>
      <w:r w:rsidR="00A33694" w:rsidRPr="00E62BDC">
        <w:rPr>
          <w:sz w:val="28"/>
          <w:szCs w:val="28"/>
        </w:rPr>
        <w:t>муниципальной</w:t>
      </w:r>
      <w:r w:rsidRPr="00E62BDC">
        <w:rPr>
          <w:sz w:val="28"/>
          <w:szCs w:val="28"/>
        </w:rPr>
        <w:t xml:space="preserve"> услуги.</w:t>
      </w:r>
    </w:p>
    <w:p w14:paraId="7E925CAD"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lastRenderedPageBreak/>
        <w:t>Передача комплектов документов в электронном виде не предусмотрена.</w:t>
      </w:r>
    </w:p>
    <w:p w14:paraId="4FFA6291" w14:textId="5550AC89"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Критерии принятия решения: формирование и подготовка комплектов документов для отправки в </w:t>
      </w:r>
      <w:r w:rsidR="00CD6921">
        <w:rPr>
          <w:sz w:val="28"/>
          <w:szCs w:val="28"/>
        </w:rPr>
        <w:t>МФЦ</w:t>
      </w:r>
      <w:r w:rsidRPr="00E62BDC">
        <w:rPr>
          <w:sz w:val="28"/>
          <w:szCs w:val="28"/>
        </w:rPr>
        <w:t>.</w:t>
      </w:r>
    </w:p>
    <w:p w14:paraId="53A4291E" w14:textId="4BC686C8" w:rsidR="00154CB1" w:rsidRPr="00714B5B"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Результатом административной процедуры является передача комплекта документов в </w:t>
      </w:r>
      <w:r w:rsidR="00CD6921">
        <w:rPr>
          <w:sz w:val="28"/>
          <w:szCs w:val="28"/>
        </w:rPr>
        <w:t>МФЦ</w:t>
      </w:r>
      <w:r w:rsidRPr="00714B5B">
        <w:rPr>
          <w:sz w:val="28"/>
          <w:szCs w:val="28"/>
        </w:rPr>
        <w:t>.</w:t>
      </w:r>
    </w:p>
    <w:p w14:paraId="69884C56" w14:textId="6778382E" w:rsidR="00154CB1" w:rsidRPr="00BD7972" w:rsidRDefault="00154CB1" w:rsidP="00874278">
      <w:pPr>
        <w:pStyle w:val="ab"/>
        <w:tabs>
          <w:tab w:val="left" w:pos="993"/>
        </w:tabs>
        <w:spacing w:after="0" w:line="240" w:lineRule="auto"/>
        <w:ind w:left="0" w:firstLine="567"/>
        <w:rPr>
          <w:rFonts w:eastAsia="Calibri"/>
          <w:b/>
          <w:sz w:val="28"/>
          <w:szCs w:val="28"/>
        </w:rPr>
      </w:pPr>
      <w:r w:rsidRPr="00714B5B">
        <w:rPr>
          <w:rFonts w:ascii="Times New Roman" w:hAnsi="Times New Roman" w:cs="Times New Roman"/>
          <w:sz w:val="28"/>
          <w:szCs w:val="28"/>
        </w:rPr>
        <w:t>Способ фиксации результата административной процедуры: подписание описи комплекта документов</w:t>
      </w:r>
      <w:r w:rsidR="00F33E0A" w:rsidRPr="00714B5B">
        <w:rPr>
          <w:rFonts w:ascii="Times New Roman" w:hAnsi="Times New Roman" w:cs="Times New Roman"/>
          <w:sz w:val="28"/>
          <w:szCs w:val="28"/>
        </w:rPr>
        <w:t xml:space="preserve">, </w:t>
      </w:r>
      <w:r w:rsidR="00F33E0A" w:rsidRPr="00714B5B">
        <w:rPr>
          <w:rFonts w:ascii="Times New Roman" w:eastAsia="Calibri" w:hAnsi="Times New Roman" w:cs="Times New Roman"/>
          <w:sz w:val="28"/>
          <w:szCs w:val="28"/>
        </w:rPr>
        <w:t>внесение сведений в АИС МФЦ</w:t>
      </w:r>
      <w:r w:rsidR="00F33E0A" w:rsidRPr="00714B5B">
        <w:rPr>
          <w:rFonts w:eastAsia="Calibri"/>
          <w:sz w:val="28"/>
          <w:szCs w:val="28"/>
        </w:rPr>
        <w:t>.</w:t>
      </w:r>
    </w:p>
    <w:p w14:paraId="762705D5" w14:textId="77777777" w:rsidR="00154CB1" w:rsidRPr="00E62BDC" w:rsidRDefault="00154CB1" w:rsidP="00874278">
      <w:pPr>
        <w:pStyle w:val="ab"/>
        <w:tabs>
          <w:tab w:val="left" w:pos="993"/>
        </w:tabs>
        <w:spacing w:after="0" w:line="240" w:lineRule="auto"/>
        <w:ind w:left="0" w:firstLine="567"/>
        <w:rPr>
          <w:rFonts w:ascii="Times New Roman" w:hAnsi="Times New Roman" w:cs="Times New Roman"/>
          <w:b/>
          <w:bCs/>
          <w:sz w:val="28"/>
          <w:szCs w:val="28"/>
        </w:rPr>
      </w:pPr>
    </w:p>
    <w:p w14:paraId="79F79CC3" w14:textId="59BE9793" w:rsidR="00D5384A" w:rsidRPr="00A26BE9" w:rsidRDefault="00D5384A" w:rsidP="00874278">
      <w:pPr>
        <w:pStyle w:val="ab"/>
        <w:numPr>
          <w:ilvl w:val="0"/>
          <w:numId w:val="3"/>
        </w:numPr>
        <w:tabs>
          <w:tab w:val="left" w:pos="993"/>
        </w:tabs>
        <w:ind w:firstLine="567"/>
        <w:jc w:val="center"/>
        <w:rPr>
          <w:rFonts w:ascii="Times New Roman" w:hAnsi="Times New Roman" w:cs="Times New Roman"/>
          <w:b/>
          <w:bCs/>
          <w:sz w:val="28"/>
          <w:szCs w:val="28"/>
        </w:rPr>
      </w:pPr>
      <w:r w:rsidRPr="00A26BE9">
        <w:rPr>
          <w:rFonts w:ascii="Times New Roman" w:hAnsi="Times New Roman" w:cs="Times New Roman"/>
          <w:b/>
          <w:sz w:val="28"/>
          <w:szCs w:val="28"/>
        </w:rPr>
        <w:t>Выдача заявителю результатов предоставления</w:t>
      </w:r>
      <w:r w:rsidR="00293184" w:rsidRPr="00A26BE9">
        <w:rPr>
          <w:rFonts w:ascii="Times New Roman" w:hAnsi="Times New Roman" w:cs="Times New Roman"/>
          <w:b/>
          <w:sz w:val="28"/>
          <w:szCs w:val="28"/>
        </w:rPr>
        <w:t xml:space="preserve"> муниципальных </w:t>
      </w:r>
      <w:r w:rsidRPr="00A26BE9">
        <w:rPr>
          <w:rFonts w:ascii="Times New Roman" w:hAnsi="Times New Roman" w:cs="Times New Roman"/>
          <w:b/>
          <w:sz w:val="28"/>
          <w:szCs w:val="28"/>
        </w:rPr>
        <w:t>услуг, входящих в комплексный запрос</w:t>
      </w:r>
      <w:r w:rsidR="008F46FA">
        <w:rPr>
          <w:rFonts w:ascii="Times New Roman" w:hAnsi="Times New Roman" w:cs="Times New Roman"/>
          <w:b/>
          <w:sz w:val="28"/>
          <w:szCs w:val="28"/>
        </w:rPr>
        <w:t xml:space="preserve"> в МФЦ</w:t>
      </w:r>
    </w:p>
    <w:p w14:paraId="14A051F6" w14:textId="6574F9DF" w:rsidR="00154CB1" w:rsidRPr="00E62BDC"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001BA494" w14:textId="5037E0E0" w:rsidR="00154CB1" w:rsidRPr="00BD7972"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D7972">
        <w:rPr>
          <w:rFonts w:ascii="Times New Roman" w:hAnsi="Times New Roman" w:cs="Times New Roman"/>
          <w:sz w:val="28"/>
          <w:szCs w:val="28"/>
        </w:rPr>
        <w:t xml:space="preserve">Основанием для начала административной процедуры является получение из </w:t>
      </w:r>
      <w:r w:rsidR="00537469" w:rsidRPr="00BD7972">
        <w:rPr>
          <w:rFonts w:ascii="Times New Roman" w:hAnsi="Times New Roman" w:cs="Times New Roman"/>
          <w:sz w:val="28"/>
          <w:szCs w:val="28"/>
        </w:rPr>
        <w:t>ОМСУ</w:t>
      </w:r>
      <w:r w:rsidRPr="00BD7972">
        <w:rPr>
          <w:rFonts w:ascii="Times New Roman" w:hAnsi="Times New Roman" w:cs="Times New Roman"/>
          <w:sz w:val="28"/>
          <w:szCs w:val="28"/>
        </w:rPr>
        <w:t xml:space="preserve"> результата предоставления </w:t>
      </w:r>
      <w:r w:rsidR="00A33694" w:rsidRPr="00BD7972">
        <w:rPr>
          <w:rFonts w:ascii="Times New Roman" w:hAnsi="Times New Roman" w:cs="Times New Roman"/>
          <w:sz w:val="28"/>
          <w:szCs w:val="28"/>
        </w:rPr>
        <w:t>муниципальной</w:t>
      </w:r>
      <w:r w:rsidRPr="00BD7972">
        <w:rPr>
          <w:rFonts w:ascii="Times New Roman" w:hAnsi="Times New Roman" w:cs="Times New Roman"/>
          <w:sz w:val="28"/>
          <w:szCs w:val="28"/>
        </w:rPr>
        <w:t xml:space="preserve"> услуги, входящей в комплексный запрос.</w:t>
      </w:r>
    </w:p>
    <w:p w14:paraId="75C642C7" w14:textId="77777777" w:rsidR="0049022F" w:rsidRDefault="00154CB1" w:rsidP="0049022F">
      <w:pPr>
        <w:tabs>
          <w:tab w:val="left" w:pos="993"/>
        </w:tabs>
        <w:autoSpaceDE w:val="0"/>
        <w:autoSpaceDN w:val="0"/>
        <w:adjustRightInd w:val="0"/>
        <w:ind w:firstLine="567"/>
        <w:jc w:val="both"/>
        <w:rPr>
          <w:sz w:val="28"/>
          <w:szCs w:val="28"/>
        </w:rPr>
      </w:pPr>
      <w:r w:rsidRPr="00BD7972">
        <w:rPr>
          <w:sz w:val="28"/>
          <w:szCs w:val="28"/>
        </w:rPr>
        <w:t xml:space="preserve">Выдача документов по результатам предоставления </w:t>
      </w:r>
      <w:r w:rsidR="00A33694" w:rsidRPr="00BD7972">
        <w:rPr>
          <w:sz w:val="28"/>
          <w:szCs w:val="28"/>
        </w:rPr>
        <w:t>муниципальной</w:t>
      </w:r>
      <w:r w:rsidRPr="00E62BDC">
        <w:rPr>
          <w:sz w:val="28"/>
          <w:szCs w:val="28"/>
        </w:rPr>
        <w:t xml:space="preserve"> услуги</w:t>
      </w:r>
    </w:p>
    <w:p w14:paraId="3F8577A4" w14:textId="788470B6" w:rsidR="00154CB1" w:rsidRPr="00E62BDC" w:rsidRDefault="00154CB1" w:rsidP="0049022F">
      <w:pPr>
        <w:tabs>
          <w:tab w:val="left" w:pos="993"/>
        </w:tabs>
        <w:autoSpaceDE w:val="0"/>
        <w:autoSpaceDN w:val="0"/>
        <w:adjustRightInd w:val="0"/>
        <w:jc w:val="both"/>
        <w:rPr>
          <w:sz w:val="28"/>
          <w:szCs w:val="28"/>
        </w:rPr>
      </w:pPr>
      <w:r w:rsidRPr="00E62BDC">
        <w:rPr>
          <w:sz w:val="28"/>
          <w:szCs w:val="28"/>
        </w:rPr>
        <w:t xml:space="preserve">осуществляется уполномоченным сотрудником </w:t>
      </w:r>
      <w:r w:rsidR="00CD6921">
        <w:rPr>
          <w:sz w:val="28"/>
          <w:szCs w:val="28"/>
        </w:rPr>
        <w:t>МФЦ</w:t>
      </w:r>
      <w:r w:rsidR="0049022F">
        <w:rPr>
          <w:sz w:val="28"/>
          <w:szCs w:val="28"/>
        </w:rPr>
        <w:t xml:space="preserve"> при личном обращении</w:t>
      </w:r>
      <w:r w:rsidR="009E12C3">
        <w:rPr>
          <w:sz w:val="28"/>
          <w:szCs w:val="28"/>
        </w:rPr>
        <w:t xml:space="preserve">                                                                                                                                                                                                                                                                                         </w:t>
      </w:r>
      <w:r w:rsidR="0049022F">
        <w:rPr>
          <w:sz w:val="28"/>
          <w:szCs w:val="28"/>
        </w:rPr>
        <w:t xml:space="preserve">            </w:t>
      </w:r>
      <w:r w:rsidRPr="00E62BDC">
        <w:rPr>
          <w:sz w:val="28"/>
          <w:szCs w:val="28"/>
        </w:rPr>
        <w:t>заявителя.</w:t>
      </w:r>
    </w:p>
    <w:p w14:paraId="7E4B990E" w14:textId="5E203FE3" w:rsidR="00154CB1" w:rsidRPr="00E62BDC" w:rsidRDefault="00154CB1" w:rsidP="00874278">
      <w:pPr>
        <w:tabs>
          <w:tab w:val="left" w:pos="993"/>
        </w:tabs>
        <w:autoSpaceDE w:val="0"/>
        <w:autoSpaceDN w:val="0"/>
        <w:adjustRightInd w:val="0"/>
        <w:ind w:firstLine="567"/>
        <w:jc w:val="both"/>
        <w:rPr>
          <w:sz w:val="28"/>
          <w:szCs w:val="28"/>
        </w:rPr>
      </w:pPr>
      <w:bookmarkStart w:id="22" w:name="_Hlk30089497"/>
      <w:r w:rsidRPr="00E62BDC">
        <w:rPr>
          <w:sz w:val="28"/>
          <w:szCs w:val="28"/>
        </w:rPr>
        <w:t xml:space="preserve">Уполномоченный сотрудник </w:t>
      </w:r>
      <w:r w:rsidR="00CD6921">
        <w:rPr>
          <w:sz w:val="28"/>
          <w:szCs w:val="28"/>
        </w:rPr>
        <w:t>МФЦ</w:t>
      </w:r>
      <w:r w:rsidRPr="00E62BDC">
        <w:rPr>
          <w:sz w:val="28"/>
          <w:szCs w:val="28"/>
        </w:rPr>
        <w:t>:</w:t>
      </w:r>
    </w:p>
    <w:p w14:paraId="353BAB71" w14:textId="77777777" w:rsidR="00154CB1" w:rsidRPr="00E62BDC" w:rsidRDefault="00154CB1"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устанавливает личность заявителя;</w:t>
      </w:r>
    </w:p>
    <w:p w14:paraId="4D2CE38B" w14:textId="7CE444AE" w:rsidR="00154CB1" w:rsidRPr="00E62BDC" w:rsidRDefault="00154CB1"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выдает результат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лично заявителю либо его уполномоченному представителю по предъявлении документа, удостоверяющего личность, и доверенности;</w:t>
      </w:r>
    </w:p>
    <w:p w14:paraId="4E222F00" w14:textId="77777777" w:rsidR="00154CB1" w:rsidRPr="00E62BDC" w:rsidRDefault="00154CB1"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отказывает в выдаче документов в случае, если за выдачей документов обратилось лицо, не являющееся заявителем или представителем заявителя, либо обратившееся лицо отказалось предъявить документ, удостоверяющий его личность.</w:t>
      </w:r>
    </w:p>
    <w:bookmarkEnd w:id="22"/>
    <w:p w14:paraId="1071F53C"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выполнения процедуры - 10 минут.</w:t>
      </w:r>
    </w:p>
    <w:p w14:paraId="7ED9B74A" w14:textId="0025F999"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Результатом административной процедуры является выдача заявителю (отказ в выдаче) результата предоставления </w:t>
      </w:r>
      <w:r w:rsidR="00A33694" w:rsidRPr="00E62BDC">
        <w:rPr>
          <w:sz w:val="28"/>
          <w:szCs w:val="28"/>
        </w:rPr>
        <w:t>муниципальной</w:t>
      </w:r>
      <w:r w:rsidRPr="00E62BDC">
        <w:rPr>
          <w:sz w:val="28"/>
          <w:szCs w:val="28"/>
        </w:rPr>
        <w:t xml:space="preserve"> услуги, входящей в комплексный запрос.</w:t>
      </w:r>
    </w:p>
    <w:p w14:paraId="53A2BFFE" w14:textId="2DAEB915"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Способ фиксации результата административной процедуры: проставление подписи заявителя в комплексном запросе о получении результата предоставления </w:t>
      </w:r>
      <w:r w:rsidR="00A33694" w:rsidRPr="00E62BDC">
        <w:rPr>
          <w:sz w:val="28"/>
          <w:szCs w:val="28"/>
        </w:rPr>
        <w:t>муниципальной</w:t>
      </w:r>
      <w:r w:rsidRPr="00E62BDC">
        <w:rPr>
          <w:sz w:val="28"/>
          <w:szCs w:val="28"/>
        </w:rPr>
        <w:t xml:space="preserve"> услуги, а также внесение данных о выдаче в АИС МФЦ.</w:t>
      </w:r>
    </w:p>
    <w:p w14:paraId="62025612" w14:textId="77777777" w:rsidR="00154CB1" w:rsidRPr="00A26BE9" w:rsidRDefault="00154CB1" w:rsidP="00874278">
      <w:pPr>
        <w:pStyle w:val="ab"/>
        <w:tabs>
          <w:tab w:val="left" w:pos="993"/>
        </w:tabs>
        <w:spacing w:after="0" w:line="240" w:lineRule="auto"/>
        <w:ind w:left="0" w:firstLine="567"/>
        <w:jc w:val="center"/>
        <w:rPr>
          <w:rFonts w:ascii="Times New Roman" w:hAnsi="Times New Roman" w:cs="Times New Roman"/>
          <w:b/>
          <w:bCs/>
          <w:sz w:val="28"/>
          <w:szCs w:val="28"/>
        </w:rPr>
      </w:pPr>
    </w:p>
    <w:p w14:paraId="2DBA619B" w14:textId="046DD2FE" w:rsidR="009E726B" w:rsidRDefault="00072FB7" w:rsidP="00874278">
      <w:pPr>
        <w:pStyle w:val="ab"/>
        <w:numPr>
          <w:ilvl w:val="0"/>
          <w:numId w:val="3"/>
        </w:numPr>
        <w:tabs>
          <w:tab w:val="left" w:pos="993"/>
        </w:tabs>
        <w:spacing w:line="240" w:lineRule="auto"/>
        <w:ind w:firstLine="567"/>
        <w:jc w:val="center"/>
        <w:rPr>
          <w:rFonts w:ascii="Times New Roman" w:hAnsi="Times New Roman" w:cs="Times New Roman"/>
          <w:b/>
          <w:sz w:val="28"/>
          <w:szCs w:val="28"/>
        </w:rPr>
      </w:pPr>
      <w:r w:rsidRPr="00A26BE9">
        <w:rPr>
          <w:rFonts w:ascii="Times New Roman" w:hAnsi="Times New Roman" w:cs="Times New Roman"/>
          <w:b/>
          <w:sz w:val="28"/>
          <w:szCs w:val="28"/>
        </w:rPr>
        <w:t>Порядок досудебного (внесудебного) обжалования решений и действий (бездействия) многофункциональных центров предоставления государственных и муни</w:t>
      </w:r>
      <w:r w:rsidR="009E726B">
        <w:rPr>
          <w:rFonts w:ascii="Times New Roman" w:hAnsi="Times New Roman" w:cs="Times New Roman"/>
          <w:b/>
          <w:sz w:val="28"/>
          <w:szCs w:val="28"/>
        </w:rPr>
        <w:t>ципальных услуг и их работников</w:t>
      </w:r>
    </w:p>
    <w:p w14:paraId="04440643" w14:textId="77777777" w:rsidR="009E726B" w:rsidRPr="009E726B" w:rsidRDefault="009E726B" w:rsidP="00874278">
      <w:pPr>
        <w:tabs>
          <w:tab w:val="left" w:pos="993"/>
        </w:tabs>
        <w:ind w:firstLine="567"/>
        <w:rPr>
          <w:b/>
          <w:sz w:val="28"/>
          <w:szCs w:val="28"/>
        </w:rPr>
      </w:pPr>
    </w:p>
    <w:p w14:paraId="275FEE56" w14:textId="42CE7563" w:rsidR="00154CB1" w:rsidRPr="00A26BE9" w:rsidRDefault="00154CB1" w:rsidP="00874278">
      <w:pPr>
        <w:pStyle w:val="ab"/>
        <w:numPr>
          <w:ilvl w:val="0"/>
          <w:numId w:val="30"/>
        </w:numPr>
        <w:tabs>
          <w:tab w:val="left" w:pos="993"/>
        </w:tabs>
        <w:autoSpaceDE w:val="0"/>
        <w:autoSpaceDN w:val="0"/>
        <w:adjustRightInd w:val="0"/>
        <w:ind w:left="0" w:firstLine="567"/>
        <w:jc w:val="both"/>
        <w:rPr>
          <w:rFonts w:ascii="Times New Roman" w:hAnsi="Times New Roman" w:cs="Times New Roman"/>
          <w:sz w:val="28"/>
          <w:szCs w:val="28"/>
        </w:rPr>
      </w:pPr>
      <w:r w:rsidRPr="00A26BE9">
        <w:rPr>
          <w:rFonts w:ascii="Times New Roman" w:hAnsi="Times New Roman" w:cs="Times New Roman"/>
          <w:sz w:val="28"/>
          <w:szCs w:val="28"/>
        </w:rPr>
        <w:t xml:space="preserve">Заявитель имеет право подать жалобу на решения и (или) действия (бездействие) </w:t>
      </w:r>
      <w:r w:rsidR="00072FB7" w:rsidRPr="00A26BE9">
        <w:rPr>
          <w:rFonts w:ascii="Times New Roman" w:hAnsi="Times New Roman" w:cs="Times New Roman"/>
          <w:sz w:val="28"/>
          <w:szCs w:val="28"/>
        </w:rPr>
        <w:t>МФЦ</w:t>
      </w:r>
      <w:r w:rsidRPr="00A26BE9">
        <w:rPr>
          <w:rFonts w:ascii="Times New Roman" w:hAnsi="Times New Roman" w:cs="Times New Roman"/>
          <w:sz w:val="28"/>
          <w:szCs w:val="28"/>
        </w:rPr>
        <w:t xml:space="preserve">, а также его работников, принятые (осуществляемые) в ходе предоставления </w:t>
      </w:r>
      <w:r w:rsidR="00A33694" w:rsidRPr="00A26BE9">
        <w:rPr>
          <w:rFonts w:ascii="Times New Roman" w:hAnsi="Times New Roman" w:cs="Times New Roman"/>
          <w:sz w:val="28"/>
          <w:szCs w:val="28"/>
        </w:rPr>
        <w:t>муниципальной</w:t>
      </w:r>
      <w:r w:rsidRPr="00A26BE9">
        <w:rPr>
          <w:rFonts w:ascii="Times New Roman" w:hAnsi="Times New Roman" w:cs="Times New Roman"/>
          <w:sz w:val="28"/>
          <w:szCs w:val="28"/>
        </w:rPr>
        <w:t xml:space="preserve"> услуги.</w:t>
      </w:r>
    </w:p>
    <w:p w14:paraId="346032CB" w14:textId="77777777" w:rsidR="00A26BE9" w:rsidRDefault="00A26BE9" w:rsidP="00874278">
      <w:pPr>
        <w:pStyle w:val="ab"/>
        <w:tabs>
          <w:tab w:val="left" w:pos="993"/>
        </w:tabs>
        <w:spacing w:after="0" w:line="240" w:lineRule="auto"/>
        <w:ind w:left="0" w:firstLine="567"/>
        <w:rPr>
          <w:rFonts w:ascii="Times New Roman" w:hAnsi="Times New Roman" w:cs="Times New Roman"/>
          <w:b/>
          <w:bCs/>
          <w:sz w:val="28"/>
          <w:szCs w:val="28"/>
        </w:rPr>
      </w:pPr>
    </w:p>
    <w:p w14:paraId="71EE1BD7" w14:textId="567C96D4" w:rsidR="003260FC" w:rsidRPr="00E62BDC" w:rsidRDefault="003260FC" w:rsidP="0049022F">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Предмет жалобы</w:t>
      </w:r>
    </w:p>
    <w:p w14:paraId="27A46F1F" w14:textId="6A47BA92" w:rsidR="00154CB1" w:rsidRPr="00E62BDC"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547DE238" w14:textId="4E5E3CC2" w:rsidR="00154CB1" w:rsidRPr="00A26BE9" w:rsidRDefault="00154CB1" w:rsidP="0049022F">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6BE9">
        <w:rPr>
          <w:rFonts w:ascii="Times New Roman" w:hAnsi="Times New Roman" w:cs="Times New Roman"/>
          <w:sz w:val="28"/>
          <w:szCs w:val="28"/>
        </w:rPr>
        <w:t>Заявитель может обратиться с жалобой</w:t>
      </w:r>
      <w:r w:rsidR="00FF5773" w:rsidRPr="00A26BE9">
        <w:rPr>
          <w:rFonts w:ascii="Times New Roman" w:hAnsi="Times New Roman" w:cs="Times New Roman"/>
          <w:sz w:val="28"/>
          <w:szCs w:val="28"/>
        </w:rPr>
        <w:t>,</w:t>
      </w:r>
      <w:r w:rsidRPr="00A26BE9">
        <w:rPr>
          <w:rFonts w:ascii="Times New Roman" w:hAnsi="Times New Roman" w:cs="Times New Roman"/>
          <w:sz w:val="28"/>
          <w:szCs w:val="28"/>
        </w:rPr>
        <w:t xml:space="preserve"> в том числе в следующих случаях:</w:t>
      </w:r>
    </w:p>
    <w:p w14:paraId="1448673F" w14:textId="44C01221" w:rsidR="000051DE" w:rsidRPr="00A26BE9" w:rsidRDefault="000051DE" w:rsidP="00874278">
      <w:pPr>
        <w:tabs>
          <w:tab w:val="left" w:pos="993"/>
        </w:tabs>
        <w:autoSpaceDE w:val="0"/>
        <w:autoSpaceDN w:val="0"/>
        <w:adjustRightInd w:val="0"/>
        <w:ind w:firstLine="567"/>
        <w:jc w:val="both"/>
        <w:rPr>
          <w:sz w:val="28"/>
          <w:szCs w:val="28"/>
        </w:rPr>
      </w:pPr>
      <w:r>
        <w:rPr>
          <w:iCs/>
          <w:sz w:val="28"/>
          <w:szCs w:val="28"/>
        </w:rPr>
        <w:t>1</w:t>
      </w:r>
      <w:r w:rsidRPr="00A26BE9">
        <w:rPr>
          <w:iCs/>
          <w:sz w:val="28"/>
          <w:szCs w:val="28"/>
        </w:rPr>
        <w:t xml:space="preserve">) </w:t>
      </w:r>
      <w:r w:rsidRPr="00A26BE9">
        <w:rPr>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14:paraId="38AD8B3E" w14:textId="77777777" w:rsidR="000051DE" w:rsidRPr="00A26BE9" w:rsidRDefault="000051DE" w:rsidP="00874278">
      <w:pPr>
        <w:pStyle w:val="ConsPlusNormal"/>
        <w:tabs>
          <w:tab w:val="left" w:pos="993"/>
        </w:tabs>
        <w:ind w:firstLine="567"/>
        <w:jc w:val="both"/>
        <w:rPr>
          <w:rFonts w:ascii="Times New Roman" w:hAnsi="Times New Roman" w:cs="Times New Roman"/>
          <w:sz w:val="28"/>
          <w:szCs w:val="28"/>
        </w:rPr>
      </w:pPr>
      <w:r w:rsidRPr="00A26BE9">
        <w:rPr>
          <w:rFonts w:ascii="Times New Roman" w:hAnsi="Times New Roman" w:cs="Times New Roman"/>
          <w:sz w:val="28"/>
          <w:szCs w:val="28"/>
        </w:rPr>
        <w:t>2) нарушение срока предоставления муниципальной услуги;</w:t>
      </w:r>
    </w:p>
    <w:p w14:paraId="74C39B91" w14:textId="77777777" w:rsidR="000051DE" w:rsidRPr="00A26BE9" w:rsidRDefault="000051DE" w:rsidP="00874278">
      <w:pPr>
        <w:pStyle w:val="ConsPlusNormal"/>
        <w:tabs>
          <w:tab w:val="left" w:pos="993"/>
        </w:tabs>
        <w:ind w:firstLine="567"/>
        <w:jc w:val="both"/>
        <w:rPr>
          <w:rFonts w:ascii="Times New Roman" w:hAnsi="Times New Roman" w:cs="Times New Roman"/>
          <w:sz w:val="28"/>
          <w:szCs w:val="28"/>
        </w:rPr>
      </w:pPr>
      <w:r w:rsidRPr="00A26BE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0F3405E9" w14:textId="77777777" w:rsidR="000051DE" w:rsidRPr="00A26BE9" w:rsidRDefault="000051DE" w:rsidP="00874278">
      <w:pPr>
        <w:pStyle w:val="ConsPlusNormal"/>
        <w:tabs>
          <w:tab w:val="left" w:pos="993"/>
        </w:tabs>
        <w:ind w:firstLine="567"/>
        <w:jc w:val="both"/>
        <w:rPr>
          <w:rFonts w:ascii="Times New Roman" w:hAnsi="Times New Roman" w:cs="Times New Roman"/>
          <w:sz w:val="28"/>
          <w:szCs w:val="28"/>
        </w:rPr>
      </w:pPr>
      <w:r w:rsidRPr="00A26BE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59D37543" w14:textId="77777777" w:rsidR="000051DE" w:rsidRPr="00A26BE9" w:rsidRDefault="000051DE" w:rsidP="00874278">
      <w:pPr>
        <w:pStyle w:val="ConsPlusNormal"/>
        <w:tabs>
          <w:tab w:val="left" w:pos="993"/>
        </w:tabs>
        <w:ind w:firstLine="567"/>
        <w:jc w:val="both"/>
        <w:rPr>
          <w:rFonts w:ascii="Times New Roman" w:hAnsi="Times New Roman" w:cs="Times New Roman"/>
          <w:sz w:val="28"/>
          <w:szCs w:val="28"/>
        </w:rPr>
      </w:pPr>
      <w:proofErr w:type="gramStart"/>
      <w:r w:rsidRPr="00A26BE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14:paraId="20467F55" w14:textId="77777777" w:rsidR="000051DE" w:rsidRPr="00A26BE9" w:rsidRDefault="000051DE" w:rsidP="00874278">
      <w:pPr>
        <w:pStyle w:val="ConsPlusNormal"/>
        <w:tabs>
          <w:tab w:val="left" w:pos="993"/>
        </w:tabs>
        <w:ind w:firstLine="567"/>
        <w:jc w:val="both"/>
        <w:rPr>
          <w:rFonts w:ascii="Times New Roman" w:hAnsi="Times New Roman" w:cs="Times New Roman"/>
          <w:sz w:val="28"/>
          <w:szCs w:val="28"/>
        </w:rPr>
      </w:pPr>
      <w:r w:rsidRPr="00A26BE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A26BE9">
        <w:t xml:space="preserve"> </w:t>
      </w:r>
      <w:r w:rsidRPr="00A26BE9">
        <w:rPr>
          <w:rFonts w:ascii="Times New Roman" w:hAnsi="Times New Roman" w:cs="Times New Roman"/>
          <w:sz w:val="28"/>
          <w:szCs w:val="28"/>
        </w:rPr>
        <w:t>муниципальными правовыми актами;</w:t>
      </w:r>
    </w:p>
    <w:p w14:paraId="4B8F9A3F" w14:textId="77777777" w:rsidR="000051DE" w:rsidRPr="00A26BE9" w:rsidRDefault="000051DE" w:rsidP="00874278">
      <w:pPr>
        <w:pStyle w:val="ConsPlusNormal"/>
        <w:tabs>
          <w:tab w:val="left" w:pos="993"/>
        </w:tabs>
        <w:ind w:firstLine="567"/>
        <w:jc w:val="both"/>
        <w:rPr>
          <w:rFonts w:ascii="Times New Roman" w:hAnsi="Times New Roman" w:cs="Times New Roman"/>
          <w:sz w:val="28"/>
          <w:szCs w:val="28"/>
        </w:rPr>
      </w:pPr>
      <w:proofErr w:type="gramStart"/>
      <w:r w:rsidRPr="00A26BE9">
        <w:rPr>
          <w:rFonts w:ascii="Times New Roman" w:hAnsi="Times New Roman" w:cs="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F1D4FD5" w14:textId="77777777" w:rsidR="000051DE" w:rsidRPr="00A26BE9" w:rsidRDefault="000051DE" w:rsidP="00874278">
      <w:pPr>
        <w:pStyle w:val="ConsPlusNormal"/>
        <w:tabs>
          <w:tab w:val="left" w:pos="993"/>
        </w:tabs>
        <w:ind w:firstLine="567"/>
        <w:jc w:val="both"/>
        <w:rPr>
          <w:rFonts w:ascii="Times New Roman" w:hAnsi="Times New Roman" w:cs="Times New Roman"/>
          <w:sz w:val="28"/>
          <w:szCs w:val="28"/>
        </w:rPr>
      </w:pPr>
      <w:r w:rsidRPr="00A26BE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E1C8FD1" w14:textId="77777777" w:rsidR="00BD7972" w:rsidRDefault="00BD7972" w:rsidP="00874278">
      <w:pPr>
        <w:pStyle w:val="ConsPlusNormal"/>
        <w:tabs>
          <w:tab w:val="left" w:pos="993"/>
        </w:tabs>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000051DE" w:rsidRPr="00A26BE9">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14:paraId="17845502" w14:textId="590F6182" w:rsidR="000051DE" w:rsidRPr="00BD7972" w:rsidRDefault="000051DE" w:rsidP="00874278">
      <w:pPr>
        <w:pStyle w:val="ConsPlusNormal"/>
        <w:tabs>
          <w:tab w:val="left" w:pos="993"/>
        </w:tabs>
        <w:ind w:firstLine="567"/>
        <w:jc w:val="both"/>
        <w:rPr>
          <w:rFonts w:ascii="Times New Roman" w:hAnsi="Times New Roman" w:cs="Times New Roman"/>
          <w:sz w:val="28"/>
          <w:szCs w:val="28"/>
        </w:rPr>
      </w:pPr>
      <w:r w:rsidRPr="00A26BE9">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Pr="00A26BE9">
        <w:rPr>
          <w:rFonts w:ascii="Times New Roman" w:hAnsi="Times New Roman" w:cs="Times New Roman"/>
          <w:b/>
          <w:sz w:val="28"/>
          <w:szCs w:val="28"/>
        </w:rPr>
        <w:t xml:space="preserve"> </w:t>
      </w:r>
    </w:p>
    <w:p w14:paraId="703EE787" w14:textId="77777777" w:rsidR="000051DE" w:rsidRPr="00A26BE9" w:rsidRDefault="000051DE" w:rsidP="00874278">
      <w:pPr>
        <w:pStyle w:val="ConsPlusNormal"/>
        <w:tabs>
          <w:tab w:val="left" w:pos="993"/>
        </w:tabs>
        <w:ind w:firstLine="567"/>
        <w:jc w:val="both"/>
        <w:rPr>
          <w:rFonts w:ascii="Times New Roman" w:hAnsi="Times New Roman" w:cs="Times New Roman"/>
          <w:b/>
          <w:sz w:val="28"/>
          <w:szCs w:val="28"/>
        </w:rPr>
      </w:pPr>
    </w:p>
    <w:p w14:paraId="79B656AA" w14:textId="0D49890D" w:rsidR="003260FC" w:rsidRPr="000051DE" w:rsidRDefault="009E12C3" w:rsidP="00874278">
      <w:pPr>
        <w:pStyle w:val="ConsPlusNormal"/>
        <w:tabs>
          <w:tab w:val="left" w:pos="993"/>
        </w:tabs>
        <w:ind w:firstLine="567"/>
        <w:jc w:val="center"/>
        <w:rPr>
          <w:rFonts w:ascii="Times New Roman" w:hAnsi="Times New Roman" w:cs="Times New Roman"/>
          <w:color w:val="FF0000"/>
          <w:sz w:val="28"/>
          <w:szCs w:val="28"/>
        </w:rPr>
      </w:pPr>
      <w:r>
        <w:rPr>
          <w:rFonts w:ascii="Times New Roman" w:hAnsi="Times New Roman" w:cs="Times New Roman"/>
          <w:b/>
          <w:sz w:val="28"/>
          <w:szCs w:val="28"/>
        </w:rPr>
        <w:lastRenderedPageBreak/>
        <w:t>58</w:t>
      </w:r>
      <w:r w:rsidR="00EF6806">
        <w:rPr>
          <w:rFonts w:ascii="Times New Roman" w:hAnsi="Times New Roman" w:cs="Times New Roman"/>
          <w:b/>
          <w:sz w:val="28"/>
          <w:szCs w:val="28"/>
        </w:rPr>
        <w:t xml:space="preserve">. </w:t>
      </w:r>
      <w:r w:rsidR="003260FC" w:rsidRPr="00E62BDC">
        <w:rPr>
          <w:rFonts w:ascii="Times New Roman" w:hAnsi="Times New Roman" w:cs="Times New Roman"/>
          <w:b/>
          <w:sz w:val="28"/>
          <w:szCs w:val="28"/>
        </w:rPr>
        <w:t xml:space="preserve">Органы </w:t>
      </w:r>
      <w:r w:rsidR="00A33694" w:rsidRPr="00E62BDC">
        <w:rPr>
          <w:rFonts w:ascii="Times New Roman" w:hAnsi="Times New Roman" w:cs="Times New Roman"/>
          <w:b/>
          <w:sz w:val="28"/>
          <w:szCs w:val="28"/>
        </w:rPr>
        <w:t>муниципальной</w:t>
      </w:r>
      <w:r w:rsidR="003260FC" w:rsidRPr="00E62BDC">
        <w:rPr>
          <w:rFonts w:ascii="Times New Roman" w:hAnsi="Times New Roman" w:cs="Times New Roman"/>
          <w:b/>
          <w:sz w:val="28"/>
          <w:szCs w:val="28"/>
        </w:rPr>
        <w:t xml:space="preserve"> власти, организации, должностные лица, которым может быть направлена жалоба</w:t>
      </w:r>
    </w:p>
    <w:p w14:paraId="53310B7F" w14:textId="1B92EEFD" w:rsidR="00154CB1" w:rsidRPr="00E62BDC"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0DBD68D5" w14:textId="55A6C5D7" w:rsidR="001D1B25" w:rsidRPr="00E62BDC" w:rsidRDefault="00154CB1" w:rsidP="00874278">
      <w:pPr>
        <w:pStyle w:val="ConsPlusNormal"/>
        <w:numPr>
          <w:ilvl w:val="0"/>
          <w:numId w:val="30"/>
        </w:numPr>
        <w:tabs>
          <w:tab w:val="left" w:pos="993"/>
        </w:tabs>
        <w:ind w:left="0" w:firstLine="567"/>
        <w:jc w:val="both"/>
        <w:rPr>
          <w:sz w:val="28"/>
          <w:szCs w:val="28"/>
        </w:rPr>
      </w:pPr>
      <w:r w:rsidRPr="00E62BDC">
        <w:rPr>
          <w:rFonts w:ascii="Times New Roman" w:hAnsi="Times New Roman" w:cs="Times New Roman"/>
          <w:sz w:val="28"/>
          <w:szCs w:val="28"/>
        </w:rPr>
        <w:t>Жалобы на решения и действия (бездействие) работ</w:t>
      </w:r>
      <w:r w:rsidR="00072FB7" w:rsidRPr="00E62BDC">
        <w:rPr>
          <w:rFonts w:ascii="Times New Roman" w:hAnsi="Times New Roman" w:cs="Times New Roman"/>
          <w:sz w:val="28"/>
          <w:szCs w:val="28"/>
        </w:rPr>
        <w:t>ника МФЦ, подаются руководителю этого МФЦ</w:t>
      </w:r>
      <w:r w:rsidRPr="00E62BDC">
        <w:rPr>
          <w:rFonts w:ascii="Times New Roman" w:hAnsi="Times New Roman" w:cs="Times New Roman"/>
          <w:sz w:val="28"/>
          <w:szCs w:val="28"/>
        </w:rPr>
        <w:t>. Жалобы на решения и действия (бездейст</w:t>
      </w:r>
      <w:r w:rsidR="00072FB7" w:rsidRPr="00E62BDC">
        <w:rPr>
          <w:rFonts w:ascii="Times New Roman" w:hAnsi="Times New Roman" w:cs="Times New Roman"/>
          <w:sz w:val="28"/>
          <w:szCs w:val="28"/>
        </w:rPr>
        <w:t>вие) МФЦ</w:t>
      </w:r>
      <w:r w:rsidRPr="00E62BDC">
        <w:rPr>
          <w:rFonts w:ascii="Times New Roman" w:hAnsi="Times New Roman" w:cs="Times New Roman"/>
          <w:sz w:val="28"/>
          <w:szCs w:val="28"/>
        </w:rPr>
        <w:t xml:space="preserve"> </w:t>
      </w:r>
      <w:r w:rsidR="001D1B25" w:rsidRPr="00E62BDC">
        <w:rPr>
          <w:rFonts w:ascii="Times New Roman" w:hAnsi="Times New Roman" w:cs="Times New Roman"/>
          <w:sz w:val="28"/>
          <w:szCs w:val="28"/>
        </w:rPr>
        <w:t>подаются заместителю главы администрации Липецкой области, уполномоченному постановлением администрации Липецкой области.</w:t>
      </w:r>
      <w:r w:rsidR="001D1B25" w:rsidRPr="00E62BDC">
        <w:rPr>
          <w:rFonts w:ascii="Times New Roman" w:hAnsi="Times New Roman" w:cs="Times New Roman"/>
        </w:rPr>
        <w:t xml:space="preserve"> </w:t>
      </w:r>
      <w:r w:rsidR="001D1B25" w:rsidRPr="00E62BDC">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r w:rsidR="001D1B25" w:rsidRPr="00E62BDC">
        <w:rPr>
          <w:sz w:val="28"/>
          <w:szCs w:val="28"/>
        </w:rPr>
        <w:t>.</w:t>
      </w:r>
    </w:p>
    <w:p w14:paraId="6EE7304E" w14:textId="76D613AA" w:rsidR="00154CB1" w:rsidRPr="00E62BDC" w:rsidRDefault="00154CB1" w:rsidP="00874278">
      <w:pPr>
        <w:tabs>
          <w:tab w:val="left" w:pos="993"/>
        </w:tabs>
        <w:autoSpaceDE w:val="0"/>
        <w:autoSpaceDN w:val="0"/>
        <w:adjustRightInd w:val="0"/>
        <w:ind w:firstLine="567"/>
        <w:jc w:val="both"/>
        <w:rPr>
          <w:b/>
          <w:bCs/>
          <w:sz w:val="28"/>
          <w:szCs w:val="28"/>
        </w:rPr>
      </w:pPr>
    </w:p>
    <w:p w14:paraId="7F829765" w14:textId="2D961A39" w:rsidR="003260FC" w:rsidRPr="00EF6806" w:rsidRDefault="009E12C3" w:rsidP="0049022F">
      <w:pPr>
        <w:tabs>
          <w:tab w:val="left" w:pos="993"/>
        </w:tabs>
        <w:ind w:firstLine="567"/>
        <w:jc w:val="center"/>
        <w:rPr>
          <w:b/>
          <w:bCs/>
          <w:sz w:val="28"/>
          <w:szCs w:val="28"/>
        </w:rPr>
      </w:pPr>
      <w:r>
        <w:rPr>
          <w:b/>
          <w:sz w:val="28"/>
          <w:szCs w:val="28"/>
        </w:rPr>
        <w:t>59</w:t>
      </w:r>
      <w:r w:rsidR="00EF6806">
        <w:rPr>
          <w:b/>
          <w:sz w:val="28"/>
          <w:szCs w:val="28"/>
        </w:rPr>
        <w:t xml:space="preserve">. </w:t>
      </w:r>
      <w:r w:rsidR="003260FC" w:rsidRPr="00EF6806">
        <w:rPr>
          <w:b/>
          <w:sz w:val="28"/>
          <w:szCs w:val="28"/>
        </w:rPr>
        <w:t>Порядок подачи и рассмотрения жалобы</w:t>
      </w:r>
    </w:p>
    <w:p w14:paraId="635AB0A8" w14:textId="2937F9F2" w:rsidR="00154CB1" w:rsidRPr="00E62BDC"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6FA25414" w14:textId="77777777" w:rsidR="00154CB1" w:rsidRPr="00E62BDC"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Жалоба подается в письменной форме на бумажном носителе, а также в электронной форме.</w:t>
      </w:r>
    </w:p>
    <w:p w14:paraId="4180736F" w14:textId="23B725E7" w:rsidR="00154CB1" w:rsidRPr="00E62BDC" w:rsidRDefault="00154CB1"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Жалоба на решения и действия (бездействие) </w:t>
      </w:r>
      <w:r w:rsidR="001D1B25" w:rsidRPr="00E62BDC">
        <w:rPr>
          <w:rFonts w:ascii="Times New Roman" w:hAnsi="Times New Roman" w:cs="Times New Roman"/>
          <w:sz w:val="28"/>
          <w:szCs w:val="28"/>
        </w:rPr>
        <w:t>МФЦ</w:t>
      </w:r>
      <w:r w:rsidRPr="00E62BDC">
        <w:rPr>
          <w:rFonts w:ascii="Times New Roman" w:hAnsi="Times New Roman" w:cs="Times New Roman"/>
          <w:sz w:val="28"/>
          <w:szCs w:val="28"/>
        </w:rPr>
        <w:t xml:space="preserve">, работника </w:t>
      </w:r>
      <w:r w:rsidR="001D1B25" w:rsidRPr="00E62BDC">
        <w:rPr>
          <w:rFonts w:ascii="Times New Roman" w:hAnsi="Times New Roman" w:cs="Times New Roman"/>
          <w:sz w:val="28"/>
          <w:szCs w:val="28"/>
        </w:rPr>
        <w:t xml:space="preserve">МФЦ </w:t>
      </w:r>
      <w:r w:rsidRPr="00E62BDC">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1D1B25" w:rsidRPr="00E62BDC">
        <w:rPr>
          <w:rFonts w:ascii="Times New Roman" w:hAnsi="Times New Roman" w:cs="Times New Roman"/>
          <w:sz w:val="28"/>
          <w:szCs w:val="28"/>
        </w:rPr>
        <w:t xml:space="preserve">МФЦ, </w:t>
      </w:r>
      <w:r w:rsidRPr="00E62BDC">
        <w:rPr>
          <w:rFonts w:ascii="Times New Roman" w:hAnsi="Times New Roman" w:cs="Times New Roman"/>
          <w:sz w:val="28"/>
          <w:szCs w:val="28"/>
        </w:rPr>
        <w:t xml:space="preserve"> либо РПГУ, </w:t>
      </w:r>
      <w:r w:rsidR="001D1B25" w:rsidRPr="00E62BDC">
        <w:rPr>
          <w:rFonts w:ascii="Times New Roman" w:eastAsia="Calibri" w:hAnsi="Times New Roman" w:cs="Times New Roman"/>
          <w:iCs/>
          <w:sz w:val="28"/>
          <w:szCs w:val="28"/>
        </w:rPr>
        <w:t xml:space="preserve">ЕПГУ либо </w:t>
      </w:r>
      <w:proofErr w:type="gramStart"/>
      <w:r w:rsidR="001D1B25" w:rsidRPr="00E62BDC">
        <w:rPr>
          <w:rFonts w:ascii="Times New Roman" w:eastAsia="Calibri" w:hAnsi="Times New Roman" w:cs="Times New Roman"/>
          <w:iCs/>
          <w:sz w:val="28"/>
          <w:szCs w:val="28"/>
        </w:rPr>
        <w:t>РПГУ</w:t>
      </w:r>
      <w:proofErr w:type="gramEnd"/>
      <w:r w:rsidR="001D1B25" w:rsidRPr="00E62BDC">
        <w:rPr>
          <w:rFonts w:ascii="Times New Roman" w:hAnsi="Times New Roman" w:cs="Times New Roman"/>
          <w:sz w:val="28"/>
          <w:szCs w:val="28"/>
        </w:rPr>
        <w:t xml:space="preserve"> </w:t>
      </w:r>
      <w:r w:rsidRPr="00E62BDC">
        <w:rPr>
          <w:rFonts w:ascii="Times New Roman" w:hAnsi="Times New Roman" w:cs="Times New Roman"/>
          <w:sz w:val="28"/>
          <w:szCs w:val="28"/>
        </w:rPr>
        <w:t>а также может быть принята при личном приеме заявителя.</w:t>
      </w:r>
    </w:p>
    <w:p w14:paraId="77D94003" w14:textId="77777777" w:rsidR="00154CB1" w:rsidRPr="00E62BDC"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Жалоба должна содержать:</w:t>
      </w:r>
    </w:p>
    <w:p w14:paraId="6479B95C" w14:textId="5DC88A5A" w:rsidR="00154CB1" w:rsidRPr="00E62BDC" w:rsidRDefault="00154CB1" w:rsidP="00874278">
      <w:pPr>
        <w:pStyle w:val="ab"/>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наименование </w:t>
      </w:r>
      <w:r w:rsidR="001D1B25" w:rsidRPr="00E62BDC">
        <w:rPr>
          <w:rFonts w:ascii="Times New Roman" w:hAnsi="Times New Roman" w:cs="Times New Roman"/>
          <w:sz w:val="28"/>
          <w:szCs w:val="28"/>
        </w:rPr>
        <w:t>МФЦ</w:t>
      </w:r>
      <w:r w:rsidRPr="00E62BDC">
        <w:rPr>
          <w:rFonts w:ascii="Times New Roman" w:hAnsi="Times New Roman" w:cs="Times New Roman"/>
          <w:sz w:val="28"/>
          <w:szCs w:val="28"/>
        </w:rPr>
        <w:t>, его руководителя и (или) работника, решения и действия (бездействия) которых обжалуются;</w:t>
      </w:r>
    </w:p>
    <w:p w14:paraId="2CC8EB72" w14:textId="77777777" w:rsidR="00154CB1" w:rsidRPr="00E62BDC" w:rsidRDefault="00154CB1" w:rsidP="00874278">
      <w:pPr>
        <w:pStyle w:val="ab"/>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E62BDC">
        <w:rPr>
          <w:rFonts w:ascii="Times New Roman" w:hAnsi="Times New Roman" w:cs="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71C27EE" w14:textId="7A00BC7D" w:rsidR="001D1B25" w:rsidRPr="00E62BDC" w:rsidRDefault="001D1B25" w:rsidP="00874278">
      <w:pPr>
        <w:pStyle w:val="ab"/>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eastAsia="Calibri" w:hAnsi="Times New Roman" w:cs="Times New Roman"/>
          <w:iCs/>
          <w:sz w:val="28"/>
          <w:szCs w:val="28"/>
        </w:rPr>
        <w:t xml:space="preserve">сведения об обжалуемых решениях и действиях (бездействии) МФЦ, работника МФЦ, организаций, предусмотренных </w:t>
      </w:r>
      <w:hyperlink r:id="rId21" w:history="1">
        <w:r w:rsidRPr="00E62BDC">
          <w:rPr>
            <w:rFonts w:ascii="Times New Roman" w:eastAsia="Calibri" w:hAnsi="Times New Roman" w:cs="Times New Roman"/>
            <w:iCs/>
            <w:sz w:val="28"/>
            <w:szCs w:val="28"/>
          </w:rPr>
          <w:t>частью 1.1 статьи 16</w:t>
        </w:r>
      </w:hyperlink>
      <w:r w:rsidRPr="00E62BDC">
        <w:rPr>
          <w:rFonts w:ascii="Times New Roman" w:eastAsia="Calibri" w:hAnsi="Times New Roman" w:cs="Times New Roman"/>
          <w:iCs/>
          <w:sz w:val="28"/>
          <w:szCs w:val="28"/>
        </w:rPr>
        <w:t xml:space="preserve">  Федерального закона, их работников</w:t>
      </w:r>
    </w:p>
    <w:p w14:paraId="3696B47D" w14:textId="5AD0762E" w:rsidR="00154CB1" w:rsidRPr="00E62BDC" w:rsidRDefault="001D1B25" w:rsidP="003F00E4">
      <w:pPr>
        <w:pStyle w:val="ab"/>
        <w:numPr>
          <w:ilvl w:val="0"/>
          <w:numId w:val="10"/>
        </w:numPr>
        <w:tabs>
          <w:tab w:val="left" w:pos="993"/>
        </w:tabs>
        <w:autoSpaceDE w:val="0"/>
        <w:autoSpaceDN w:val="0"/>
        <w:adjustRightInd w:val="0"/>
        <w:spacing w:line="240" w:lineRule="auto"/>
        <w:ind w:left="142" w:firstLine="567"/>
        <w:jc w:val="both"/>
        <w:rPr>
          <w:rFonts w:ascii="Times New Roman" w:hAnsi="Times New Roman" w:cs="Times New Roman"/>
          <w:iCs/>
          <w:sz w:val="28"/>
          <w:szCs w:val="28"/>
        </w:rPr>
      </w:pPr>
      <w:r w:rsidRPr="00E62BDC">
        <w:rPr>
          <w:rFonts w:ascii="Times New Roman" w:hAnsi="Times New Roman" w:cs="Times New Roman"/>
          <w:iCs/>
          <w:sz w:val="28"/>
          <w:szCs w:val="28"/>
        </w:rPr>
        <w:t xml:space="preserve">доводы, на основании которых заявитель не согласен с решением и действием (бездействием) МФЦ, работника МФЦ, организаций, предусмотренных </w:t>
      </w:r>
      <w:hyperlink r:id="rId22" w:history="1">
        <w:r w:rsidRPr="00E62BDC">
          <w:rPr>
            <w:rFonts w:ascii="Times New Roman" w:hAnsi="Times New Roman" w:cs="Times New Roman"/>
            <w:iCs/>
            <w:sz w:val="28"/>
            <w:szCs w:val="28"/>
          </w:rPr>
          <w:t>частью 1.1 статьи 16</w:t>
        </w:r>
      </w:hyperlink>
      <w:r w:rsidRPr="00E62BDC">
        <w:rPr>
          <w:rFonts w:ascii="Times New Roman" w:hAnsi="Times New Roman" w:cs="Times New Roman"/>
          <w:iCs/>
          <w:sz w:val="28"/>
          <w:szCs w:val="28"/>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14:paraId="4E9700D1" w14:textId="77777777" w:rsidR="00154CB1" w:rsidRPr="00E62BDC"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Ответ на жалобу не дается в следующих случаях:</w:t>
      </w:r>
    </w:p>
    <w:p w14:paraId="120730DD"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если в письменном обращении не </w:t>
      </w:r>
      <w:proofErr w:type="gramStart"/>
      <w:r w:rsidRPr="00E62BDC">
        <w:rPr>
          <w:sz w:val="28"/>
          <w:szCs w:val="28"/>
        </w:rPr>
        <w:t>указаны</w:t>
      </w:r>
      <w:proofErr w:type="gramEnd"/>
      <w:r w:rsidRPr="00E62BDC">
        <w:rPr>
          <w:sz w:val="28"/>
          <w:szCs w:val="28"/>
        </w:rPr>
        <w:t xml:space="preserve"> фамилия заявителя, направившего обращение, или почтовый адрес, по которому должен быть направлен ответ; </w:t>
      </w:r>
    </w:p>
    <w:p w14:paraId="38EA4715"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0EB5BE55"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14:paraId="6D538437" w14:textId="324D17CD" w:rsidR="00154CB1" w:rsidRPr="00E62BDC" w:rsidRDefault="00AC3145"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МФЦ</w:t>
      </w:r>
      <w:r w:rsidR="00154CB1" w:rsidRPr="00E62BDC">
        <w:rPr>
          <w:rFonts w:ascii="Times New Roman" w:hAnsi="Times New Roman" w:cs="Times New Roman"/>
          <w:sz w:val="28"/>
          <w:szCs w:val="28"/>
        </w:rPr>
        <w:t xml:space="preserve"> вправе оставить жалобу без ответа по существу в случаях:</w:t>
      </w:r>
    </w:p>
    <w:p w14:paraId="38041ACE"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lastRenderedPageBreak/>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10852F2D" w14:textId="67A63C03"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если ответ по существу поставленного в обращении вопроса не может быть дан без разглашения сведений, составляющих </w:t>
      </w:r>
      <w:r w:rsidR="00197614" w:rsidRPr="00E62BDC">
        <w:rPr>
          <w:sz w:val="28"/>
          <w:szCs w:val="28"/>
        </w:rPr>
        <w:t>муниципальную</w:t>
      </w:r>
      <w:r w:rsidRPr="00E62BDC">
        <w:rPr>
          <w:sz w:val="28"/>
          <w:szCs w:val="28"/>
        </w:rPr>
        <w:t xml:space="preserve">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606F78C2" w14:textId="5D25A27C" w:rsidR="00154CB1" w:rsidRPr="00E62BDC"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В случае</w:t>
      </w:r>
      <w:proofErr w:type="gramStart"/>
      <w:r w:rsidRPr="00E62BDC">
        <w:rPr>
          <w:rFonts w:ascii="Times New Roman" w:hAnsi="Times New Roman" w:cs="Times New Roman"/>
          <w:sz w:val="28"/>
          <w:szCs w:val="28"/>
        </w:rPr>
        <w:t>,</w:t>
      </w:r>
      <w:proofErr w:type="gramEnd"/>
      <w:r w:rsidRPr="00E62BDC">
        <w:rPr>
          <w:rFonts w:ascii="Times New Roman" w:hAnsi="Times New Roman" w:cs="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w:t>
      </w:r>
      <w:r w:rsidR="009E12C3">
        <w:rPr>
          <w:rFonts w:ascii="Times New Roman" w:hAnsi="Times New Roman" w:cs="Times New Roman"/>
          <w:sz w:val="28"/>
          <w:szCs w:val="28"/>
        </w:rPr>
        <w:t>МФЦ</w:t>
      </w:r>
      <w:r w:rsidRPr="00E62BDC">
        <w:rPr>
          <w:rFonts w:ascii="Times New Roman" w:hAnsi="Times New Roman" w:cs="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E62BDC">
        <w:rPr>
          <w:rFonts w:ascii="Times New Roman" w:hAnsi="Times New Roman" w:cs="Times New Roman"/>
          <w:sz w:val="28"/>
          <w:szCs w:val="28"/>
        </w:rPr>
        <w:t>условии</w:t>
      </w:r>
      <w:proofErr w:type="gramEnd"/>
      <w:r w:rsidRPr="00E62BDC">
        <w:rPr>
          <w:rFonts w:ascii="Times New Roman" w:hAnsi="Times New Roman" w:cs="Times New Roman"/>
          <w:sz w:val="28"/>
          <w:szCs w:val="28"/>
        </w:rPr>
        <w:t>, что указанное обращение и ранее направляемые обращения направлялись в один и тот же орган,</w:t>
      </w:r>
      <w:r w:rsidRPr="00E62BDC">
        <w:t xml:space="preserve"> </w:t>
      </w:r>
      <w:r w:rsidRPr="00E62BDC">
        <w:rPr>
          <w:rFonts w:ascii="Times New Roman" w:hAnsi="Times New Roman" w:cs="Times New Roman"/>
          <w:sz w:val="28"/>
          <w:szCs w:val="28"/>
        </w:rPr>
        <w:t xml:space="preserve">в одно и то же структурное подразделение </w:t>
      </w:r>
      <w:r w:rsidR="009E12C3">
        <w:rPr>
          <w:rFonts w:ascii="Times New Roman" w:hAnsi="Times New Roman" w:cs="Times New Roman"/>
          <w:sz w:val="28"/>
          <w:szCs w:val="28"/>
        </w:rPr>
        <w:t>МФЦ</w:t>
      </w:r>
      <w:r w:rsidRPr="00E62BDC">
        <w:rPr>
          <w:rFonts w:ascii="Times New Roman" w:hAnsi="Times New Roman" w:cs="Times New Roman"/>
          <w:sz w:val="28"/>
          <w:szCs w:val="28"/>
        </w:rPr>
        <w:t xml:space="preserve"> или одному и тому же должностному лицу. О данном решении уведомляется заявитель.</w:t>
      </w:r>
    </w:p>
    <w:p w14:paraId="2F789926" w14:textId="77777777" w:rsidR="00154CB1" w:rsidRPr="00E62BDC"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637C7561" w14:textId="70E4C104" w:rsidR="00154CB1" w:rsidRPr="00E62BDC" w:rsidRDefault="00154CB1" w:rsidP="00874278">
      <w:pPr>
        <w:pStyle w:val="ab"/>
        <w:tabs>
          <w:tab w:val="left" w:pos="993"/>
        </w:tabs>
        <w:spacing w:after="0" w:line="240" w:lineRule="auto"/>
        <w:ind w:left="0" w:firstLine="567"/>
        <w:jc w:val="both"/>
        <w:rPr>
          <w:rFonts w:ascii="Times New Roman" w:hAnsi="Times New Roman" w:cs="Times New Roman"/>
          <w:b/>
          <w:sz w:val="28"/>
          <w:szCs w:val="28"/>
        </w:rPr>
      </w:pPr>
      <w:r w:rsidRPr="00E62BDC">
        <w:rPr>
          <w:rFonts w:ascii="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004A2B8A">
        <w:rPr>
          <w:rFonts w:ascii="Times New Roman" w:hAnsi="Times New Roman" w:cs="Times New Roman"/>
          <w:sz w:val="28"/>
          <w:szCs w:val="28"/>
        </w:rPr>
        <w:t>МФЦ</w:t>
      </w:r>
      <w:r w:rsidRPr="00E62BDC">
        <w:rPr>
          <w:rFonts w:ascii="Times New Roman" w:hAnsi="Times New Roman" w:cs="Times New Roman"/>
          <w:sz w:val="28"/>
          <w:szCs w:val="28"/>
        </w:rPr>
        <w:t xml:space="preserve"> либо вышестоящему должностному лицу.</w:t>
      </w:r>
    </w:p>
    <w:p w14:paraId="52291E45" w14:textId="77777777" w:rsidR="00154CB1" w:rsidRPr="00E62BDC" w:rsidRDefault="00154CB1" w:rsidP="00874278">
      <w:pPr>
        <w:pStyle w:val="ab"/>
        <w:tabs>
          <w:tab w:val="left" w:pos="993"/>
        </w:tabs>
        <w:spacing w:after="0" w:line="240" w:lineRule="auto"/>
        <w:ind w:left="0" w:firstLine="567"/>
        <w:rPr>
          <w:rFonts w:ascii="Times New Roman" w:hAnsi="Times New Roman" w:cs="Times New Roman"/>
          <w:b/>
          <w:bCs/>
          <w:sz w:val="28"/>
          <w:szCs w:val="28"/>
        </w:rPr>
      </w:pPr>
    </w:p>
    <w:p w14:paraId="503DF544" w14:textId="5284B6ED" w:rsidR="003260FC" w:rsidRPr="009E12C3" w:rsidRDefault="009E12C3" w:rsidP="0049022F">
      <w:pPr>
        <w:tabs>
          <w:tab w:val="left" w:pos="993"/>
        </w:tabs>
        <w:ind w:firstLine="567"/>
        <w:jc w:val="center"/>
        <w:rPr>
          <w:b/>
          <w:bCs/>
          <w:sz w:val="28"/>
          <w:szCs w:val="28"/>
        </w:rPr>
      </w:pPr>
      <w:r>
        <w:rPr>
          <w:b/>
          <w:sz w:val="28"/>
          <w:szCs w:val="28"/>
        </w:rPr>
        <w:t xml:space="preserve">60. </w:t>
      </w:r>
      <w:r w:rsidR="003260FC" w:rsidRPr="009E12C3">
        <w:rPr>
          <w:b/>
          <w:sz w:val="28"/>
          <w:szCs w:val="28"/>
        </w:rPr>
        <w:t>Сроки рассмотрения жалобы</w:t>
      </w:r>
    </w:p>
    <w:p w14:paraId="0AD77B96" w14:textId="4313D467" w:rsidR="00154CB1" w:rsidRPr="00E62BDC" w:rsidRDefault="00154CB1" w:rsidP="00874278">
      <w:pPr>
        <w:tabs>
          <w:tab w:val="left" w:pos="993"/>
        </w:tabs>
        <w:ind w:firstLine="567"/>
        <w:jc w:val="center"/>
        <w:rPr>
          <w:b/>
          <w:bCs/>
          <w:sz w:val="28"/>
          <w:szCs w:val="28"/>
        </w:rPr>
      </w:pPr>
    </w:p>
    <w:p w14:paraId="12A2C958" w14:textId="0A231C60" w:rsidR="00C72014" w:rsidRPr="00A26BE9" w:rsidRDefault="00C72014" w:rsidP="00874278">
      <w:pPr>
        <w:pStyle w:val="ab"/>
        <w:widowControl w:val="0"/>
        <w:numPr>
          <w:ilvl w:val="0"/>
          <w:numId w:val="30"/>
        </w:numPr>
        <w:tabs>
          <w:tab w:val="left" w:pos="993"/>
        </w:tabs>
        <w:autoSpaceDE w:val="0"/>
        <w:autoSpaceDN w:val="0"/>
        <w:adjustRightInd w:val="0"/>
        <w:spacing w:after="160" w:line="240" w:lineRule="auto"/>
        <w:ind w:left="0" w:firstLine="567"/>
        <w:jc w:val="both"/>
        <w:rPr>
          <w:rFonts w:ascii="Times New Roman" w:eastAsia="Arial Unicode MS" w:hAnsi="Times New Roman" w:cs="Times New Roman"/>
          <w:sz w:val="28"/>
          <w:szCs w:val="28"/>
          <w:lang w:bidi="ru-RU"/>
        </w:rPr>
      </w:pPr>
      <w:proofErr w:type="gramStart"/>
      <w:r w:rsidRPr="00A26BE9">
        <w:rPr>
          <w:rFonts w:ascii="Times New Roman" w:eastAsia="Arial Unicode MS" w:hAnsi="Times New Roman" w:cs="Times New Roman"/>
          <w:sz w:val="28"/>
          <w:szCs w:val="28"/>
          <w:lang w:bidi="ru-RU"/>
        </w:rPr>
        <w:t xml:space="preserve">Жалоба, поступившая в МФЦ, учредителю МФЦ или должностному лицу, </w:t>
      </w:r>
      <w:r w:rsidRPr="00A26BE9">
        <w:rPr>
          <w:rFonts w:ascii="Times New Roman" w:eastAsia="Arial Unicode MS" w:hAnsi="Times New Roman" w:cs="Times New Roman"/>
          <w:iCs/>
          <w:sz w:val="28"/>
          <w:szCs w:val="28"/>
          <w:lang w:bidi="ru-RU"/>
        </w:rPr>
        <w:t xml:space="preserve">в организации, предусмотренные </w:t>
      </w:r>
      <w:hyperlink r:id="rId23" w:history="1">
        <w:r w:rsidRPr="00A26BE9">
          <w:rPr>
            <w:rFonts w:ascii="Times New Roman" w:eastAsia="Arial Unicode MS" w:hAnsi="Times New Roman" w:cs="Times New Roman"/>
            <w:iCs/>
            <w:sz w:val="28"/>
            <w:szCs w:val="28"/>
            <w:lang w:bidi="ru-RU"/>
          </w:rPr>
          <w:t>частью 1.1 статьи 16</w:t>
        </w:r>
      </w:hyperlink>
      <w:r w:rsidRPr="00A26BE9">
        <w:rPr>
          <w:rFonts w:ascii="Times New Roman" w:eastAsia="Arial Unicode MS" w:hAnsi="Times New Roman" w:cs="Times New Roman"/>
          <w:iCs/>
          <w:sz w:val="28"/>
          <w:szCs w:val="28"/>
          <w:lang w:bidi="ru-RU"/>
        </w:rPr>
        <w:t xml:space="preserve">  Федерального закона, либо вышестоящий орган (при его наличии), </w:t>
      </w:r>
      <w:r w:rsidRPr="00A26BE9">
        <w:rPr>
          <w:rFonts w:ascii="Times New Roman" w:eastAsia="Arial Unicode MS" w:hAnsi="Times New Roman" w:cs="Times New Roman"/>
          <w:sz w:val="28"/>
          <w:szCs w:val="28"/>
          <w:lang w:bidi="ru-RU"/>
        </w:rPr>
        <w:t>подлежит рассмотрению в течение пятнадцати рабочих дней со дня ее регистрации, а в случае обжалования отказа МФЦ в приеме документов у заявителя либо в исправлении допущенных опечаток и (или) ошибок или в случае обжалования нарушения установленного</w:t>
      </w:r>
      <w:proofErr w:type="gramEnd"/>
      <w:r w:rsidRPr="00A26BE9">
        <w:rPr>
          <w:rFonts w:ascii="Times New Roman" w:eastAsia="Arial Unicode MS" w:hAnsi="Times New Roman" w:cs="Times New Roman"/>
          <w:sz w:val="28"/>
          <w:szCs w:val="28"/>
          <w:lang w:bidi="ru-RU"/>
        </w:rPr>
        <w:t xml:space="preserve"> срока таких исправлений - в течение пяти рабочих дней со дня ее регистрации.</w:t>
      </w:r>
    </w:p>
    <w:p w14:paraId="1C0653CA" w14:textId="77777777" w:rsidR="00154CB1" w:rsidRPr="00E62BDC" w:rsidRDefault="00154CB1" w:rsidP="00874278">
      <w:pPr>
        <w:tabs>
          <w:tab w:val="left" w:pos="993"/>
        </w:tabs>
        <w:ind w:firstLine="567"/>
        <w:rPr>
          <w:b/>
          <w:bCs/>
          <w:sz w:val="28"/>
          <w:szCs w:val="28"/>
        </w:rPr>
      </w:pPr>
    </w:p>
    <w:p w14:paraId="041BCAEC" w14:textId="0BE4FD5E" w:rsidR="003260FC" w:rsidRPr="009E12C3" w:rsidRDefault="009E12C3" w:rsidP="0049022F">
      <w:pPr>
        <w:tabs>
          <w:tab w:val="left" w:pos="993"/>
        </w:tabs>
        <w:ind w:firstLine="567"/>
        <w:jc w:val="center"/>
        <w:rPr>
          <w:b/>
          <w:bCs/>
          <w:sz w:val="28"/>
          <w:szCs w:val="28"/>
        </w:rPr>
      </w:pPr>
      <w:r>
        <w:rPr>
          <w:b/>
          <w:sz w:val="28"/>
          <w:szCs w:val="28"/>
        </w:rPr>
        <w:t>61.</w:t>
      </w:r>
      <w:r w:rsidR="0049022F">
        <w:rPr>
          <w:b/>
          <w:sz w:val="28"/>
          <w:szCs w:val="28"/>
        </w:rPr>
        <w:t xml:space="preserve"> </w:t>
      </w:r>
      <w:r w:rsidR="003260FC" w:rsidRPr="009E12C3">
        <w:rPr>
          <w:b/>
          <w:sz w:val="28"/>
          <w:szCs w:val="28"/>
        </w:rPr>
        <w:t>Результат рассмотрения жалобы</w:t>
      </w:r>
    </w:p>
    <w:p w14:paraId="175E5A1A" w14:textId="19B35903" w:rsidR="00154CB1" w:rsidRPr="00E62BDC"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699104A3" w14:textId="0527BC59" w:rsidR="00154CB1" w:rsidRPr="00A26BE9" w:rsidRDefault="00154CB1" w:rsidP="00874278">
      <w:pPr>
        <w:pStyle w:val="ab"/>
        <w:numPr>
          <w:ilvl w:val="0"/>
          <w:numId w:val="30"/>
        </w:numPr>
        <w:tabs>
          <w:tab w:val="left" w:pos="993"/>
        </w:tabs>
        <w:autoSpaceDE w:val="0"/>
        <w:autoSpaceDN w:val="0"/>
        <w:adjustRightInd w:val="0"/>
        <w:ind w:firstLine="567"/>
        <w:jc w:val="both"/>
        <w:rPr>
          <w:rFonts w:ascii="Times New Roman" w:hAnsi="Times New Roman" w:cs="Times New Roman"/>
          <w:sz w:val="28"/>
          <w:szCs w:val="28"/>
        </w:rPr>
      </w:pPr>
      <w:r w:rsidRPr="00A26BE9">
        <w:rPr>
          <w:rFonts w:ascii="Times New Roman" w:hAnsi="Times New Roman" w:cs="Times New Roman"/>
          <w:sz w:val="28"/>
          <w:szCs w:val="28"/>
        </w:rPr>
        <w:t>Результат рассмотрения жалобы:</w:t>
      </w:r>
    </w:p>
    <w:p w14:paraId="7B6BE1DD" w14:textId="3602D295" w:rsidR="00154CB1" w:rsidRPr="00E62BDC" w:rsidRDefault="00154CB1" w:rsidP="00874278">
      <w:pPr>
        <w:pStyle w:val="ab"/>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E62BDC">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w:t>
      </w:r>
      <w:r w:rsidRPr="00E62BDC">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Липецкой области;</w:t>
      </w:r>
      <w:proofErr w:type="gramEnd"/>
    </w:p>
    <w:p w14:paraId="74C4D6C4" w14:textId="77777777" w:rsidR="00154CB1" w:rsidRPr="00E62BDC" w:rsidRDefault="00154CB1" w:rsidP="00874278">
      <w:pPr>
        <w:pStyle w:val="ab"/>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в удовлетворении жалобы отказывается.</w:t>
      </w:r>
    </w:p>
    <w:p w14:paraId="25C4F855" w14:textId="77777777" w:rsidR="00154CB1" w:rsidRPr="00E62BDC" w:rsidRDefault="00154CB1" w:rsidP="00874278">
      <w:pPr>
        <w:pStyle w:val="ab"/>
        <w:tabs>
          <w:tab w:val="left" w:pos="993"/>
        </w:tabs>
        <w:spacing w:after="0" w:line="240" w:lineRule="auto"/>
        <w:ind w:left="0" w:firstLine="567"/>
        <w:rPr>
          <w:rFonts w:ascii="Times New Roman" w:hAnsi="Times New Roman" w:cs="Times New Roman"/>
          <w:b/>
          <w:bCs/>
          <w:sz w:val="28"/>
          <w:szCs w:val="28"/>
        </w:rPr>
      </w:pPr>
    </w:p>
    <w:p w14:paraId="1AF9A2D9" w14:textId="6AA64FC5" w:rsidR="003260FC" w:rsidRPr="00A26BE9" w:rsidRDefault="003260FC" w:rsidP="00874278">
      <w:pPr>
        <w:pStyle w:val="ab"/>
        <w:numPr>
          <w:ilvl w:val="0"/>
          <w:numId w:val="28"/>
        </w:numPr>
        <w:tabs>
          <w:tab w:val="left" w:pos="993"/>
        </w:tabs>
        <w:spacing w:after="0" w:line="240" w:lineRule="auto"/>
        <w:ind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Порядок информирования заявителя о результатах рассмотрения </w:t>
      </w:r>
      <w:r w:rsidRPr="00A26BE9">
        <w:rPr>
          <w:rFonts w:ascii="Times New Roman" w:hAnsi="Times New Roman" w:cs="Times New Roman"/>
          <w:b/>
          <w:sz w:val="28"/>
          <w:szCs w:val="28"/>
        </w:rPr>
        <w:t>жалобы</w:t>
      </w:r>
    </w:p>
    <w:p w14:paraId="6DA713AE" w14:textId="7475C13D" w:rsidR="00154CB1" w:rsidRPr="00A26BE9" w:rsidRDefault="00154CB1" w:rsidP="00874278">
      <w:pPr>
        <w:tabs>
          <w:tab w:val="left" w:pos="993"/>
        </w:tabs>
        <w:ind w:firstLine="567"/>
        <w:jc w:val="center"/>
        <w:rPr>
          <w:b/>
          <w:bCs/>
          <w:sz w:val="28"/>
          <w:szCs w:val="28"/>
        </w:rPr>
      </w:pPr>
    </w:p>
    <w:p w14:paraId="2C2F9F43" w14:textId="26ACCD5F" w:rsidR="00154CB1" w:rsidRPr="00A26BE9"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6BE9">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FDA96D" w14:textId="0ED91224"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В случае признания жалобы подлежащей удовлетворению, в ответе заявителю дается информация о действиях, </w:t>
      </w:r>
      <w:bookmarkStart w:id="23" w:name="_Hlk30774683"/>
      <w:r w:rsidRPr="00E62BDC">
        <w:rPr>
          <w:sz w:val="28"/>
          <w:szCs w:val="28"/>
        </w:rPr>
        <w:t>осуществляемых</w:t>
      </w:r>
      <w:bookmarkEnd w:id="23"/>
      <w:r w:rsidR="00C72014" w:rsidRPr="00E62BDC">
        <w:rPr>
          <w:sz w:val="28"/>
          <w:szCs w:val="28"/>
        </w:rPr>
        <w:t xml:space="preserve"> МФЦ</w:t>
      </w:r>
      <w:r w:rsidRPr="00E62BDC">
        <w:rPr>
          <w:sz w:val="28"/>
          <w:szCs w:val="28"/>
        </w:rPr>
        <w:t xml:space="preserve">, в целях незамедлительного устранения выявленных нарушений при оказании </w:t>
      </w:r>
      <w:r w:rsidR="00A33694" w:rsidRPr="00E62BDC">
        <w:rPr>
          <w:sz w:val="28"/>
          <w:szCs w:val="28"/>
        </w:rPr>
        <w:t>муниципальной</w:t>
      </w:r>
      <w:r w:rsidRPr="00E62BDC">
        <w:rPr>
          <w:sz w:val="28"/>
          <w:szCs w:val="28"/>
        </w:rPr>
        <w:t xml:space="preserve"> услуги, а также приносятся извинения за доставленные </w:t>
      </w:r>
      <w:proofErr w:type="gramStart"/>
      <w:r w:rsidRPr="00E62BDC">
        <w:rPr>
          <w:sz w:val="28"/>
          <w:szCs w:val="28"/>
        </w:rPr>
        <w:t>неудобства</w:t>
      </w:r>
      <w:proofErr w:type="gramEnd"/>
      <w:r w:rsidRPr="00E62BDC">
        <w:rPr>
          <w:sz w:val="28"/>
          <w:szCs w:val="28"/>
        </w:rPr>
        <w:t xml:space="preserve"> и указывается информация о дальнейших действиях, которые необходимо совершить заявителю в целях получения </w:t>
      </w:r>
      <w:bookmarkStart w:id="24" w:name="_Hlk30090517"/>
      <w:r w:rsidR="00A33694" w:rsidRPr="00E62BDC">
        <w:rPr>
          <w:sz w:val="28"/>
          <w:szCs w:val="28"/>
        </w:rPr>
        <w:t>муниципальной</w:t>
      </w:r>
      <w:r w:rsidRPr="00E62BDC">
        <w:rPr>
          <w:sz w:val="28"/>
          <w:szCs w:val="28"/>
        </w:rPr>
        <w:t xml:space="preserve"> услуги</w:t>
      </w:r>
      <w:bookmarkEnd w:id="24"/>
      <w:r w:rsidRPr="00E62BDC">
        <w:rPr>
          <w:sz w:val="28"/>
          <w:szCs w:val="28"/>
        </w:rPr>
        <w:t>.</w:t>
      </w:r>
    </w:p>
    <w:p w14:paraId="53599D81"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В случае признания </w:t>
      </w:r>
      <w:proofErr w:type="gramStart"/>
      <w:r w:rsidRPr="00E62BDC">
        <w:rPr>
          <w:sz w:val="28"/>
          <w:szCs w:val="28"/>
        </w:rPr>
        <w:t>жалобы</w:t>
      </w:r>
      <w:proofErr w:type="gramEnd"/>
      <w:r w:rsidRPr="00E62BD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FFC2EB6" w14:textId="77777777" w:rsidR="00154CB1"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В случае установления в ходе или по результатам </w:t>
      </w:r>
      <w:proofErr w:type="gramStart"/>
      <w:r w:rsidRPr="00E62BDC">
        <w:rPr>
          <w:sz w:val="28"/>
          <w:szCs w:val="28"/>
        </w:rPr>
        <w:t>рассмотрения жалобы признаков состава административного правонарушения</w:t>
      </w:r>
      <w:proofErr w:type="gramEnd"/>
      <w:r w:rsidRPr="00E62BDC">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636FC0D" w14:textId="77777777" w:rsidR="00EF6806" w:rsidRPr="00E62BDC" w:rsidRDefault="00EF6806" w:rsidP="00874278">
      <w:pPr>
        <w:tabs>
          <w:tab w:val="left" w:pos="993"/>
        </w:tabs>
        <w:autoSpaceDE w:val="0"/>
        <w:autoSpaceDN w:val="0"/>
        <w:adjustRightInd w:val="0"/>
        <w:ind w:firstLine="567"/>
        <w:contextualSpacing/>
        <w:jc w:val="both"/>
        <w:rPr>
          <w:sz w:val="28"/>
          <w:szCs w:val="28"/>
        </w:rPr>
      </w:pPr>
    </w:p>
    <w:p w14:paraId="3D8A67C4" w14:textId="77777777" w:rsidR="00154CB1" w:rsidRPr="00E62BDC" w:rsidRDefault="00154CB1" w:rsidP="00874278">
      <w:pPr>
        <w:tabs>
          <w:tab w:val="left" w:pos="993"/>
        </w:tabs>
        <w:ind w:firstLine="567"/>
        <w:jc w:val="center"/>
        <w:rPr>
          <w:b/>
          <w:bCs/>
          <w:sz w:val="28"/>
          <w:szCs w:val="28"/>
        </w:rPr>
      </w:pPr>
    </w:p>
    <w:p w14:paraId="4360AC09" w14:textId="2AAA3C5D" w:rsidR="003260FC" w:rsidRPr="00E62BDC" w:rsidRDefault="003260FC" w:rsidP="0049022F">
      <w:pPr>
        <w:pStyle w:val="ab"/>
        <w:numPr>
          <w:ilvl w:val="0"/>
          <w:numId w:val="28"/>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Порядок обжалования решения по жалобе</w:t>
      </w:r>
    </w:p>
    <w:p w14:paraId="216E9D10" w14:textId="22558E3F" w:rsidR="00154CB1" w:rsidRPr="00E62BDC" w:rsidRDefault="00154CB1" w:rsidP="00874278">
      <w:pPr>
        <w:tabs>
          <w:tab w:val="left" w:pos="993"/>
        </w:tabs>
        <w:ind w:firstLine="567"/>
        <w:jc w:val="center"/>
        <w:rPr>
          <w:b/>
          <w:bCs/>
          <w:sz w:val="28"/>
          <w:szCs w:val="28"/>
        </w:rPr>
      </w:pPr>
    </w:p>
    <w:p w14:paraId="270BE838" w14:textId="3683A61B" w:rsidR="00154CB1" w:rsidRPr="00A26BE9" w:rsidRDefault="00154CB1" w:rsidP="003F00E4">
      <w:pPr>
        <w:pStyle w:val="ab"/>
        <w:numPr>
          <w:ilvl w:val="0"/>
          <w:numId w:val="30"/>
        </w:numPr>
        <w:tabs>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A26BE9">
        <w:rPr>
          <w:rFonts w:ascii="Times New Roman" w:hAnsi="Times New Roman" w:cs="Times New Roman"/>
          <w:sz w:val="28"/>
          <w:szCs w:val="28"/>
        </w:rPr>
        <w:t>Заявитель имеет право обжаловать решение по жалобе в прокуратуру Липецкой области, а также в судебном порядке.</w:t>
      </w:r>
    </w:p>
    <w:p w14:paraId="5024E96B" w14:textId="77777777" w:rsidR="00154CB1" w:rsidRPr="00E62BDC" w:rsidRDefault="00154CB1" w:rsidP="00874278">
      <w:pPr>
        <w:tabs>
          <w:tab w:val="left" w:pos="993"/>
        </w:tabs>
        <w:ind w:firstLine="567"/>
        <w:rPr>
          <w:b/>
          <w:bCs/>
          <w:sz w:val="28"/>
          <w:szCs w:val="28"/>
        </w:rPr>
      </w:pPr>
    </w:p>
    <w:p w14:paraId="6337B952" w14:textId="4745225E" w:rsidR="003260FC" w:rsidRPr="00E62BDC" w:rsidRDefault="003260FC" w:rsidP="0049022F">
      <w:pPr>
        <w:pStyle w:val="ab"/>
        <w:numPr>
          <w:ilvl w:val="0"/>
          <w:numId w:val="28"/>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78398874" w14:textId="5234BCA1" w:rsidR="00154CB1" w:rsidRPr="00E62BDC"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4FF6A8B3" w14:textId="4067454A" w:rsidR="00154CB1" w:rsidRPr="00A26BE9" w:rsidRDefault="00154CB1" w:rsidP="0049022F">
      <w:pPr>
        <w:pStyle w:val="ab"/>
        <w:numPr>
          <w:ilvl w:val="0"/>
          <w:numId w:val="30"/>
        </w:numPr>
        <w:tabs>
          <w:tab w:val="left" w:pos="993"/>
        </w:tabs>
        <w:autoSpaceDE w:val="0"/>
        <w:autoSpaceDN w:val="0"/>
        <w:adjustRightInd w:val="0"/>
        <w:ind w:left="0" w:firstLine="567"/>
        <w:jc w:val="both"/>
        <w:rPr>
          <w:rFonts w:ascii="Times New Roman" w:hAnsi="Times New Roman" w:cs="Times New Roman"/>
          <w:sz w:val="28"/>
          <w:szCs w:val="28"/>
        </w:rPr>
      </w:pPr>
      <w:r w:rsidRPr="00A26BE9">
        <w:rPr>
          <w:rFonts w:ascii="Times New Roman" w:hAnsi="Times New Roman" w:cs="Times New Roman"/>
          <w:sz w:val="28"/>
          <w:szCs w:val="28"/>
        </w:rPr>
        <w:t xml:space="preserve">Заявитель имеет право </w:t>
      </w:r>
      <w:proofErr w:type="gramStart"/>
      <w:r w:rsidRPr="00A26BE9">
        <w:rPr>
          <w:rFonts w:ascii="Times New Roman" w:hAnsi="Times New Roman" w:cs="Times New Roman"/>
          <w:sz w:val="28"/>
          <w:szCs w:val="28"/>
        </w:rPr>
        <w:t>на</w:t>
      </w:r>
      <w:proofErr w:type="gramEnd"/>
      <w:r w:rsidRPr="00A26BE9">
        <w:rPr>
          <w:rFonts w:ascii="Times New Roman" w:hAnsi="Times New Roman" w:cs="Times New Roman"/>
          <w:sz w:val="28"/>
          <w:szCs w:val="28"/>
        </w:rPr>
        <w:t>:</w:t>
      </w:r>
    </w:p>
    <w:p w14:paraId="44B2A9ED" w14:textId="4DC13336" w:rsidR="00154CB1" w:rsidRPr="00E62BDC" w:rsidRDefault="00154CB1" w:rsidP="00874278">
      <w:pPr>
        <w:pStyle w:val="ab"/>
        <w:numPr>
          <w:ilvl w:val="0"/>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или иную охраняемую законом тайну;</w:t>
      </w:r>
    </w:p>
    <w:p w14:paraId="152DCD34" w14:textId="77777777" w:rsidR="00154CB1" w:rsidRPr="00E62BDC" w:rsidRDefault="00154CB1" w:rsidP="00874278">
      <w:pPr>
        <w:pStyle w:val="ab"/>
        <w:numPr>
          <w:ilvl w:val="0"/>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получение информации и документов, необходимых для обоснования и рассмотрения жалобы.</w:t>
      </w:r>
    </w:p>
    <w:p w14:paraId="1CA1BDD4" w14:textId="77777777" w:rsidR="00A26BE9" w:rsidRDefault="00A26BE9" w:rsidP="00874278">
      <w:pPr>
        <w:pStyle w:val="ab"/>
        <w:tabs>
          <w:tab w:val="left" w:pos="993"/>
        </w:tabs>
        <w:spacing w:after="0" w:line="240" w:lineRule="auto"/>
        <w:ind w:left="0" w:firstLine="567"/>
        <w:rPr>
          <w:rFonts w:ascii="Times New Roman" w:hAnsi="Times New Roman" w:cs="Times New Roman"/>
          <w:b/>
          <w:bCs/>
          <w:sz w:val="28"/>
          <w:szCs w:val="28"/>
        </w:rPr>
      </w:pPr>
    </w:p>
    <w:p w14:paraId="0ADF1834" w14:textId="7F355B8C" w:rsidR="003260FC" w:rsidRPr="00E62BDC" w:rsidRDefault="003260FC" w:rsidP="0049022F">
      <w:pPr>
        <w:pStyle w:val="ab"/>
        <w:numPr>
          <w:ilvl w:val="0"/>
          <w:numId w:val="28"/>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Способы информирования заявителей о порядке подачи и рассмотрения жалобы</w:t>
      </w:r>
    </w:p>
    <w:p w14:paraId="2BB02CDA" w14:textId="77777777" w:rsidR="003260FC" w:rsidRPr="00E62BDC" w:rsidRDefault="003260FC" w:rsidP="00874278">
      <w:pPr>
        <w:pStyle w:val="ab"/>
        <w:tabs>
          <w:tab w:val="left" w:pos="993"/>
        </w:tabs>
        <w:autoSpaceDE w:val="0"/>
        <w:autoSpaceDN w:val="0"/>
        <w:adjustRightInd w:val="0"/>
        <w:spacing w:after="0" w:line="240" w:lineRule="auto"/>
        <w:ind w:left="0" w:firstLine="567"/>
        <w:rPr>
          <w:rFonts w:ascii="Times New Roman" w:hAnsi="Times New Roman" w:cs="Times New Roman"/>
          <w:b/>
          <w:sz w:val="28"/>
          <w:szCs w:val="28"/>
        </w:rPr>
      </w:pPr>
    </w:p>
    <w:p w14:paraId="20B5763F" w14:textId="1ED1A618" w:rsidR="003260FC" w:rsidRPr="00C52182" w:rsidRDefault="003260FC" w:rsidP="00874278">
      <w:pPr>
        <w:pStyle w:val="ab"/>
        <w:numPr>
          <w:ilvl w:val="0"/>
          <w:numId w:val="30"/>
        </w:numPr>
        <w:tabs>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C52182">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многофункционального центра, на ЕПГУ, РПГУ, а также может быть сообщена заявителю при личном обращении в </w:t>
      </w:r>
      <w:r w:rsidR="00A554D4">
        <w:rPr>
          <w:rFonts w:ascii="Times New Roman" w:hAnsi="Times New Roman" w:cs="Times New Roman"/>
          <w:sz w:val="28"/>
          <w:szCs w:val="28"/>
        </w:rPr>
        <w:t>МФЦ.</w:t>
      </w:r>
    </w:p>
    <w:p w14:paraId="5C343D62" w14:textId="77777777" w:rsidR="00730E34" w:rsidRPr="00E62BDC" w:rsidRDefault="00730E34" w:rsidP="00874278">
      <w:pPr>
        <w:pStyle w:val="aa"/>
        <w:tabs>
          <w:tab w:val="clear" w:pos="6804"/>
          <w:tab w:val="left" w:pos="993"/>
          <w:tab w:val="left" w:pos="9923"/>
        </w:tabs>
        <w:spacing w:line="240" w:lineRule="auto"/>
        <w:ind w:right="-2" w:firstLine="567"/>
        <w:contextualSpacing/>
        <w:jc w:val="both"/>
        <w:rPr>
          <w:szCs w:val="28"/>
        </w:rPr>
      </w:pPr>
    </w:p>
    <w:p w14:paraId="6C861A90" w14:textId="77777777" w:rsidR="003260FC" w:rsidRPr="00E62BDC" w:rsidRDefault="003260FC" w:rsidP="00874278">
      <w:pPr>
        <w:pStyle w:val="aa"/>
        <w:tabs>
          <w:tab w:val="clear" w:pos="6804"/>
          <w:tab w:val="left" w:pos="993"/>
          <w:tab w:val="left" w:pos="9923"/>
        </w:tabs>
        <w:spacing w:line="240" w:lineRule="auto"/>
        <w:ind w:right="-2" w:firstLine="567"/>
        <w:contextualSpacing/>
        <w:jc w:val="both"/>
        <w:rPr>
          <w:szCs w:val="28"/>
        </w:rPr>
      </w:pPr>
    </w:p>
    <w:p w14:paraId="1EEDA7B9" w14:textId="77777777" w:rsidR="001C40F3" w:rsidRPr="00E62BDC" w:rsidRDefault="001C40F3" w:rsidP="00874278">
      <w:pPr>
        <w:pStyle w:val="aa"/>
        <w:tabs>
          <w:tab w:val="clear" w:pos="6804"/>
          <w:tab w:val="left" w:pos="993"/>
          <w:tab w:val="left" w:pos="9923"/>
        </w:tabs>
        <w:spacing w:line="240" w:lineRule="auto"/>
        <w:ind w:right="-2" w:firstLine="567"/>
        <w:contextualSpacing/>
        <w:jc w:val="both"/>
        <w:rPr>
          <w:szCs w:val="28"/>
        </w:rPr>
      </w:pPr>
    </w:p>
    <w:p w14:paraId="6AD8AD60"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15803EDA"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73F7F826"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0AF7CA89"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5F219FA4"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27F6476C"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2E1EC2D7"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6D258C51"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5484F3F0"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0B8F296A"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293C426B"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07CCC51D"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55B28C87"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3DC5EA37"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6CB70B48"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4538B80D"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2BF99DF8"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222E055E"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5A90AB8F"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7B126091"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0B0F8FCB"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6F0C0E9F"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3C99EC96"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78161606"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0257D4BA"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7E889073"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581A846A"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0C56B200"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74F75528"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4F8AD159"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1B8E19E0"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35837859"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0FACBD3C"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70E46489"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04F1CF63"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4BADC6EE"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64B57A9D"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212DD74B"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76A90E31"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0E347837"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0DF48C02"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5B23B8E2" w14:textId="2A6092F7" w:rsidR="00730E34" w:rsidRPr="00E62BDC" w:rsidRDefault="00E5242B" w:rsidP="00874278">
      <w:pPr>
        <w:pStyle w:val="aa"/>
        <w:tabs>
          <w:tab w:val="clear" w:pos="6804"/>
          <w:tab w:val="left" w:pos="993"/>
          <w:tab w:val="left" w:pos="9923"/>
        </w:tabs>
        <w:spacing w:line="240" w:lineRule="auto"/>
        <w:ind w:left="3686" w:right="-2" w:firstLine="567"/>
        <w:contextualSpacing/>
        <w:jc w:val="both"/>
        <w:rPr>
          <w:sz w:val="24"/>
          <w:szCs w:val="24"/>
        </w:rPr>
      </w:pPr>
      <w:r w:rsidRPr="00E62BDC">
        <w:rPr>
          <w:sz w:val="24"/>
          <w:szCs w:val="24"/>
        </w:rPr>
        <w:lastRenderedPageBreak/>
        <w:t xml:space="preserve">Приложение </w:t>
      </w:r>
      <w:r w:rsidR="00730E34" w:rsidRPr="00E62BDC">
        <w:rPr>
          <w:sz w:val="24"/>
          <w:szCs w:val="24"/>
        </w:rPr>
        <w:t xml:space="preserve">к административному регламенту предоставления </w:t>
      </w:r>
      <w:r w:rsidR="00A33694" w:rsidRPr="00E62BDC">
        <w:rPr>
          <w:sz w:val="24"/>
          <w:szCs w:val="24"/>
        </w:rPr>
        <w:t>муниципальной</w:t>
      </w:r>
      <w:r w:rsidR="00730E34" w:rsidRPr="00E62BDC">
        <w:rPr>
          <w:sz w:val="24"/>
          <w:szCs w:val="24"/>
        </w:rPr>
        <w:t xml:space="preserve"> услуги «</w:t>
      </w:r>
      <w:r w:rsidR="00B77962" w:rsidRPr="00E62BDC">
        <w:rPr>
          <w:sz w:val="24"/>
          <w:szCs w:val="24"/>
        </w:rPr>
        <w:t xml:space="preserve">Постановка граждан, имеющих трех и более детей, на учет в целях бесплатного предоставления земельного участка, </w:t>
      </w:r>
      <w:r w:rsidR="00AE71AA" w:rsidRPr="00E62BDC">
        <w:rPr>
          <w:sz w:val="24"/>
          <w:szCs w:val="24"/>
        </w:rPr>
        <w:t>государственная</w:t>
      </w:r>
      <w:r w:rsidR="00B77962" w:rsidRPr="00E62BDC">
        <w:rPr>
          <w:sz w:val="24"/>
          <w:szCs w:val="24"/>
        </w:rPr>
        <w:t xml:space="preserve"> собственность на который не разграничена, или земельного участка, находящегося в муниципальной собственности</w:t>
      </w:r>
      <w:r w:rsidR="00730E34" w:rsidRPr="00E62BDC">
        <w:rPr>
          <w:sz w:val="24"/>
          <w:szCs w:val="24"/>
        </w:rPr>
        <w:t>»</w:t>
      </w:r>
    </w:p>
    <w:p w14:paraId="2810F5E5" w14:textId="77777777" w:rsidR="00E5242B" w:rsidRPr="00E62BDC" w:rsidRDefault="00E5242B" w:rsidP="00874278">
      <w:pPr>
        <w:tabs>
          <w:tab w:val="left" w:pos="993"/>
        </w:tabs>
        <w:ind w:firstLine="567"/>
        <w:contextualSpacing/>
        <w:jc w:val="both"/>
        <w:rPr>
          <w:sz w:val="24"/>
          <w:szCs w:val="24"/>
        </w:rPr>
      </w:pPr>
    </w:p>
    <w:tbl>
      <w:tblPr>
        <w:tblW w:w="5387" w:type="dxa"/>
        <w:tblInd w:w="4644" w:type="dxa"/>
        <w:tblLook w:val="01E0" w:firstRow="1" w:lastRow="1" w:firstColumn="1" w:lastColumn="1" w:noHBand="0" w:noVBand="0"/>
      </w:tblPr>
      <w:tblGrid>
        <w:gridCol w:w="5387"/>
      </w:tblGrid>
      <w:tr w:rsidR="00E62BDC" w:rsidRPr="00E62BDC" w14:paraId="4838E647" w14:textId="77777777" w:rsidTr="009D0896">
        <w:tc>
          <w:tcPr>
            <w:tcW w:w="5387" w:type="dxa"/>
            <w:tcBorders>
              <w:bottom w:val="single" w:sz="4" w:space="0" w:color="auto"/>
            </w:tcBorders>
          </w:tcPr>
          <w:p w14:paraId="1D9DC26F" w14:textId="77777777" w:rsidR="000B0E28" w:rsidRPr="00E62BDC" w:rsidRDefault="000B0E28" w:rsidP="00874278">
            <w:pPr>
              <w:tabs>
                <w:tab w:val="left" w:pos="993"/>
              </w:tabs>
              <w:ind w:left="34" w:firstLine="567"/>
              <w:jc w:val="both"/>
              <w:rPr>
                <w:sz w:val="28"/>
                <w:szCs w:val="28"/>
              </w:rPr>
            </w:pPr>
            <w:bookmarkStart w:id="25" w:name="OLE_LINK49"/>
            <w:bookmarkStart w:id="26" w:name="OLE_LINK50"/>
          </w:p>
        </w:tc>
      </w:tr>
      <w:tr w:rsidR="00E62BDC" w:rsidRPr="00E62BDC" w14:paraId="41512508" w14:textId="77777777" w:rsidTr="009D0896">
        <w:tc>
          <w:tcPr>
            <w:tcW w:w="5387" w:type="dxa"/>
            <w:tcBorders>
              <w:top w:val="single" w:sz="4" w:space="0" w:color="auto"/>
            </w:tcBorders>
          </w:tcPr>
          <w:p w14:paraId="49E71659" w14:textId="5AEE1DCB" w:rsidR="000B0E28" w:rsidRPr="00E62BDC" w:rsidRDefault="000B0E28" w:rsidP="00874278">
            <w:pPr>
              <w:tabs>
                <w:tab w:val="left" w:pos="993"/>
              </w:tabs>
              <w:ind w:firstLine="567"/>
              <w:jc w:val="center"/>
            </w:pPr>
            <w:r w:rsidRPr="00E62BDC">
              <w:t xml:space="preserve">наименование исполнительного органа </w:t>
            </w:r>
            <w:r w:rsidR="00A33694" w:rsidRPr="00E62BDC">
              <w:t>муниципальной</w:t>
            </w:r>
            <w:r w:rsidRPr="00E62BDC">
              <w:t xml:space="preserve"> власти Липецкой области, органа местного самоуправления</w:t>
            </w:r>
          </w:p>
        </w:tc>
      </w:tr>
      <w:tr w:rsidR="00E62BDC" w:rsidRPr="00E62BDC" w14:paraId="4EEDD2C2" w14:textId="77777777" w:rsidTr="009D0896">
        <w:tc>
          <w:tcPr>
            <w:tcW w:w="5387" w:type="dxa"/>
            <w:tcBorders>
              <w:bottom w:val="single" w:sz="4" w:space="0" w:color="auto"/>
            </w:tcBorders>
          </w:tcPr>
          <w:p w14:paraId="61066F6F" w14:textId="77777777" w:rsidR="000B0E28" w:rsidRPr="00E62BDC" w:rsidRDefault="000B0E28" w:rsidP="00874278">
            <w:pPr>
              <w:tabs>
                <w:tab w:val="left" w:pos="993"/>
              </w:tabs>
              <w:ind w:firstLine="567"/>
              <w:rPr>
                <w:sz w:val="28"/>
                <w:szCs w:val="28"/>
              </w:rPr>
            </w:pPr>
          </w:p>
        </w:tc>
      </w:tr>
      <w:tr w:rsidR="00E62BDC" w:rsidRPr="00E62BDC" w14:paraId="7008119A" w14:textId="77777777" w:rsidTr="009D0896">
        <w:tc>
          <w:tcPr>
            <w:tcW w:w="5387" w:type="dxa"/>
            <w:tcBorders>
              <w:top w:val="single" w:sz="4" w:space="0" w:color="auto"/>
            </w:tcBorders>
          </w:tcPr>
          <w:p w14:paraId="14BB49BA" w14:textId="77777777" w:rsidR="000B0E28" w:rsidRPr="00E62BDC" w:rsidRDefault="000B0E28" w:rsidP="00874278">
            <w:pPr>
              <w:tabs>
                <w:tab w:val="left" w:pos="993"/>
              </w:tabs>
              <w:ind w:firstLine="567"/>
              <w:jc w:val="center"/>
            </w:pPr>
            <w:r w:rsidRPr="00E62BDC">
              <w:t>фамилия, имя, отчество (при наличии)</w:t>
            </w:r>
          </w:p>
        </w:tc>
      </w:tr>
      <w:tr w:rsidR="00E62BDC" w:rsidRPr="00E62BDC" w14:paraId="673CB7B2" w14:textId="77777777" w:rsidTr="009D0896">
        <w:tc>
          <w:tcPr>
            <w:tcW w:w="5387" w:type="dxa"/>
            <w:tcBorders>
              <w:bottom w:val="single" w:sz="4" w:space="0" w:color="auto"/>
            </w:tcBorders>
          </w:tcPr>
          <w:p w14:paraId="00982128" w14:textId="77777777" w:rsidR="000B0E28" w:rsidRPr="00E62BDC" w:rsidRDefault="000B0E28" w:rsidP="00874278">
            <w:pPr>
              <w:tabs>
                <w:tab w:val="left" w:pos="993"/>
              </w:tabs>
              <w:ind w:firstLine="567"/>
              <w:rPr>
                <w:sz w:val="24"/>
                <w:szCs w:val="24"/>
              </w:rPr>
            </w:pPr>
          </w:p>
        </w:tc>
      </w:tr>
      <w:tr w:rsidR="00E62BDC" w:rsidRPr="00E62BDC" w14:paraId="4614763A" w14:textId="77777777" w:rsidTr="009D0896">
        <w:tc>
          <w:tcPr>
            <w:tcW w:w="5387" w:type="dxa"/>
            <w:tcBorders>
              <w:top w:val="single" w:sz="4" w:space="0" w:color="auto"/>
            </w:tcBorders>
          </w:tcPr>
          <w:p w14:paraId="1F602266" w14:textId="77777777" w:rsidR="000B0E28" w:rsidRPr="00E62BDC" w:rsidRDefault="000B0E28" w:rsidP="00874278">
            <w:pPr>
              <w:tabs>
                <w:tab w:val="left" w:pos="993"/>
              </w:tabs>
              <w:ind w:firstLine="567"/>
              <w:jc w:val="center"/>
            </w:pPr>
            <w:r w:rsidRPr="00E62BDC">
              <w:t>место жительства</w:t>
            </w:r>
          </w:p>
        </w:tc>
      </w:tr>
      <w:tr w:rsidR="00E62BDC" w:rsidRPr="00E62BDC" w14:paraId="4D7FDD68" w14:textId="77777777" w:rsidTr="009D0896">
        <w:tc>
          <w:tcPr>
            <w:tcW w:w="5387" w:type="dxa"/>
            <w:tcBorders>
              <w:bottom w:val="single" w:sz="4" w:space="0" w:color="auto"/>
            </w:tcBorders>
          </w:tcPr>
          <w:p w14:paraId="1A085A60" w14:textId="77777777" w:rsidR="000B0E28" w:rsidRPr="00E62BDC" w:rsidRDefault="000B0E28" w:rsidP="00874278">
            <w:pPr>
              <w:tabs>
                <w:tab w:val="left" w:pos="993"/>
              </w:tabs>
              <w:ind w:firstLine="567"/>
              <w:rPr>
                <w:sz w:val="24"/>
                <w:szCs w:val="24"/>
              </w:rPr>
            </w:pPr>
          </w:p>
        </w:tc>
      </w:tr>
      <w:tr w:rsidR="00E62BDC" w:rsidRPr="00E62BDC" w14:paraId="4E8388D0" w14:textId="77777777" w:rsidTr="009D0896">
        <w:tc>
          <w:tcPr>
            <w:tcW w:w="5387" w:type="dxa"/>
            <w:tcBorders>
              <w:top w:val="single" w:sz="4" w:space="0" w:color="auto"/>
            </w:tcBorders>
          </w:tcPr>
          <w:p w14:paraId="3D5DB207" w14:textId="77777777" w:rsidR="000B0E28" w:rsidRPr="00E62BDC" w:rsidRDefault="000B0E28" w:rsidP="00874278">
            <w:pPr>
              <w:tabs>
                <w:tab w:val="left" w:pos="993"/>
              </w:tabs>
              <w:ind w:firstLine="567"/>
              <w:jc w:val="center"/>
            </w:pPr>
          </w:p>
        </w:tc>
      </w:tr>
      <w:tr w:rsidR="00E62BDC" w:rsidRPr="00E62BDC" w14:paraId="3E0F7CDD" w14:textId="77777777" w:rsidTr="009D0896">
        <w:tc>
          <w:tcPr>
            <w:tcW w:w="5387" w:type="dxa"/>
            <w:tcBorders>
              <w:bottom w:val="single" w:sz="4" w:space="0" w:color="auto"/>
            </w:tcBorders>
          </w:tcPr>
          <w:p w14:paraId="27247E56" w14:textId="77777777" w:rsidR="000B0E28" w:rsidRPr="00E62BDC" w:rsidRDefault="000B0E28" w:rsidP="00874278">
            <w:pPr>
              <w:tabs>
                <w:tab w:val="left" w:pos="993"/>
              </w:tabs>
              <w:ind w:firstLine="567"/>
              <w:rPr>
                <w:sz w:val="24"/>
                <w:szCs w:val="24"/>
              </w:rPr>
            </w:pPr>
          </w:p>
        </w:tc>
      </w:tr>
      <w:tr w:rsidR="00E62BDC" w:rsidRPr="00E62BDC" w14:paraId="789FA46F" w14:textId="77777777" w:rsidTr="009D0896">
        <w:tc>
          <w:tcPr>
            <w:tcW w:w="5387" w:type="dxa"/>
            <w:tcBorders>
              <w:top w:val="single" w:sz="4" w:space="0" w:color="auto"/>
            </w:tcBorders>
          </w:tcPr>
          <w:p w14:paraId="7335F908" w14:textId="77777777" w:rsidR="000B0E28" w:rsidRPr="00E62BDC" w:rsidRDefault="000B0E28" w:rsidP="00874278">
            <w:pPr>
              <w:tabs>
                <w:tab w:val="left" w:pos="993"/>
              </w:tabs>
              <w:ind w:firstLine="567"/>
              <w:jc w:val="center"/>
            </w:pPr>
            <w:r w:rsidRPr="00E62BDC">
              <w:t>наименование документа, удостоверяющего личность (серия, номер, кем и когда выдан)</w:t>
            </w:r>
          </w:p>
        </w:tc>
      </w:tr>
      <w:tr w:rsidR="00E62BDC" w:rsidRPr="00E62BDC" w14:paraId="47BBB208" w14:textId="77777777" w:rsidTr="009D0896">
        <w:tc>
          <w:tcPr>
            <w:tcW w:w="5387" w:type="dxa"/>
            <w:tcBorders>
              <w:bottom w:val="single" w:sz="4" w:space="0" w:color="auto"/>
            </w:tcBorders>
          </w:tcPr>
          <w:p w14:paraId="1F743255" w14:textId="77777777" w:rsidR="000B0E28" w:rsidRPr="00E62BDC" w:rsidRDefault="000B0E28" w:rsidP="00874278">
            <w:pPr>
              <w:tabs>
                <w:tab w:val="left" w:pos="993"/>
              </w:tabs>
              <w:ind w:firstLine="567"/>
              <w:rPr>
                <w:sz w:val="24"/>
                <w:szCs w:val="24"/>
              </w:rPr>
            </w:pPr>
          </w:p>
        </w:tc>
      </w:tr>
      <w:tr w:rsidR="00E62BDC" w:rsidRPr="00E62BDC" w14:paraId="38E5A2C6" w14:textId="77777777" w:rsidTr="009D0896">
        <w:tc>
          <w:tcPr>
            <w:tcW w:w="5387" w:type="dxa"/>
            <w:tcBorders>
              <w:bottom w:val="single" w:sz="4" w:space="0" w:color="auto"/>
            </w:tcBorders>
          </w:tcPr>
          <w:p w14:paraId="06A9BDDE" w14:textId="77777777" w:rsidR="000B0E28" w:rsidRPr="00E62BDC" w:rsidRDefault="000B0E28" w:rsidP="00874278">
            <w:pPr>
              <w:tabs>
                <w:tab w:val="left" w:pos="993"/>
              </w:tabs>
              <w:ind w:firstLine="567"/>
              <w:rPr>
                <w:sz w:val="28"/>
                <w:szCs w:val="24"/>
              </w:rPr>
            </w:pPr>
          </w:p>
        </w:tc>
      </w:tr>
      <w:tr w:rsidR="00E62BDC" w:rsidRPr="00E62BDC" w14:paraId="5B01C898" w14:textId="77777777" w:rsidTr="009D0896">
        <w:trPr>
          <w:trHeight w:val="151"/>
        </w:trPr>
        <w:tc>
          <w:tcPr>
            <w:tcW w:w="5387" w:type="dxa"/>
            <w:tcBorders>
              <w:top w:val="single" w:sz="4" w:space="0" w:color="auto"/>
            </w:tcBorders>
          </w:tcPr>
          <w:p w14:paraId="5CA25773" w14:textId="77777777" w:rsidR="000B0E28" w:rsidRPr="00E62BDC" w:rsidRDefault="000B0E28" w:rsidP="00874278">
            <w:pPr>
              <w:tabs>
                <w:tab w:val="left" w:pos="993"/>
              </w:tabs>
              <w:spacing w:line="360" w:lineRule="auto"/>
              <w:ind w:firstLine="567"/>
              <w:jc w:val="center"/>
            </w:pPr>
            <w:r w:rsidRPr="00E62BDC">
              <w:t xml:space="preserve">для связи: почтовый адрес и (или) </w:t>
            </w:r>
          </w:p>
        </w:tc>
      </w:tr>
      <w:tr w:rsidR="00E62BDC" w:rsidRPr="00E62BDC" w14:paraId="3D733BF1" w14:textId="77777777" w:rsidTr="009D0896">
        <w:tc>
          <w:tcPr>
            <w:tcW w:w="5387" w:type="dxa"/>
            <w:tcBorders>
              <w:bottom w:val="single" w:sz="4" w:space="0" w:color="auto"/>
            </w:tcBorders>
          </w:tcPr>
          <w:p w14:paraId="6E7945AF" w14:textId="77777777" w:rsidR="000B0E28" w:rsidRPr="00E62BDC" w:rsidRDefault="000B0E28" w:rsidP="00874278">
            <w:pPr>
              <w:tabs>
                <w:tab w:val="left" w:pos="993"/>
              </w:tabs>
              <w:spacing w:line="360" w:lineRule="auto"/>
              <w:ind w:firstLine="567"/>
              <w:jc w:val="center"/>
            </w:pPr>
          </w:p>
        </w:tc>
      </w:tr>
      <w:tr w:rsidR="00E62BDC" w:rsidRPr="00E62BDC" w14:paraId="169527A4" w14:textId="77777777" w:rsidTr="009D0896">
        <w:trPr>
          <w:trHeight w:val="127"/>
        </w:trPr>
        <w:tc>
          <w:tcPr>
            <w:tcW w:w="5387" w:type="dxa"/>
            <w:tcBorders>
              <w:top w:val="single" w:sz="4" w:space="0" w:color="auto"/>
            </w:tcBorders>
          </w:tcPr>
          <w:p w14:paraId="08CF5FA6" w14:textId="77777777" w:rsidR="000B0E28" w:rsidRPr="00E62BDC" w:rsidRDefault="000B0E28" w:rsidP="00874278">
            <w:pPr>
              <w:tabs>
                <w:tab w:val="left" w:pos="993"/>
              </w:tabs>
              <w:spacing w:line="360" w:lineRule="auto"/>
              <w:ind w:firstLine="567"/>
              <w:jc w:val="center"/>
            </w:pPr>
            <w:r w:rsidRPr="00E62BDC">
              <w:t>адрес электронной почты,</w:t>
            </w:r>
          </w:p>
        </w:tc>
      </w:tr>
      <w:tr w:rsidR="00E62BDC" w:rsidRPr="00E62BDC" w14:paraId="75D0294D" w14:textId="77777777" w:rsidTr="009D0896">
        <w:tc>
          <w:tcPr>
            <w:tcW w:w="5387" w:type="dxa"/>
            <w:tcBorders>
              <w:bottom w:val="single" w:sz="4" w:space="0" w:color="auto"/>
            </w:tcBorders>
          </w:tcPr>
          <w:p w14:paraId="731E8B3A" w14:textId="77777777" w:rsidR="000B0E28" w:rsidRPr="00E62BDC" w:rsidRDefault="000B0E28" w:rsidP="00874278">
            <w:pPr>
              <w:tabs>
                <w:tab w:val="left" w:pos="993"/>
              </w:tabs>
              <w:spacing w:line="360" w:lineRule="auto"/>
              <w:ind w:firstLine="567"/>
              <w:jc w:val="center"/>
            </w:pPr>
          </w:p>
        </w:tc>
      </w:tr>
      <w:tr w:rsidR="000B0E28" w:rsidRPr="00E62BDC" w14:paraId="5C9969D1" w14:textId="77777777" w:rsidTr="009D0896">
        <w:tc>
          <w:tcPr>
            <w:tcW w:w="5387" w:type="dxa"/>
            <w:tcBorders>
              <w:top w:val="single" w:sz="4" w:space="0" w:color="auto"/>
            </w:tcBorders>
          </w:tcPr>
          <w:p w14:paraId="4DCD6B47" w14:textId="77777777" w:rsidR="000B0E28" w:rsidRPr="00E62BDC" w:rsidRDefault="000B0E28" w:rsidP="00874278">
            <w:pPr>
              <w:tabs>
                <w:tab w:val="left" w:pos="993"/>
              </w:tabs>
              <w:spacing w:line="360" w:lineRule="auto"/>
              <w:ind w:firstLine="567"/>
              <w:jc w:val="center"/>
            </w:pPr>
            <w:r w:rsidRPr="00E62BDC">
              <w:t>номер телефона</w:t>
            </w:r>
          </w:p>
        </w:tc>
      </w:tr>
      <w:bookmarkEnd w:id="25"/>
      <w:bookmarkEnd w:id="26"/>
    </w:tbl>
    <w:p w14:paraId="7A198E3C" w14:textId="77777777" w:rsidR="00A7567E" w:rsidRPr="00E62BDC" w:rsidRDefault="00A7567E" w:rsidP="00874278">
      <w:pPr>
        <w:tabs>
          <w:tab w:val="left" w:pos="993"/>
        </w:tabs>
        <w:ind w:firstLine="567"/>
        <w:contextualSpacing/>
        <w:jc w:val="both"/>
        <w:rPr>
          <w:sz w:val="24"/>
          <w:szCs w:val="24"/>
        </w:rPr>
      </w:pPr>
    </w:p>
    <w:p w14:paraId="7AF61966" w14:textId="77777777" w:rsidR="00AB1AA8" w:rsidRPr="00E62BDC" w:rsidRDefault="00AB1AA8" w:rsidP="00874278">
      <w:pPr>
        <w:tabs>
          <w:tab w:val="left" w:pos="993"/>
        </w:tabs>
        <w:ind w:firstLine="567"/>
        <w:contextualSpacing/>
        <w:jc w:val="both"/>
        <w:rPr>
          <w:sz w:val="24"/>
          <w:szCs w:val="24"/>
        </w:rPr>
      </w:pPr>
    </w:p>
    <w:p w14:paraId="41727B59" w14:textId="03966A97" w:rsidR="00A7567E" w:rsidRPr="00E62BDC" w:rsidRDefault="00A7567E" w:rsidP="00874278">
      <w:pPr>
        <w:tabs>
          <w:tab w:val="left" w:pos="993"/>
        </w:tabs>
        <w:ind w:firstLine="567"/>
        <w:contextualSpacing/>
        <w:jc w:val="center"/>
        <w:rPr>
          <w:sz w:val="24"/>
          <w:szCs w:val="24"/>
        </w:rPr>
      </w:pPr>
      <w:r w:rsidRPr="00E62BDC">
        <w:rPr>
          <w:sz w:val="24"/>
          <w:szCs w:val="24"/>
        </w:rPr>
        <w:t>ЗАЯВЛЕНИЕ</w:t>
      </w:r>
    </w:p>
    <w:p w14:paraId="5FF2E05E" w14:textId="77777777" w:rsidR="00A7567E" w:rsidRPr="00E62BDC" w:rsidRDefault="00A7567E" w:rsidP="00874278">
      <w:pPr>
        <w:tabs>
          <w:tab w:val="left" w:pos="993"/>
        </w:tabs>
        <w:ind w:left="3686" w:firstLine="567"/>
        <w:contextualSpacing/>
        <w:jc w:val="both"/>
        <w:rPr>
          <w:sz w:val="24"/>
          <w:szCs w:val="24"/>
        </w:rPr>
      </w:pPr>
    </w:p>
    <w:tbl>
      <w:tblPr>
        <w:tblStyle w:val="22"/>
        <w:tblW w:w="0" w:type="auto"/>
        <w:tblLook w:val="04A0" w:firstRow="1" w:lastRow="0" w:firstColumn="1" w:lastColumn="0" w:noHBand="0" w:noVBand="1"/>
      </w:tblPr>
      <w:tblGrid>
        <w:gridCol w:w="1101"/>
        <w:gridCol w:w="9036"/>
      </w:tblGrid>
      <w:tr w:rsidR="00E62BDC" w:rsidRPr="00E62BDC" w14:paraId="2DB4C939" w14:textId="77777777" w:rsidTr="009D0896">
        <w:tc>
          <w:tcPr>
            <w:tcW w:w="10137" w:type="dxa"/>
            <w:gridSpan w:val="2"/>
            <w:tcBorders>
              <w:top w:val="nil"/>
              <w:left w:val="nil"/>
              <w:bottom w:val="nil"/>
              <w:right w:val="nil"/>
            </w:tcBorders>
            <w:shd w:val="clear" w:color="auto" w:fill="auto"/>
          </w:tcPr>
          <w:p w14:paraId="512258C8" w14:textId="77777777" w:rsidR="000B0E28" w:rsidRPr="00E62BDC" w:rsidRDefault="000B0E28" w:rsidP="00874278">
            <w:pPr>
              <w:tabs>
                <w:tab w:val="left" w:pos="993"/>
              </w:tabs>
              <w:autoSpaceDE w:val="0"/>
              <w:autoSpaceDN w:val="0"/>
              <w:adjustRightInd w:val="0"/>
              <w:ind w:firstLine="567"/>
              <w:contextualSpacing/>
              <w:jc w:val="both"/>
              <w:rPr>
                <w:rFonts w:ascii="Times New Roman" w:eastAsia="Calibri" w:hAnsi="Times New Roman" w:cs="Times New Roman"/>
                <w:sz w:val="24"/>
                <w:szCs w:val="24"/>
              </w:rPr>
            </w:pPr>
            <w:bookmarkStart w:id="27" w:name="OLE_LINK54"/>
            <w:bookmarkStart w:id="28" w:name="OLE_LINK55"/>
            <w:bookmarkStart w:id="29" w:name="OLE_LINK56"/>
            <w:bookmarkStart w:id="30" w:name="OLE_LINK57"/>
            <w:r w:rsidRPr="00E62BDC">
              <w:rPr>
                <w:rFonts w:ascii="Times New Roman" w:eastAsia="Calibri" w:hAnsi="Times New Roman" w:cs="Times New Roman"/>
                <w:sz w:val="24"/>
                <w:szCs w:val="24"/>
              </w:rPr>
              <w:t xml:space="preserve">Прошу поставить меня, как гражданина, имеющего трех и более детей, </w:t>
            </w:r>
            <w:bookmarkStart w:id="31" w:name="OLE_LINK51"/>
            <w:bookmarkStart w:id="32" w:name="OLE_LINK52"/>
            <w:bookmarkStart w:id="33" w:name="OLE_LINK53"/>
            <w:r w:rsidRPr="00E62BDC">
              <w:rPr>
                <w:rFonts w:ascii="Times New Roman" w:eastAsia="Calibri" w:hAnsi="Times New Roman" w:cs="Times New Roman"/>
                <w:sz w:val="24"/>
                <w:szCs w:val="24"/>
              </w:rPr>
              <w:t>на учет в целях</w:t>
            </w:r>
            <w:bookmarkEnd w:id="31"/>
            <w:bookmarkEnd w:id="32"/>
            <w:bookmarkEnd w:id="33"/>
          </w:p>
        </w:tc>
      </w:tr>
      <w:tr w:rsidR="00E62BDC" w:rsidRPr="00E62BDC" w14:paraId="6F5B4572" w14:textId="77777777" w:rsidTr="009D0896">
        <w:tc>
          <w:tcPr>
            <w:tcW w:w="10137" w:type="dxa"/>
            <w:gridSpan w:val="2"/>
            <w:tcBorders>
              <w:top w:val="nil"/>
              <w:left w:val="nil"/>
              <w:bottom w:val="nil"/>
              <w:right w:val="nil"/>
            </w:tcBorders>
            <w:shd w:val="clear" w:color="auto" w:fill="auto"/>
          </w:tcPr>
          <w:p w14:paraId="0B985E03"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r w:rsidRPr="00E62BDC">
              <w:rPr>
                <w:rFonts w:ascii="Times New Roman" w:eastAsia="Calibri" w:hAnsi="Times New Roman" w:cs="Times New Roman"/>
                <w:sz w:val="24"/>
                <w:szCs w:val="24"/>
              </w:rPr>
              <w:t xml:space="preserve">предоставления земельного участка </w:t>
            </w:r>
            <w:proofErr w:type="gramStart"/>
            <w:r w:rsidRPr="00E62BDC">
              <w:rPr>
                <w:rFonts w:ascii="Times New Roman" w:eastAsia="Calibri" w:hAnsi="Times New Roman" w:cs="Times New Roman"/>
                <w:sz w:val="24"/>
                <w:szCs w:val="24"/>
              </w:rPr>
              <w:t>для</w:t>
            </w:r>
            <w:proofErr w:type="gramEnd"/>
            <w:r w:rsidRPr="00E62BDC">
              <w:rPr>
                <w:rFonts w:ascii="Times New Roman" w:eastAsia="Calibri" w:hAnsi="Times New Roman" w:cs="Times New Roman"/>
                <w:sz w:val="24"/>
                <w:szCs w:val="24"/>
              </w:rPr>
              <w:t xml:space="preserve"> (необходимо выбрать </w:t>
            </w:r>
            <w:proofErr w:type="gramStart"/>
            <w:r w:rsidRPr="00E62BDC">
              <w:rPr>
                <w:rFonts w:ascii="Times New Roman" w:eastAsia="Calibri" w:hAnsi="Times New Roman" w:cs="Times New Roman"/>
                <w:sz w:val="24"/>
                <w:szCs w:val="24"/>
              </w:rPr>
              <w:t>один</w:t>
            </w:r>
            <w:proofErr w:type="gramEnd"/>
            <w:r w:rsidRPr="00E62BDC">
              <w:rPr>
                <w:rFonts w:ascii="Times New Roman" w:eastAsia="Calibri" w:hAnsi="Times New Roman" w:cs="Times New Roman"/>
                <w:sz w:val="24"/>
                <w:szCs w:val="24"/>
              </w:rPr>
              <w:t xml:space="preserve"> вариант):</w:t>
            </w:r>
          </w:p>
        </w:tc>
      </w:tr>
      <w:tr w:rsidR="00E62BDC" w:rsidRPr="00E62BDC" w14:paraId="35186C2F" w14:textId="77777777" w:rsidTr="009D0896">
        <w:tc>
          <w:tcPr>
            <w:tcW w:w="10137" w:type="dxa"/>
            <w:gridSpan w:val="2"/>
            <w:tcBorders>
              <w:top w:val="nil"/>
              <w:left w:val="nil"/>
              <w:bottom w:val="nil"/>
              <w:right w:val="nil"/>
            </w:tcBorders>
            <w:shd w:val="clear" w:color="auto" w:fill="auto"/>
          </w:tcPr>
          <w:p w14:paraId="1B8414A3"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16"/>
                <w:szCs w:val="16"/>
              </w:rPr>
            </w:pPr>
          </w:p>
        </w:tc>
      </w:tr>
      <w:tr w:rsidR="00E62BDC" w:rsidRPr="00E62BDC" w14:paraId="0203CF57" w14:textId="77777777" w:rsidTr="009D0896">
        <w:tc>
          <w:tcPr>
            <w:tcW w:w="1101" w:type="dxa"/>
            <w:tcBorders>
              <w:top w:val="single" w:sz="4" w:space="0" w:color="auto"/>
              <w:bottom w:val="single" w:sz="4" w:space="0" w:color="auto"/>
              <w:right w:val="single" w:sz="4" w:space="0" w:color="auto"/>
            </w:tcBorders>
            <w:shd w:val="clear" w:color="auto" w:fill="E6E6E6"/>
          </w:tcPr>
          <w:p w14:paraId="04FB1F0B"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p>
        </w:tc>
        <w:tc>
          <w:tcPr>
            <w:tcW w:w="9036" w:type="dxa"/>
            <w:tcBorders>
              <w:top w:val="nil"/>
              <w:left w:val="single" w:sz="4" w:space="0" w:color="auto"/>
              <w:bottom w:val="nil"/>
              <w:right w:val="nil"/>
            </w:tcBorders>
          </w:tcPr>
          <w:p w14:paraId="30E2A5EA"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r w:rsidRPr="00E62BDC">
              <w:rPr>
                <w:rFonts w:ascii="Times New Roman" w:eastAsia="Calibri" w:hAnsi="Times New Roman" w:cs="Times New Roman"/>
                <w:sz w:val="24"/>
                <w:szCs w:val="24"/>
              </w:rPr>
              <w:t>- индивидуального жилищного строительства;</w:t>
            </w:r>
          </w:p>
        </w:tc>
      </w:tr>
      <w:tr w:rsidR="00E62BDC" w:rsidRPr="00E62BDC" w14:paraId="18234B84" w14:textId="77777777" w:rsidTr="009D0896">
        <w:trPr>
          <w:trHeight w:val="92"/>
        </w:trPr>
        <w:tc>
          <w:tcPr>
            <w:tcW w:w="10137" w:type="dxa"/>
            <w:gridSpan w:val="2"/>
            <w:tcBorders>
              <w:top w:val="nil"/>
              <w:left w:val="nil"/>
              <w:bottom w:val="nil"/>
              <w:right w:val="nil"/>
            </w:tcBorders>
          </w:tcPr>
          <w:p w14:paraId="6735DB19"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16"/>
                <w:szCs w:val="16"/>
              </w:rPr>
            </w:pPr>
          </w:p>
        </w:tc>
      </w:tr>
      <w:tr w:rsidR="00E62BDC" w:rsidRPr="00E62BDC" w14:paraId="1A9B2FF6" w14:textId="77777777" w:rsidTr="009D0896">
        <w:trPr>
          <w:trHeight w:val="297"/>
        </w:trPr>
        <w:tc>
          <w:tcPr>
            <w:tcW w:w="1101" w:type="dxa"/>
            <w:tcBorders>
              <w:top w:val="single" w:sz="4" w:space="0" w:color="auto"/>
              <w:bottom w:val="single" w:sz="4" w:space="0" w:color="auto"/>
            </w:tcBorders>
            <w:shd w:val="clear" w:color="auto" w:fill="E6E6E6"/>
          </w:tcPr>
          <w:p w14:paraId="1D14D3FB"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p>
        </w:tc>
        <w:tc>
          <w:tcPr>
            <w:tcW w:w="9036" w:type="dxa"/>
            <w:tcBorders>
              <w:top w:val="nil"/>
              <w:bottom w:val="nil"/>
              <w:right w:val="nil"/>
            </w:tcBorders>
          </w:tcPr>
          <w:p w14:paraId="43151388"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r w:rsidRPr="00E62BDC">
              <w:rPr>
                <w:rFonts w:ascii="Times New Roman" w:eastAsia="Calibri" w:hAnsi="Times New Roman" w:cs="Times New Roman"/>
                <w:sz w:val="24"/>
                <w:szCs w:val="24"/>
              </w:rPr>
              <w:t>- ведения личного подсобного хозяйства (приусадебный земельный участок);</w:t>
            </w:r>
          </w:p>
        </w:tc>
      </w:tr>
      <w:tr w:rsidR="00E62BDC" w:rsidRPr="00E62BDC" w14:paraId="5E41A554" w14:textId="77777777" w:rsidTr="009D0896">
        <w:tc>
          <w:tcPr>
            <w:tcW w:w="10137" w:type="dxa"/>
            <w:gridSpan w:val="2"/>
            <w:tcBorders>
              <w:top w:val="nil"/>
              <w:left w:val="nil"/>
              <w:bottom w:val="nil"/>
              <w:right w:val="nil"/>
            </w:tcBorders>
          </w:tcPr>
          <w:p w14:paraId="4E8BA4E4"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16"/>
                <w:szCs w:val="16"/>
              </w:rPr>
            </w:pPr>
          </w:p>
        </w:tc>
      </w:tr>
      <w:tr w:rsidR="00E62BDC" w:rsidRPr="00E62BDC" w14:paraId="730CC134" w14:textId="77777777" w:rsidTr="009D0896">
        <w:tc>
          <w:tcPr>
            <w:tcW w:w="1101" w:type="dxa"/>
            <w:tcBorders>
              <w:top w:val="single" w:sz="4" w:space="0" w:color="auto"/>
              <w:bottom w:val="single" w:sz="4" w:space="0" w:color="auto"/>
              <w:right w:val="single" w:sz="4" w:space="0" w:color="auto"/>
            </w:tcBorders>
            <w:shd w:val="clear" w:color="auto" w:fill="E6E6E6"/>
          </w:tcPr>
          <w:p w14:paraId="177073F1"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p>
        </w:tc>
        <w:tc>
          <w:tcPr>
            <w:tcW w:w="9036" w:type="dxa"/>
            <w:tcBorders>
              <w:top w:val="nil"/>
              <w:left w:val="single" w:sz="4" w:space="0" w:color="auto"/>
              <w:bottom w:val="nil"/>
              <w:right w:val="nil"/>
            </w:tcBorders>
          </w:tcPr>
          <w:p w14:paraId="501C91A8"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r w:rsidRPr="00E62BDC">
              <w:rPr>
                <w:rFonts w:ascii="Times New Roman" w:eastAsia="Calibri" w:hAnsi="Times New Roman" w:cs="Times New Roman"/>
                <w:sz w:val="24"/>
                <w:szCs w:val="24"/>
              </w:rPr>
              <w:t>- ведения огородничества;</w:t>
            </w:r>
          </w:p>
        </w:tc>
      </w:tr>
      <w:tr w:rsidR="00E62BDC" w:rsidRPr="00E62BDC" w14:paraId="46F00A80" w14:textId="77777777" w:rsidTr="009D0896">
        <w:tc>
          <w:tcPr>
            <w:tcW w:w="10137" w:type="dxa"/>
            <w:gridSpan w:val="2"/>
            <w:tcBorders>
              <w:top w:val="nil"/>
              <w:left w:val="nil"/>
              <w:bottom w:val="nil"/>
              <w:right w:val="nil"/>
            </w:tcBorders>
          </w:tcPr>
          <w:p w14:paraId="4B5CECAA"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16"/>
                <w:szCs w:val="16"/>
              </w:rPr>
            </w:pPr>
          </w:p>
        </w:tc>
      </w:tr>
      <w:tr w:rsidR="00E62BDC" w:rsidRPr="00E62BDC" w14:paraId="6BE2C3CD" w14:textId="77777777" w:rsidTr="009D0896">
        <w:tc>
          <w:tcPr>
            <w:tcW w:w="1101" w:type="dxa"/>
            <w:tcBorders>
              <w:top w:val="single" w:sz="4" w:space="0" w:color="auto"/>
              <w:bottom w:val="single" w:sz="4" w:space="0" w:color="auto"/>
              <w:right w:val="single" w:sz="4" w:space="0" w:color="auto"/>
            </w:tcBorders>
            <w:shd w:val="clear" w:color="auto" w:fill="E6E6E6"/>
          </w:tcPr>
          <w:p w14:paraId="01CFBB0D"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p>
        </w:tc>
        <w:tc>
          <w:tcPr>
            <w:tcW w:w="9036" w:type="dxa"/>
            <w:tcBorders>
              <w:top w:val="nil"/>
              <w:left w:val="single" w:sz="4" w:space="0" w:color="auto"/>
              <w:bottom w:val="nil"/>
              <w:right w:val="nil"/>
            </w:tcBorders>
          </w:tcPr>
          <w:p w14:paraId="1947A071" w14:textId="77777777" w:rsidR="000B0E28" w:rsidRPr="00E62BDC" w:rsidRDefault="000B0E28" w:rsidP="00874278">
            <w:pPr>
              <w:tabs>
                <w:tab w:val="left" w:pos="993"/>
              </w:tabs>
              <w:autoSpaceDE w:val="0"/>
              <w:autoSpaceDN w:val="0"/>
              <w:adjustRightInd w:val="0"/>
              <w:ind w:left="175" w:firstLine="567"/>
              <w:jc w:val="both"/>
              <w:rPr>
                <w:rFonts w:ascii="Times New Roman" w:eastAsia="Calibri" w:hAnsi="Times New Roman" w:cs="Times New Roman"/>
                <w:sz w:val="24"/>
                <w:szCs w:val="24"/>
              </w:rPr>
            </w:pPr>
            <w:r w:rsidRPr="00E62BDC">
              <w:rPr>
                <w:rFonts w:ascii="Times New Roman" w:eastAsia="Calibri" w:hAnsi="Times New Roman" w:cs="Times New Roman"/>
                <w:sz w:val="24"/>
                <w:szCs w:val="24"/>
              </w:rPr>
              <w:t>- ведения личного подсобного хозяйства (полевой земельный участок);</w:t>
            </w:r>
          </w:p>
        </w:tc>
      </w:tr>
      <w:tr w:rsidR="00E62BDC" w:rsidRPr="00E62BDC" w14:paraId="10557476" w14:textId="77777777" w:rsidTr="009D0896">
        <w:tc>
          <w:tcPr>
            <w:tcW w:w="10137" w:type="dxa"/>
            <w:gridSpan w:val="2"/>
            <w:tcBorders>
              <w:top w:val="nil"/>
              <w:left w:val="nil"/>
              <w:bottom w:val="nil"/>
              <w:right w:val="nil"/>
            </w:tcBorders>
          </w:tcPr>
          <w:p w14:paraId="757E7B84"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16"/>
                <w:szCs w:val="16"/>
              </w:rPr>
            </w:pPr>
          </w:p>
        </w:tc>
      </w:tr>
      <w:tr w:rsidR="00E62BDC" w:rsidRPr="00E62BDC" w14:paraId="7A72F1F8" w14:textId="77777777" w:rsidTr="009D0896">
        <w:tc>
          <w:tcPr>
            <w:tcW w:w="1101" w:type="dxa"/>
            <w:tcBorders>
              <w:top w:val="single" w:sz="4" w:space="0" w:color="auto"/>
              <w:bottom w:val="single" w:sz="4" w:space="0" w:color="auto"/>
            </w:tcBorders>
            <w:shd w:val="clear" w:color="auto" w:fill="E6E6E6"/>
          </w:tcPr>
          <w:p w14:paraId="39618FEF"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p>
        </w:tc>
        <w:tc>
          <w:tcPr>
            <w:tcW w:w="9036" w:type="dxa"/>
            <w:tcBorders>
              <w:top w:val="nil"/>
              <w:bottom w:val="nil"/>
              <w:right w:val="nil"/>
            </w:tcBorders>
          </w:tcPr>
          <w:p w14:paraId="6EDB9F16"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r w:rsidRPr="00E62BDC">
              <w:rPr>
                <w:rFonts w:ascii="Times New Roman" w:eastAsia="Calibri" w:hAnsi="Times New Roman" w:cs="Times New Roman"/>
                <w:sz w:val="24"/>
                <w:szCs w:val="24"/>
              </w:rPr>
              <w:t>- ведения садоводства.</w:t>
            </w:r>
          </w:p>
        </w:tc>
      </w:tr>
      <w:bookmarkEnd w:id="27"/>
      <w:bookmarkEnd w:id="28"/>
      <w:bookmarkEnd w:id="29"/>
      <w:bookmarkEnd w:id="30"/>
    </w:tbl>
    <w:p w14:paraId="4CAC101A" w14:textId="61F60602" w:rsidR="001C3BE4" w:rsidRPr="00E62BDC" w:rsidRDefault="001C3BE4" w:rsidP="00874278">
      <w:pPr>
        <w:tabs>
          <w:tab w:val="left" w:pos="993"/>
        </w:tabs>
        <w:autoSpaceDE w:val="0"/>
        <w:autoSpaceDN w:val="0"/>
        <w:adjustRightInd w:val="0"/>
        <w:ind w:firstLine="567"/>
        <w:contextualSpacing/>
        <w:jc w:val="both"/>
        <w:rPr>
          <w:rFonts w:eastAsia="Calibri"/>
          <w:sz w:val="28"/>
          <w:szCs w:val="28"/>
          <w:lang w:eastAsia="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
        <w:gridCol w:w="5918"/>
      </w:tblGrid>
      <w:tr w:rsidR="00E62BDC" w:rsidRPr="00E62BDC" w14:paraId="0B53A9D4" w14:textId="77777777" w:rsidTr="009D0896">
        <w:tc>
          <w:tcPr>
            <w:tcW w:w="3652" w:type="dxa"/>
          </w:tcPr>
          <w:p w14:paraId="6E86F266"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r w:rsidRPr="00E62BDC">
              <w:rPr>
                <w:rFonts w:eastAsia="Calibri"/>
                <w:sz w:val="24"/>
                <w:szCs w:val="24"/>
              </w:rPr>
              <w:t>В соответствии с частью</w:t>
            </w:r>
          </w:p>
        </w:tc>
        <w:tc>
          <w:tcPr>
            <w:tcW w:w="567" w:type="dxa"/>
            <w:tcBorders>
              <w:bottom w:val="single" w:sz="4" w:space="0" w:color="auto"/>
            </w:tcBorders>
          </w:tcPr>
          <w:p w14:paraId="4A0E2159"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tc>
        <w:tc>
          <w:tcPr>
            <w:tcW w:w="5918" w:type="dxa"/>
          </w:tcPr>
          <w:p w14:paraId="1B223B8F" w14:textId="5EE8F9DA" w:rsidR="000B0E28" w:rsidRPr="00E62BDC" w:rsidRDefault="000B0E28" w:rsidP="0049022F">
            <w:pPr>
              <w:tabs>
                <w:tab w:val="left" w:pos="993"/>
              </w:tabs>
              <w:autoSpaceDE w:val="0"/>
              <w:autoSpaceDN w:val="0"/>
              <w:adjustRightInd w:val="0"/>
              <w:jc w:val="both"/>
              <w:rPr>
                <w:rFonts w:eastAsia="Calibri"/>
                <w:sz w:val="24"/>
                <w:szCs w:val="24"/>
              </w:rPr>
            </w:pPr>
            <w:r w:rsidRPr="00E62BDC">
              <w:rPr>
                <w:rFonts w:eastAsia="Calibri"/>
                <w:sz w:val="24"/>
                <w:szCs w:val="24"/>
              </w:rPr>
              <w:t xml:space="preserve">статьи </w:t>
            </w:r>
            <w:r w:rsidR="0049022F">
              <w:rPr>
                <w:rFonts w:eastAsia="Calibri"/>
                <w:sz w:val="24"/>
                <w:szCs w:val="24"/>
              </w:rPr>
              <w:t xml:space="preserve">51 Жилищного кодекса Российской </w:t>
            </w:r>
            <w:r w:rsidRPr="00E62BDC">
              <w:rPr>
                <w:rFonts w:eastAsia="Calibri"/>
                <w:sz w:val="24"/>
                <w:szCs w:val="24"/>
              </w:rPr>
              <w:t>Федерации</w:t>
            </w:r>
          </w:p>
        </w:tc>
      </w:tr>
      <w:tr w:rsidR="00E62BDC" w:rsidRPr="00E62BDC" w14:paraId="55A2A464" w14:textId="77777777" w:rsidTr="009D0896">
        <w:tc>
          <w:tcPr>
            <w:tcW w:w="10137" w:type="dxa"/>
            <w:gridSpan w:val="3"/>
          </w:tcPr>
          <w:p w14:paraId="23A6EB6E"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r w:rsidRPr="00E62BDC">
              <w:rPr>
                <w:rFonts w:eastAsia="Calibri"/>
                <w:sz w:val="24"/>
                <w:szCs w:val="24"/>
              </w:rPr>
              <w:t>считаюсь нуждающимся в жилом помещении по следующим обстоятельствам:</w:t>
            </w:r>
          </w:p>
        </w:tc>
      </w:tr>
      <w:tr w:rsidR="00E62BDC" w:rsidRPr="00E62BDC" w14:paraId="41C644C7" w14:textId="77777777" w:rsidTr="009D0896">
        <w:tc>
          <w:tcPr>
            <w:tcW w:w="10137" w:type="dxa"/>
            <w:gridSpan w:val="3"/>
            <w:tcBorders>
              <w:bottom w:val="single" w:sz="4" w:space="0" w:color="auto"/>
            </w:tcBorders>
          </w:tcPr>
          <w:p w14:paraId="5B896A77"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tc>
      </w:tr>
      <w:tr w:rsidR="00E62BDC" w:rsidRPr="00E62BDC" w14:paraId="0D702741" w14:textId="77777777" w:rsidTr="009D0896">
        <w:tc>
          <w:tcPr>
            <w:tcW w:w="10137" w:type="dxa"/>
            <w:gridSpan w:val="3"/>
            <w:tcBorders>
              <w:top w:val="single" w:sz="4" w:space="0" w:color="auto"/>
              <w:bottom w:val="single" w:sz="4" w:space="0" w:color="auto"/>
            </w:tcBorders>
          </w:tcPr>
          <w:p w14:paraId="6E494F32" w14:textId="77777777" w:rsidR="000B0E28" w:rsidRPr="00E62BDC" w:rsidRDefault="000B0E28" w:rsidP="00874278">
            <w:pPr>
              <w:tabs>
                <w:tab w:val="left" w:pos="993"/>
              </w:tabs>
              <w:autoSpaceDE w:val="0"/>
              <w:autoSpaceDN w:val="0"/>
              <w:adjustRightInd w:val="0"/>
              <w:ind w:firstLine="567"/>
              <w:jc w:val="right"/>
              <w:rPr>
                <w:rFonts w:eastAsia="Calibri"/>
                <w:sz w:val="24"/>
                <w:szCs w:val="24"/>
              </w:rPr>
            </w:pPr>
            <w:r w:rsidRPr="00E62BDC">
              <w:rPr>
                <w:rFonts w:eastAsia="Calibri"/>
                <w:sz w:val="24"/>
                <w:szCs w:val="24"/>
              </w:rPr>
              <w:t>.</w:t>
            </w:r>
          </w:p>
        </w:tc>
      </w:tr>
    </w:tbl>
    <w:p w14:paraId="3B5DDE71" w14:textId="77777777" w:rsidR="000B0E28" w:rsidRPr="00E62BDC" w:rsidRDefault="000B0E28" w:rsidP="00874278">
      <w:pPr>
        <w:tabs>
          <w:tab w:val="left" w:pos="993"/>
        </w:tabs>
        <w:autoSpaceDE w:val="0"/>
        <w:autoSpaceDN w:val="0"/>
        <w:adjustRightInd w:val="0"/>
        <w:ind w:firstLine="567"/>
        <w:jc w:val="center"/>
        <w:rPr>
          <w:rFonts w:eastAsia="Calibri"/>
        </w:rPr>
      </w:pPr>
      <w:proofErr w:type="gramStart"/>
      <w:r w:rsidRPr="00E62BDC">
        <w:rPr>
          <w:rFonts w:eastAsia="Calibri"/>
        </w:rPr>
        <w:t>(заполняется в целях предоставления земельного участка для индивидуального жилищного строительства, ведения личного подсобного хозяйства (приусадебный земельный участок)</w:t>
      </w:r>
      <w:proofErr w:type="gramEnd"/>
    </w:p>
    <w:p w14:paraId="36517875" w14:textId="77777777" w:rsidR="000B0E28" w:rsidRPr="00E62BDC" w:rsidRDefault="000B0E28" w:rsidP="00874278">
      <w:pPr>
        <w:tabs>
          <w:tab w:val="left" w:pos="993"/>
        </w:tabs>
        <w:autoSpaceDE w:val="0"/>
        <w:autoSpaceDN w:val="0"/>
        <w:adjustRightInd w:val="0"/>
        <w:ind w:firstLine="567"/>
        <w:contextualSpacing/>
        <w:jc w:val="both"/>
        <w:rPr>
          <w:rFonts w:eastAsia="Calibri"/>
          <w:sz w:val="28"/>
          <w:szCs w:val="28"/>
          <w:lang w:eastAsia="en-US"/>
        </w:rPr>
      </w:pPr>
    </w:p>
    <w:p w14:paraId="3343CBF0" w14:textId="77777777" w:rsidR="000B0E28" w:rsidRPr="00E62BDC" w:rsidRDefault="000B0E28" w:rsidP="00874278">
      <w:pPr>
        <w:tabs>
          <w:tab w:val="left" w:pos="993"/>
        </w:tabs>
        <w:autoSpaceDE w:val="0"/>
        <w:autoSpaceDN w:val="0"/>
        <w:adjustRightInd w:val="0"/>
        <w:ind w:firstLine="567"/>
        <w:jc w:val="both"/>
        <w:rPr>
          <w:rFonts w:eastAsia="Calibri"/>
          <w:sz w:val="24"/>
          <w:szCs w:val="28"/>
        </w:rPr>
      </w:pPr>
      <w:r w:rsidRPr="00E62BDC">
        <w:rPr>
          <w:rFonts w:eastAsia="Calibri"/>
          <w:sz w:val="24"/>
          <w:szCs w:val="28"/>
        </w:rPr>
        <w:t>Сообщаю сведения о составе семьи и других совместно проживающих со мной лицах:</w:t>
      </w:r>
    </w:p>
    <w:tbl>
      <w:tblPr>
        <w:tblStyle w:val="11"/>
        <w:tblW w:w="10173" w:type="dxa"/>
        <w:tblLook w:val="04A0" w:firstRow="1" w:lastRow="0" w:firstColumn="1" w:lastColumn="0" w:noHBand="0" w:noVBand="1"/>
      </w:tblPr>
      <w:tblGrid>
        <w:gridCol w:w="553"/>
        <w:gridCol w:w="2390"/>
        <w:gridCol w:w="1701"/>
        <w:gridCol w:w="1701"/>
        <w:gridCol w:w="3828"/>
      </w:tblGrid>
      <w:tr w:rsidR="00E62BDC" w:rsidRPr="00E62BDC" w14:paraId="1433D806" w14:textId="77777777" w:rsidTr="009D0896">
        <w:tc>
          <w:tcPr>
            <w:tcW w:w="553" w:type="dxa"/>
          </w:tcPr>
          <w:p w14:paraId="4AF38503" w14:textId="77777777" w:rsidR="000B0E28" w:rsidRPr="00E62BDC" w:rsidRDefault="000B0E28" w:rsidP="00874278">
            <w:pPr>
              <w:tabs>
                <w:tab w:val="left" w:pos="993"/>
              </w:tabs>
              <w:autoSpaceDE w:val="0"/>
              <w:autoSpaceDN w:val="0"/>
              <w:adjustRightInd w:val="0"/>
              <w:spacing w:after="160" w:line="259" w:lineRule="auto"/>
              <w:ind w:firstLine="567"/>
              <w:jc w:val="center"/>
              <w:rPr>
                <w:rFonts w:eastAsia="Calibri"/>
                <w:sz w:val="24"/>
                <w:szCs w:val="28"/>
              </w:rPr>
            </w:pPr>
            <w:r w:rsidRPr="00E62BDC">
              <w:rPr>
                <w:rFonts w:eastAsia="Calibri"/>
                <w:sz w:val="24"/>
                <w:szCs w:val="28"/>
              </w:rPr>
              <w:lastRenderedPageBreak/>
              <w:t xml:space="preserve">№ </w:t>
            </w:r>
            <w:proofErr w:type="gramStart"/>
            <w:r w:rsidRPr="00E62BDC">
              <w:rPr>
                <w:rFonts w:eastAsia="Calibri"/>
                <w:sz w:val="24"/>
                <w:szCs w:val="28"/>
              </w:rPr>
              <w:t>п</w:t>
            </w:r>
            <w:proofErr w:type="gramEnd"/>
            <w:r w:rsidRPr="00E62BDC">
              <w:rPr>
                <w:rFonts w:eastAsia="Calibri"/>
                <w:sz w:val="24"/>
                <w:szCs w:val="28"/>
              </w:rPr>
              <w:t>/п</w:t>
            </w:r>
          </w:p>
        </w:tc>
        <w:tc>
          <w:tcPr>
            <w:tcW w:w="2390" w:type="dxa"/>
          </w:tcPr>
          <w:p w14:paraId="7B42A139" w14:textId="77777777" w:rsidR="000B0E28" w:rsidRPr="00E62BDC" w:rsidRDefault="000B0E28" w:rsidP="00874278">
            <w:pPr>
              <w:tabs>
                <w:tab w:val="left" w:pos="993"/>
              </w:tabs>
              <w:autoSpaceDE w:val="0"/>
              <w:autoSpaceDN w:val="0"/>
              <w:adjustRightInd w:val="0"/>
              <w:spacing w:after="160" w:line="259" w:lineRule="auto"/>
              <w:ind w:firstLine="567"/>
              <w:jc w:val="center"/>
              <w:rPr>
                <w:rFonts w:eastAsia="Calibri"/>
                <w:sz w:val="24"/>
                <w:szCs w:val="28"/>
              </w:rPr>
            </w:pPr>
            <w:r w:rsidRPr="00E62BDC">
              <w:rPr>
                <w:rFonts w:eastAsia="Calibri"/>
                <w:sz w:val="24"/>
                <w:szCs w:val="28"/>
              </w:rPr>
              <w:t>Фамилия, имя, отчество (при наличии)</w:t>
            </w:r>
          </w:p>
        </w:tc>
        <w:tc>
          <w:tcPr>
            <w:tcW w:w="1701" w:type="dxa"/>
          </w:tcPr>
          <w:p w14:paraId="462FFF71" w14:textId="77777777" w:rsidR="000B0E28" w:rsidRPr="00E62BDC" w:rsidRDefault="000B0E28" w:rsidP="00874278">
            <w:pPr>
              <w:tabs>
                <w:tab w:val="left" w:pos="993"/>
              </w:tabs>
              <w:autoSpaceDE w:val="0"/>
              <w:autoSpaceDN w:val="0"/>
              <w:adjustRightInd w:val="0"/>
              <w:spacing w:after="160" w:line="259" w:lineRule="auto"/>
              <w:ind w:firstLine="567"/>
              <w:jc w:val="center"/>
              <w:rPr>
                <w:rFonts w:eastAsia="Calibri"/>
                <w:sz w:val="24"/>
                <w:szCs w:val="28"/>
              </w:rPr>
            </w:pPr>
            <w:r w:rsidRPr="00E62BDC">
              <w:rPr>
                <w:rFonts w:eastAsia="Calibri"/>
                <w:sz w:val="24"/>
                <w:szCs w:val="28"/>
              </w:rPr>
              <w:t>Число, месяц, год рождения</w:t>
            </w:r>
          </w:p>
        </w:tc>
        <w:tc>
          <w:tcPr>
            <w:tcW w:w="1701" w:type="dxa"/>
          </w:tcPr>
          <w:p w14:paraId="3A677615" w14:textId="77777777" w:rsidR="000B0E28" w:rsidRPr="00E62BDC" w:rsidRDefault="000B0E28" w:rsidP="00874278">
            <w:pPr>
              <w:tabs>
                <w:tab w:val="left" w:pos="993"/>
              </w:tabs>
              <w:autoSpaceDE w:val="0"/>
              <w:autoSpaceDN w:val="0"/>
              <w:adjustRightInd w:val="0"/>
              <w:spacing w:after="160" w:line="259" w:lineRule="auto"/>
              <w:ind w:firstLine="567"/>
              <w:jc w:val="center"/>
              <w:rPr>
                <w:rFonts w:eastAsia="Calibri"/>
                <w:sz w:val="24"/>
                <w:szCs w:val="28"/>
              </w:rPr>
            </w:pPr>
            <w:r w:rsidRPr="00E62BDC">
              <w:rPr>
                <w:rFonts w:eastAsia="Calibri"/>
                <w:sz w:val="24"/>
                <w:szCs w:val="28"/>
              </w:rPr>
              <w:t>Родственные отношения</w:t>
            </w:r>
          </w:p>
        </w:tc>
        <w:tc>
          <w:tcPr>
            <w:tcW w:w="3828" w:type="dxa"/>
          </w:tcPr>
          <w:p w14:paraId="2E29C9EA" w14:textId="77777777" w:rsidR="000B0E28" w:rsidRPr="00E62BDC" w:rsidRDefault="000B0E28" w:rsidP="00874278">
            <w:pPr>
              <w:tabs>
                <w:tab w:val="left" w:pos="993"/>
              </w:tabs>
              <w:autoSpaceDE w:val="0"/>
              <w:autoSpaceDN w:val="0"/>
              <w:adjustRightInd w:val="0"/>
              <w:spacing w:after="160" w:line="259" w:lineRule="auto"/>
              <w:ind w:firstLine="567"/>
              <w:jc w:val="center"/>
              <w:rPr>
                <w:rFonts w:eastAsia="Calibri"/>
                <w:sz w:val="24"/>
                <w:szCs w:val="28"/>
              </w:rPr>
            </w:pPr>
            <w:r w:rsidRPr="00E62BDC">
              <w:rPr>
                <w:rFonts w:eastAsia="Calibri"/>
                <w:sz w:val="24"/>
                <w:szCs w:val="28"/>
              </w:rPr>
              <w:t>Адрес регистрации по месту жительства (вид регистрации)</w:t>
            </w:r>
          </w:p>
        </w:tc>
      </w:tr>
      <w:tr w:rsidR="00E62BDC" w:rsidRPr="00E62BDC" w14:paraId="7BBC1351" w14:textId="77777777" w:rsidTr="0049022F">
        <w:trPr>
          <w:trHeight w:val="358"/>
        </w:trPr>
        <w:tc>
          <w:tcPr>
            <w:tcW w:w="553" w:type="dxa"/>
          </w:tcPr>
          <w:p w14:paraId="23F312A2"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r w:rsidRPr="00E62BDC">
              <w:rPr>
                <w:rFonts w:eastAsia="Calibri"/>
                <w:sz w:val="24"/>
                <w:szCs w:val="28"/>
              </w:rPr>
              <w:t>1.</w:t>
            </w:r>
          </w:p>
        </w:tc>
        <w:tc>
          <w:tcPr>
            <w:tcW w:w="2390" w:type="dxa"/>
          </w:tcPr>
          <w:p w14:paraId="3F1E8A06"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11A1D25D"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080FE685" w14:textId="77777777" w:rsidR="000B0E28" w:rsidRPr="00E62BDC" w:rsidRDefault="000B0E28" w:rsidP="00874278">
            <w:pPr>
              <w:tabs>
                <w:tab w:val="left" w:pos="993"/>
              </w:tabs>
              <w:autoSpaceDE w:val="0"/>
              <w:autoSpaceDN w:val="0"/>
              <w:adjustRightInd w:val="0"/>
              <w:spacing w:after="160" w:line="259" w:lineRule="auto"/>
              <w:ind w:firstLine="567"/>
              <w:jc w:val="center"/>
              <w:rPr>
                <w:rFonts w:eastAsia="Calibri"/>
                <w:sz w:val="24"/>
                <w:szCs w:val="28"/>
              </w:rPr>
            </w:pPr>
          </w:p>
        </w:tc>
        <w:tc>
          <w:tcPr>
            <w:tcW w:w="3828" w:type="dxa"/>
          </w:tcPr>
          <w:p w14:paraId="650B40A6"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r>
      <w:tr w:rsidR="00E62BDC" w:rsidRPr="00E62BDC" w14:paraId="096FB8B3" w14:textId="77777777" w:rsidTr="009D0896">
        <w:tc>
          <w:tcPr>
            <w:tcW w:w="553" w:type="dxa"/>
          </w:tcPr>
          <w:p w14:paraId="793E03A8"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r w:rsidRPr="00E62BDC">
              <w:rPr>
                <w:rFonts w:eastAsia="Calibri"/>
                <w:sz w:val="24"/>
                <w:szCs w:val="28"/>
              </w:rPr>
              <w:t>2.</w:t>
            </w:r>
          </w:p>
        </w:tc>
        <w:tc>
          <w:tcPr>
            <w:tcW w:w="2390" w:type="dxa"/>
          </w:tcPr>
          <w:p w14:paraId="5B1F4056"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58F40A44"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253AC98B"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3828" w:type="dxa"/>
          </w:tcPr>
          <w:p w14:paraId="5B52901E"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r>
      <w:tr w:rsidR="00E62BDC" w:rsidRPr="00E62BDC" w14:paraId="7F48F3AC" w14:textId="77777777" w:rsidTr="009D0896">
        <w:tc>
          <w:tcPr>
            <w:tcW w:w="553" w:type="dxa"/>
          </w:tcPr>
          <w:p w14:paraId="1E0D70CA"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r w:rsidRPr="00E62BDC">
              <w:rPr>
                <w:rFonts w:eastAsia="Calibri"/>
                <w:sz w:val="24"/>
                <w:szCs w:val="28"/>
              </w:rPr>
              <w:t>3.</w:t>
            </w:r>
          </w:p>
        </w:tc>
        <w:tc>
          <w:tcPr>
            <w:tcW w:w="2390" w:type="dxa"/>
          </w:tcPr>
          <w:p w14:paraId="04ACACFC"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6F74EA7A"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73544D98"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3828" w:type="dxa"/>
          </w:tcPr>
          <w:p w14:paraId="0431A30E"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r>
      <w:tr w:rsidR="000B0E28" w:rsidRPr="00E62BDC" w14:paraId="26BBEF4E" w14:textId="77777777" w:rsidTr="009D0896">
        <w:tc>
          <w:tcPr>
            <w:tcW w:w="553" w:type="dxa"/>
          </w:tcPr>
          <w:p w14:paraId="2CB91867"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r w:rsidRPr="00E62BDC">
              <w:rPr>
                <w:rFonts w:eastAsia="Calibri"/>
                <w:sz w:val="24"/>
                <w:szCs w:val="28"/>
              </w:rPr>
              <w:t>4.</w:t>
            </w:r>
          </w:p>
        </w:tc>
        <w:tc>
          <w:tcPr>
            <w:tcW w:w="2390" w:type="dxa"/>
          </w:tcPr>
          <w:p w14:paraId="53E9F844"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51E6222B"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04B9A0D2"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3828" w:type="dxa"/>
          </w:tcPr>
          <w:p w14:paraId="605B398E"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r>
    </w:tbl>
    <w:p w14:paraId="12D83A56" w14:textId="77777777" w:rsidR="000B0E28" w:rsidRPr="00E62BDC" w:rsidRDefault="000B0E28" w:rsidP="00874278">
      <w:pPr>
        <w:tabs>
          <w:tab w:val="left" w:pos="993"/>
        </w:tabs>
        <w:autoSpaceDE w:val="0"/>
        <w:autoSpaceDN w:val="0"/>
        <w:adjustRightInd w:val="0"/>
        <w:ind w:firstLine="567"/>
        <w:jc w:val="both"/>
        <w:rPr>
          <w:rFonts w:eastAsia="Calibri"/>
          <w:sz w:val="24"/>
          <w:szCs w:val="28"/>
        </w:rPr>
      </w:pPr>
    </w:p>
    <w:p w14:paraId="0C42B529" w14:textId="77777777" w:rsidR="000B0E28" w:rsidRPr="00E62BDC" w:rsidRDefault="000B0E28" w:rsidP="00874278">
      <w:pPr>
        <w:tabs>
          <w:tab w:val="left" w:pos="993"/>
        </w:tabs>
        <w:ind w:firstLine="567"/>
        <w:jc w:val="both"/>
        <w:rPr>
          <w:sz w:val="24"/>
          <w:szCs w:val="28"/>
        </w:rPr>
      </w:pPr>
      <w:r w:rsidRPr="00E62BDC">
        <w:rPr>
          <w:sz w:val="24"/>
          <w:szCs w:val="28"/>
        </w:rPr>
        <w:t>О принятом решении прошу проинформировать меня следующим способом: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072"/>
      </w:tblGrid>
      <w:tr w:rsidR="00E62BDC" w:rsidRPr="00E62BDC" w14:paraId="7A6E48ED" w14:textId="77777777" w:rsidTr="009D0896">
        <w:tc>
          <w:tcPr>
            <w:tcW w:w="846" w:type="dxa"/>
            <w:tcBorders>
              <w:right w:val="single" w:sz="4" w:space="0" w:color="auto"/>
            </w:tcBorders>
            <w:shd w:val="pct10" w:color="auto" w:fill="auto"/>
          </w:tcPr>
          <w:p w14:paraId="762C970B" w14:textId="77777777" w:rsidR="000B0E28" w:rsidRPr="00E62BDC" w:rsidRDefault="000B0E28" w:rsidP="00874278">
            <w:pPr>
              <w:tabs>
                <w:tab w:val="left" w:pos="993"/>
              </w:tabs>
              <w:ind w:firstLine="567"/>
              <w:jc w:val="both"/>
              <w:rPr>
                <w:sz w:val="24"/>
                <w:szCs w:val="28"/>
              </w:rPr>
            </w:pPr>
          </w:p>
        </w:tc>
        <w:tc>
          <w:tcPr>
            <w:tcW w:w="9072" w:type="dxa"/>
            <w:tcBorders>
              <w:top w:val="nil"/>
              <w:left w:val="single" w:sz="4" w:space="0" w:color="auto"/>
              <w:bottom w:val="nil"/>
              <w:right w:val="nil"/>
            </w:tcBorders>
          </w:tcPr>
          <w:p w14:paraId="27AB8732" w14:textId="77777777" w:rsidR="000B0E28" w:rsidRPr="00E62BDC" w:rsidRDefault="000B0E28" w:rsidP="00874278">
            <w:pPr>
              <w:tabs>
                <w:tab w:val="left" w:pos="993"/>
              </w:tabs>
              <w:ind w:left="459" w:firstLine="567"/>
              <w:jc w:val="both"/>
              <w:rPr>
                <w:sz w:val="24"/>
                <w:szCs w:val="28"/>
              </w:rPr>
            </w:pPr>
            <w:r w:rsidRPr="00E62BDC">
              <w:rPr>
                <w:sz w:val="24"/>
                <w:szCs w:val="28"/>
              </w:rPr>
              <w:t>посредством почтового отправления;</w:t>
            </w:r>
          </w:p>
        </w:tc>
      </w:tr>
      <w:tr w:rsidR="00E62BDC" w:rsidRPr="00E62BDC" w14:paraId="21C9ABE0" w14:textId="77777777" w:rsidTr="009D0896">
        <w:tc>
          <w:tcPr>
            <w:tcW w:w="846" w:type="dxa"/>
            <w:tcBorders>
              <w:right w:val="single" w:sz="4" w:space="0" w:color="auto"/>
            </w:tcBorders>
            <w:shd w:val="pct10" w:color="auto" w:fill="auto"/>
          </w:tcPr>
          <w:p w14:paraId="73F09C0A" w14:textId="77777777" w:rsidR="000B0E28" w:rsidRPr="00E62BDC" w:rsidRDefault="000B0E28" w:rsidP="00874278">
            <w:pPr>
              <w:tabs>
                <w:tab w:val="left" w:pos="993"/>
              </w:tabs>
              <w:ind w:firstLine="567"/>
              <w:jc w:val="both"/>
              <w:rPr>
                <w:sz w:val="24"/>
                <w:szCs w:val="28"/>
              </w:rPr>
            </w:pPr>
          </w:p>
        </w:tc>
        <w:tc>
          <w:tcPr>
            <w:tcW w:w="9072" w:type="dxa"/>
            <w:tcBorders>
              <w:top w:val="nil"/>
              <w:left w:val="single" w:sz="4" w:space="0" w:color="auto"/>
              <w:bottom w:val="nil"/>
              <w:right w:val="nil"/>
            </w:tcBorders>
          </w:tcPr>
          <w:p w14:paraId="709F13DB" w14:textId="77777777" w:rsidR="000B0E28" w:rsidRPr="00E62BDC" w:rsidRDefault="000B0E28" w:rsidP="00874278">
            <w:pPr>
              <w:tabs>
                <w:tab w:val="left" w:pos="993"/>
              </w:tabs>
              <w:ind w:left="459" w:firstLine="567"/>
              <w:jc w:val="both"/>
              <w:rPr>
                <w:sz w:val="24"/>
                <w:szCs w:val="28"/>
              </w:rPr>
            </w:pPr>
            <w:r w:rsidRPr="00E62BDC">
              <w:rPr>
                <w:sz w:val="24"/>
                <w:szCs w:val="28"/>
              </w:rPr>
              <w:t>в электронной форме.</w:t>
            </w:r>
          </w:p>
        </w:tc>
      </w:tr>
    </w:tbl>
    <w:p w14:paraId="50D378D4"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p w14:paraId="5BCF4FA8" w14:textId="77777777" w:rsidR="000B0E28" w:rsidRPr="00E62BDC" w:rsidRDefault="000B0E28" w:rsidP="00874278">
      <w:pPr>
        <w:tabs>
          <w:tab w:val="left" w:pos="993"/>
        </w:tabs>
        <w:autoSpaceDE w:val="0"/>
        <w:autoSpaceDN w:val="0"/>
        <w:adjustRightInd w:val="0"/>
        <w:ind w:firstLine="567"/>
        <w:contextualSpacing/>
        <w:jc w:val="both"/>
        <w:rPr>
          <w:rFonts w:eastAsia="Calibri"/>
          <w:sz w:val="24"/>
          <w:szCs w:val="28"/>
        </w:rPr>
      </w:pPr>
      <w:bookmarkStart w:id="34" w:name="OLE_LINK58"/>
      <w:bookmarkStart w:id="35" w:name="OLE_LINK59"/>
      <w:r w:rsidRPr="00E62BDC">
        <w:rPr>
          <w:rFonts w:eastAsia="Calibri"/>
          <w:sz w:val="24"/>
          <w:szCs w:val="28"/>
        </w:rPr>
        <w:t>Приложение:</w:t>
      </w:r>
    </w:p>
    <w:bookmarkEnd w:id="34"/>
    <w:bookmarkEnd w:id="35"/>
    <w:p w14:paraId="3B2FB66D" w14:textId="77777777" w:rsidR="000B0E28" w:rsidRPr="00E62BDC" w:rsidRDefault="000B0E28" w:rsidP="00874278">
      <w:pPr>
        <w:tabs>
          <w:tab w:val="left" w:pos="993"/>
        </w:tabs>
        <w:autoSpaceDE w:val="0"/>
        <w:autoSpaceDN w:val="0"/>
        <w:adjustRightInd w:val="0"/>
        <w:ind w:firstLine="567"/>
        <w:contextualSpacing/>
        <w:jc w:val="both"/>
        <w:rPr>
          <w:rFonts w:eastAsia="Calibri"/>
          <w:sz w:val="24"/>
          <w:szCs w:val="28"/>
        </w:rPr>
      </w:pPr>
    </w:p>
    <w:p w14:paraId="307637A2" w14:textId="77777777" w:rsidR="000B0E28" w:rsidRPr="00E62BDC" w:rsidRDefault="000B0E28" w:rsidP="00874278">
      <w:pPr>
        <w:tabs>
          <w:tab w:val="left" w:pos="993"/>
        </w:tabs>
        <w:autoSpaceDE w:val="0"/>
        <w:autoSpaceDN w:val="0"/>
        <w:adjustRightInd w:val="0"/>
        <w:ind w:firstLine="567"/>
        <w:contextualSpacing/>
        <w:jc w:val="both"/>
        <w:rPr>
          <w:rFonts w:eastAsia="Calibri"/>
          <w:sz w:val="24"/>
          <w:szCs w:val="28"/>
        </w:rPr>
      </w:pPr>
    </w:p>
    <w:p w14:paraId="424118FE" w14:textId="77777777" w:rsidR="000B0E28" w:rsidRPr="00E62BDC" w:rsidRDefault="000B0E28" w:rsidP="00874278">
      <w:pPr>
        <w:tabs>
          <w:tab w:val="left" w:pos="993"/>
        </w:tabs>
        <w:autoSpaceDE w:val="0"/>
        <w:autoSpaceDN w:val="0"/>
        <w:adjustRightInd w:val="0"/>
        <w:ind w:firstLine="567"/>
        <w:jc w:val="both"/>
        <w:rPr>
          <w:rFonts w:eastAsia="Calibri"/>
          <w:sz w:val="24"/>
          <w:szCs w:val="28"/>
        </w:rPr>
      </w:pPr>
      <w:bookmarkStart w:id="36" w:name="_Hlk29910710"/>
      <w:proofErr w:type="gramStart"/>
      <w:r w:rsidRPr="00E62BDC">
        <w:rPr>
          <w:rFonts w:eastAsia="Calibri"/>
          <w:sz w:val="24"/>
          <w:szCs w:val="28"/>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дату рождения, адрес места жительства (места пребывания), контактные телефоны, реквизиты документа, удостоверяющего личность, сведения о дате выдачи указанного документа и выдавшем его органе;</w:t>
      </w:r>
      <w:proofErr w:type="gramEnd"/>
      <w:r w:rsidRPr="00E62BDC">
        <w:rPr>
          <w:rFonts w:eastAsia="Calibri"/>
          <w:sz w:val="24"/>
          <w:szCs w:val="28"/>
        </w:rPr>
        <w:t xml:space="preserve"> фамилия, имя, отчество ребенка, его дату рождения, адрес места жительства (места пребывания), реквизиты документа, подтверждающего родственные отношения, или документа, удостоверяющего личность лиц старше 14 лет,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данные справки медицинского учреждения.</w:t>
      </w:r>
    </w:p>
    <w:p w14:paraId="5668ABA1" w14:textId="18680E0A" w:rsidR="000B0E28" w:rsidRPr="00E62BDC" w:rsidRDefault="00451AFA" w:rsidP="00874278">
      <w:pPr>
        <w:tabs>
          <w:tab w:val="left" w:pos="993"/>
        </w:tabs>
        <w:autoSpaceDE w:val="0"/>
        <w:autoSpaceDN w:val="0"/>
        <w:adjustRightInd w:val="0"/>
        <w:ind w:firstLine="567"/>
        <w:jc w:val="both"/>
        <w:rPr>
          <w:rFonts w:eastAsia="Calibri"/>
          <w:sz w:val="24"/>
          <w:szCs w:val="28"/>
        </w:rPr>
      </w:pPr>
      <w:r>
        <w:rPr>
          <w:rFonts w:eastAsia="Calibri"/>
          <w:sz w:val="24"/>
          <w:szCs w:val="28"/>
        </w:rPr>
        <w:t>Разрешаю администрации Хлевенского муниципального района Липецкой области</w:t>
      </w:r>
    </w:p>
    <w:p w14:paraId="273CC6C2" w14:textId="77777777" w:rsidR="000B0E28" w:rsidRPr="00E62BDC" w:rsidRDefault="000B0E28" w:rsidP="00451AFA">
      <w:pPr>
        <w:tabs>
          <w:tab w:val="left" w:pos="993"/>
        </w:tabs>
        <w:autoSpaceDE w:val="0"/>
        <w:autoSpaceDN w:val="0"/>
        <w:adjustRightInd w:val="0"/>
        <w:jc w:val="both"/>
        <w:rPr>
          <w:rFonts w:eastAsia="Calibri"/>
          <w:sz w:val="24"/>
          <w:szCs w:val="28"/>
        </w:rPr>
      </w:pPr>
      <w:proofErr w:type="gramStart"/>
      <w:r w:rsidRPr="00E62BDC">
        <w:rPr>
          <w:rFonts w:eastAsia="Calibri"/>
          <w:sz w:val="24"/>
          <w:szCs w:val="28"/>
        </w:rPr>
        <w:t>запрашивать у третьих лиц дополнительные сведения, которые могут потребоваться для предоставления земельного участка (в том числе при постановке меня на учет в целях предоставления земельного участка, снятии с такого учета), а также запрашивать недостающие документы и использовать данную информацию при решении вопроса о постановке или об отказе в постановке на учет в целях предоставления земельного участка, о снятии с такого</w:t>
      </w:r>
      <w:proofErr w:type="gramEnd"/>
      <w:r w:rsidRPr="00E62BDC">
        <w:rPr>
          <w:rFonts w:eastAsia="Calibri"/>
          <w:sz w:val="24"/>
          <w:szCs w:val="28"/>
        </w:rPr>
        <w:t xml:space="preserve"> учета,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14:paraId="61A1D7EB" w14:textId="77777777" w:rsidR="000B0E28" w:rsidRPr="00E62BDC" w:rsidRDefault="000B0E28" w:rsidP="00874278">
      <w:pPr>
        <w:tabs>
          <w:tab w:val="left" w:pos="993"/>
        </w:tabs>
        <w:autoSpaceDE w:val="0"/>
        <w:autoSpaceDN w:val="0"/>
        <w:adjustRightInd w:val="0"/>
        <w:ind w:firstLine="567"/>
        <w:jc w:val="both"/>
        <w:rPr>
          <w:rFonts w:eastAsia="Calibri"/>
          <w:sz w:val="24"/>
          <w:szCs w:val="28"/>
        </w:rPr>
      </w:pPr>
      <w:r w:rsidRPr="00E62BDC">
        <w:rPr>
          <w:rFonts w:eastAsia="Calibri"/>
          <w:sz w:val="24"/>
          <w:szCs w:val="28"/>
        </w:rPr>
        <w:t>Сохраняю за собой право отозвать данное согласие письменным заявлением с любой даты.</w:t>
      </w:r>
    </w:p>
    <w:p w14:paraId="18E52B3D" w14:textId="3A3A5A20" w:rsidR="000B0E28" w:rsidRPr="00E62BDC" w:rsidRDefault="000B0E28" w:rsidP="00874278">
      <w:pPr>
        <w:tabs>
          <w:tab w:val="left" w:pos="993"/>
        </w:tabs>
        <w:autoSpaceDE w:val="0"/>
        <w:autoSpaceDN w:val="0"/>
        <w:adjustRightInd w:val="0"/>
        <w:ind w:firstLine="567"/>
        <w:jc w:val="both"/>
        <w:rPr>
          <w:rFonts w:eastAsia="Calibri"/>
          <w:sz w:val="24"/>
          <w:szCs w:val="28"/>
        </w:rPr>
      </w:pPr>
      <w:r w:rsidRPr="00E62BDC">
        <w:rPr>
          <w:rFonts w:eastAsia="Calibri"/>
          <w:sz w:val="24"/>
          <w:szCs w:val="28"/>
        </w:rPr>
        <w:t>Согласие на обработку персональных данных совершеннолетних лиц, указанных в качестве членов семьи субъекта персональных данных, и</w:t>
      </w:r>
      <w:r w:rsidR="0049022F">
        <w:rPr>
          <w:rFonts w:eastAsia="Calibri"/>
          <w:sz w:val="24"/>
          <w:szCs w:val="28"/>
        </w:rPr>
        <w:t xml:space="preserve"> </w:t>
      </w:r>
      <w:r w:rsidRPr="00E62BDC">
        <w:rPr>
          <w:rFonts w:eastAsia="Calibri"/>
          <w:sz w:val="24"/>
          <w:szCs w:val="28"/>
        </w:rPr>
        <w:t>(или) представителя субъекта персональных данных (при их наличии) прилагаются.</w:t>
      </w:r>
    </w:p>
    <w:bookmarkEnd w:id="36"/>
    <w:p w14:paraId="041EC0B3" w14:textId="6F952992" w:rsidR="000B0E28" w:rsidRPr="00E62BDC" w:rsidRDefault="000B0E28" w:rsidP="00874278">
      <w:pPr>
        <w:tabs>
          <w:tab w:val="left" w:pos="993"/>
        </w:tabs>
        <w:autoSpaceDE w:val="0"/>
        <w:autoSpaceDN w:val="0"/>
        <w:adjustRightInd w:val="0"/>
        <w:ind w:firstLine="567"/>
        <w:jc w:val="both"/>
        <w:rPr>
          <w:rFonts w:eastAsia="Calibri"/>
          <w:sz w:val="24"/>
          <w:szCs w:val="28"/>
        </w:rPr>
      </w:pPr>
      <w:r w:rsidRPr="00E62BDC">
        <w:rPr>
          <w:rFonts w:eastAsia="Calibri"/>
          <w:sz w:val="24"/>
          <w:szCs w:val="24"/>
        </w:rPr>
        <w:t xml:space="preserve">При наступлении обстоятельств, предусмотренных пунктами 3-6 части 1 статьи 7.1 Закона Липецкой области от 7 сентября 2011 года № 552-ОЗ «О бесплатном предоставлении земельных </w:t>
      </w:r>
      <w:r w:rsidRPr="00E62BDC">
        <w:rPr>
          <w:rFonts w:eastAsia="Calibri"/>
          <w:sz w:val="24"/>
          <w:szCs w:val="24"/>
        </w:rPr>
        <w:lastRenderedPageBreak/>
        <w:t xml:space="preserve">участков, находящихся в </w:t>
      </w:r>
      <w:r w:rsidR="00A33694" w:rsidRPr="00E62BDC">
        <w:rPr>
          <w:rFonts w:eastAsia="Calibri"/>
          <w:sz w:val="24"/>
          <w:szCs w:val="24"/>
        </w:rPr>
        <w:t>муниципальной</w:t>
      </w:r>
      <w:r w:rsidRPr="00E62BDC">
        <w:rPr>
          <w:rFonts w:eastAsia="Calibri"/>
          <w:sz w:val="24"/>
          <w:szCs w:val="24"/>
        </w:rPr>
        <w:t xml:space="preserve"> или муниципальной собственности, гражданам, имеющим трех и более детей», обязуюсь сообщить об этом </w:t>
      </w:r>
      <w:r w:rsidRPr="00E62BDC">
        <w:rPr>
          <w:rFonts w:eastAsia="Calibri"/>
          <w:sz w:val="24"/>
          <w:szCs w:val="28"/>
        </w:rPr>
        <w:t>__________________________________________________________________________________</w:t>
      </w:r>
    </w:p>
    <w:p w14:paraId="2AD33605" w14:textId="71B8E1D3" w:rsidR="000B0E28" w:rsidRPr="00E62BDC" w:rsidRDefault="000B0E28" w:rsidP="00874278">
      <w:pPr>
        <w:tabs>
          <w:tab w:val="left" w:pos="993"/>
        </w:tabs>
        <w:autoSpaceDE w:val="0"/>
        <w:autoSpaceDN w:val="0"/>
        <w:adjustRightInd w:val="0"/>
        <w:ind w:firstLine="567"/>
        <w:jc w:val="center"/>
        <w:rPr>
          <w:rFonts w:eastAsia="Calibri"/>
        </w:rPr>
      </w:pPr>
      <w:r w:rsidRPr="00E62BDC">
        <w:rPr>
          <w:rFonts w:eastAsia="Calibri"/>
        </w:rPr>
        <w:t xml:space="preserve">(указать наименование исполнительного органа </w:t>
      </w:r>
      <w:r w:rsidR="00A33694" w:rsidRPr="00E62BDC">
        <w:rPr>
          <w:rFonts w:eastAsia="Calibri"/>
        </w:rPr>
        <w:t>муниципальной</w:t>
      </w:r>
      <w:r w:rsidRPr="00E62BDC">
        <w:rPr>
          <w:rFonts w:eastAsia="Calibri"/>
        </w:rPr>
        <w:t xml:space="preserve"> власти Липецкой области,                       органа местного самоуправления)</w:t>
      </w:r>
    </w:p>
    <w:p w14:paraId="03CC30FE" w14:textId="77777777" w:rsidR="000B0E28" w:rsidRPr="00E62BDC" w:rsidRDefault="000B0E28" w:rsidP="00874278">
      <w:pPr>
        <w:tabs>
          <w:tab w:val="left" w:pos="993"/>
        </w:tabs>
        <w:autoSpaceDE w:val="0"/>
        <w:autoSpaceDN w:val="0"/>
        <w:adjustRightInd w:val="0"/>
        <w:ind w:firstLine="567"/>
        <w:contextualSpacing/>
        <w:jc w:val="both"/>
        <w:rPr>
          <w:rFonts w:eastAsia="Calibri"/>
          <w:sz w:val="24"/>
          <w:szCs w:val="24"/>
        </w:rPr>
      </w:pPr>
      <w:r w:rsidRPr="00E62BDC">
        <w:rPr>
          <w:rFonts w:eastAsia="Calibri"/>
          <w:sz w:val="24"/>
          <w:szCs w:val="24"/>
        </w:rPr>
        <w:t>не позднее 14 календарных дней со дня наступления соответствующих обстоятельств.</w:t>
      </w:r>
    </w:p>
    <w:p w14:paraId="4B802536" w14:textId="77777777" w:rsidR="000B0E28" w:rsidRPr="00E62BDC" w:rsidRDefault="000B0E28" w:rsidP="00874278">
      <w:pPr>
        <w:tabs>
          <w:tab w:val="left" w:pos="993"/>
        </w:tabs>
        <w:autoSpaceDE w:val="0"/>
        <w:autoSpaceDN w:val="0"/>
        <w:adjustRightInd w:val="0"/>
        <w:ind w:firstLine="567"/>
        <w:contextualSpacing/>
        <w:jc w:val="both"/>
        <w:rPr>
          <w:rFonts w:eastAsia="Calibri"/>
          <w:sz w:val="24"/>
          <w:szCs w:val="24"/>
        </w:rPr>
      </w:pPr>
    </w:p>
    <w:p w14:paraId="0E207784"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7"/>
        <w:gridCol w:w="491"/>
        <w:gridCol w:w="3563"/>
        <w:gridCol w:w="548"/>
        <w:gridCol w:w="3508"/>
      </w:tblGrid>
      <w:tr w:rsidR="00E62BDC" w:rsidRPr="00E62BDC" w14:paraId="598BA126" w14:textId="77777777" w:rsidTr="009D0896">
        <w:tc>
          <w:tcPr>
            <w:tcW w:w="2027" w:type="dxa"/>
            <w:tcBorders>
              <w:bottom w:val="single" w:sz="4" w:space="0" w:color="auto"/>
            </w:tcBorders>
          </w:tcPr>
          <w:p w14:paraId="0E95AFD7"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c>
          <w:tcPr>
            <w:tcW w:w="491" w:type="dxa"/>
          </w:tcPr>
          <w:p w14:paraId="1F877704"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c>
          <w:tcPr>
            <w:tcW w:w="3563" w:type="dxa"/>
            <w:tcBorders>
              <w:bottom w:val="single" w:sz="4" w:space="0" w:color="auto"/>
            </w:tcBorders>
          </w:tcPr>
          <w:p w14:paraId="2AED98DD"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c>
          <w:tcPr>
            <w:tcW w:w="548" w:type="dxa"/>
          </w:tcPr>
          <w:p w14:paraId="780E29E7"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c>
          <w:tcPr>
            <w:tcW w:w="3508" w:type="dxa"/>
            <w:tcBorders>
              <w:bottom w:val="single" w:sz="4" w:space="0" w:color="auto"/>
            </w:tcBorders>
          </w:tcPr>
          <w:p w14:paraId="526A7808"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r>
      <w:tr w:rsidR="000B0E28" w:rsidRPr="00E62BDC" w14:paraId="17A8477D" w14:textId="77777777" w:rsidTr="009D0896">
        <w:tc>
          <w:tcPr>
            <w:tcW w:w="2027" w:type="dxa"/>
            <w:tcBorders>
              <w:top w:val="single" w:sz="4" w:space="0" w:color="auto"/>
            </w:tcBorders>
          </w:tcPr>
          <w:p w14:paraId="5CB20B44" w14:textId="77777777" w:rsidR="000B0E28" w:rsidRPr="00E62BDC" w:rsidRDefault="000B0E28" w:rsidP="00874278">
            <w:pPr>
              <w:tabs>
                <w:tab w:val="left" w:pos="993"/>
              </w:tabs>
              <w:autoSpaceDE w:val="0"/>
              <w:autoSpaceDN w:val="0"/>
              <w:adjustRightInd w:val="0"/>
              <w:ind w:firstLine="567"/>
              <w:jc w:val="center"/>
              <w:rPr>
                <w:rFonts w:eastAsia="Calibri"/>
              </w:rPr>
            </w:pPr>
            <w:r w:rsidRPr="00E62BDC">
              <w:rPr>
                <w:rFonts w:eastAsia="Calibri"/>
              </w:rPr>
              <w:t>(дата)</w:t>
            </w:r>
          </w:p>
        </w:tc>
        <w:tc>
          <w:tcPr>
            <w:tcW w:w="491" w:type="dxa"/>
          </w:tcPr>
          <w:p w14:paraId="35670F16"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c>
          <w:tcPr>
            <w:tcW w:w="3563" w:type="dxa"/>
            <w:tcBorders>
              <w:top w:val="single" w:sz="4" w:space="0" w:color="auto"/>
            </w:tcBorders>
          </w:tcPr>
          <w:p w14:paraId="4DBAA199" w14:textId="77777777" w:rsidR="000B0E28" w:rsidRPr="00E62BDC" w:rsidRDefault="000B0E28" w:rsidP="00874278">
            <w:pPr>
              <w:tabs>
                <w:tab w:val="left" w:pos="993"/>
              </w:tabs>
              <w:autoSpaceDE w:val="0"/>
              <w:autoSpaceDN w:val="0"/>
              <w:adjustRightInd w:val="0"/>
              <w:ind w:firstLine="567"/>
              <w:jc w:val="center"/>
              <w:rPr>
                <w:rFonts w:eastAsia="Calibri"/>
              </w:rPr>
            </w:pPr>
            <w:r w:rsidRPr="00E62BDC">
              <w:rPr>
                <w:rFonts w:eastAsia="Calibri"/>
              </w:rPr>
              <w:t>(фамилия, инициалы заявителя)</w:t>
            </w:r>
          </w:p>
        </w:tc>
        <w:tc>
          <w:tcPr>
            <w:tcW w:w="548" w:type="dxa"/>
          </w:tcPr>
          <w:p w14:paraId="0BD645EC"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c>
          <w:tcPr>
            <w:tcW w:w="3508" w:type="dxa"/>
            <w:tcBorders>
              <w:top w:val="single" w:sz="4" w:space="0" w:color="auto"/>
            </w:tcBorders>
          </w:tcPr>
          <w:p w14:paraId="36453252" w14:textId="77777777" w:rsidR="000B0E28" w:rsidRPr="00E62BDC" w:rsidRDefault="000B0E28" w:rsidP="00874278">
            <w:pPr>
              <w:tabs>
                <w:tab w:val="left" w:pos="993"/>
              </w:tabs>
              <w:autoSpaceDE w:val="0"/>
              <w:autoSpaceDN w:val="0"/>
              <w:adjustRightInd w:val="0"/>
              <w:ind w:firstLine="567"/>
              <w:jc w:val="center"/>
              <w:rPr>
                <w:rFonts w:eastAsia="Calibri"/>
              </w:rPr>
            </w:pPr>
            <w:r w:rsidRPr="00E62BDC">
              <w:rPr>
                <w:rFonts w:eastAsia="Calibri"/>
              </w:rPr>
              <w:t>(подпись заявителя)</w:t>
            </w:r>
          </w:p>
        </w:tc>
      </w:tr>
    </w:tbl>
    <w:p w14:paraId="2DCB35C4"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p w14:paraId="67DA723F"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p w14:paraId="425DD71E"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426"/>
        <w:gridCol w:w="3366"/>
      </w:tblGrid>
      <w:tr w:rsidR="00E62BDC" w:rsidRPr="00E62BDC" w14:paraId="14AD150D" w14:textId="77777777" w:rsidTr="009D0896">
        <w:tc>
          <w:tcPr>
            <w:tcW w:w="3794" w:type="dxa"/>
          </w:tcPr>
          <w:p w14:paraId="251279E2"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r w:rsidRPr="00E62BDC">
              <w:rPr>
                <w:rFonts w:eastAsia="Calibri"/>
                <w:sz w:val="24"/>
                <w:szCs w:val="24"/>
              </w:rPr>
              <w:t>Подпись сотрудника, принявшего документы</w:t>
            </w:r>
          </w:p>
        </w:tc>
        <w:tc>
          <w:tcPr>
            <w:tcW w:w="2551" w:type="dxa"/>
            <w:tcBorders>
              <w:bottom w:val="single" w:sz="4" w:space="0" w:color="auto"/>
            </w:tcBorders>
          </w:tcPr>
          <w:p w14:paraId="50DAA0BA"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tc>
        <w:tc>
          <w:tcPr>
            <w:tcW w:w="426" w:type="dxa"/>
          </w:tcPr>
          <w:p w14:paraId="6E54E04D"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p w14:paraId="492DD6EB"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r w:rsidRPr="00E62BDC">
              <w:rPr>
                <w:rFonts w:eastAsia="Calibri"/>
                <w:sz w:val="24"/>
                <w:szCs w:val="24"/>
              </w:rPr>
              <w:t>/</w:t>
            </w:r>
          </w:p>
        </w:tc>
        <w:tc>
          <w:tcPr>
            <w:tcW w:w="3366" w:type="dxa"/>
            <w:tcBorders>
              <w:bottom w:val="single" w:sz="4" w:space="0" w:color="auto"/>
            </w:tcBorders>
          </w:tcPr>
          <w:p w14:paraId="7E9AD367"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tc>
      </w:tr>
      <w:tr w:rsidR="000B0E28" w:rsidRPr="00E62BDC" w14:paraId="7A26DBE7" w14:textId="77777777" w:rsidTr="009D0896">
        <w:tc>
          <w:tcPr>
            <w:tcW w:w="3794" w:type="dxa"/>
          </w:tcPr>
          <w:p w14:paraId="4F0D464C"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tc>
        <w:tc>
          <w:tcPr>
            <w:tcW w:w="2551" w:type="dxa"/>
            <w:tcBorders>
              <w:top w:val="single" w:sz="4" w:space="0" w:color="auto"/>
            </w:tcBorders>
          </w:tcPr>
          <w:p w14:paraId="4B4EC2C0" w14:textId="77777777" w:rsidR="000B0E28" w:rsidRPr="00E62BDC" w:rsidRDefault="000B0E28" w:rsidP="00874278">
            <w:pPr>
              <w:tabs>
                <w:tab w:val="left" w:pos="993"/>
              </w:tabs>
              <w:autoSpaceDE w:val="0"/>
              <w:autoSpaceDN w:val="0"/>
              <w:adjustRightInd w:val="0"/>
              <w:ind w:firstLine="567"/>
              <w:jc w:val="center"/>
              <w:rPr>
                <w:rFonts w:eastAsia="Calibri"/>
              </w:rPr>
            </w:pPr>
            <w:r w:rsidRPr="00E62BDC">
              <w:rPr>
                <w:rFonts w:eastAsia="Calibri"/>
              </w:rPr>
              <w:t>(подпись)</w:t>
            </w:r>
          </w:p>
        </w:tc>
        <w:tc>
          <w:tcPr>
            <w:tcW w:w="426" w:type="dxa"/>
          </w:tcPr>
          <w:p w14:paraId="2792243B"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tc>
        <w:tc>
          <w:tcPr>
            <w:tcW w:w="3366" w:type="dxa"/>
            <w:tcBorders>
              <w:top w:val="single" w:sz="4" w:space="0" w:color="auto"/>
            </w:tcBorders>
          </w:tcPr>
          <w:p w14:paraId="2C84B52A" w14:textId="77777777" w:rsidR="000B0E28" w:rsidRPr="00E62BDC" w:rsidRDefault="000B0E28" w:rsidP="00874278">
            <w:pPr>
              <w:tabs>
                <w:tab w:val="left" w:pos="993"/>
              </w:tabs>
              <w:autoSpaceDE w:val="0"/>
              <w:autoSpaceDN w:val="0"/>
              <w:adjustRightInd w:val="0"/>
              <w:ind w:firstLine="567"/>
              <w:jc w:val="center"/>
              <w:rPr>
                <w:rFonts w:eastAsia="Calibri"/>
              </w:rPr>
            </w:pPr>
            <w:r w:rsidRPr="00E62BDC">
              <w:rPr>
                <w:rFonts w:eastAsia="Calibri"/>
              </w:rPr>
              <w:t>(фамилия, инициалы)</w:t>
            </w:r>
          </w:p>
        </w:tc>
      </w:tr>
    </w:tbl>
    <w:p w14:paraId="3FCF3058" w14:textId="77777777" w:rsidR="000B0E28" w:rsidRPr="00E62BDC" w:rsidRDefault="000B0E28" w:rsidP="00874278">
      <w:pPr>
        <w:tabs>
          <w:tab w:val="left" w:pos="993"/>
        </w:tabs>
        <w:autoSpaceDE w:val="0"/>
        <w:autoSpaceDN w:val="0"/>
        <w:adjustRightInd w:val="0"/>
        <w:ind w:firstLine="567"/>
        <w:jc w:val="both"/>
        <w:rPr>
          <w:rFonts w:ascii="Arial" w:hAnsi="Arial" w:cs="Arial"/>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7"/>
      </w:tblGrid>
      <w:tr w:rsidR="00E62BDC" w:rsidRPr="00E62BDC" w14:paraId="2EC96641" w14:textId="77777777" w:rsidTr="009D0896">
        <w:tc>
          <w:tcPr>
            <w:tcW w:w="2027" w:type="dxa"/>
            <w:tcBorders>
              <w:bottom w:val="single" w:sz="4" w:space="0" w:color="auto"/>
            </w:tcBorders>
          </w:tcPr>
          <w:p w14:paraId="0A7E6A87"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r>
      <w:tr w:rsidR="000B0E28" w:rsidRPr="00E62BDC" w14:paraId="55CC6A6B" w14:textId="77777777" w:rsidTr="009D0896">
        <w:tc>
          <w:tcPr>
            <w:tcW w:w="2027" w:type="dxa"/>
            <w:tcBorders>
              <w:top w:val="single" w:sz="4" w:space="0" w:color="auto"/>
            </w:tcBorders>
          </w:tcPr>
          <w:p w14:paraId="7F64A1B4" w14:textId="3A8A64CA" w:rsidR="000B0E28" w:rsidRPr="00E62BDC" w:rsidRDefault="000B0E28" w:rsidP="00874278">
            <w:pPr>
              <w:tabs>
                <w:tab w:val="left" w:pos="993"/>
              </w:tabs>
              <w:autoSpaceDE w:val="0"/>
              <w:autoSpaceDN w:val="0"/>
              <w:adjustRightInd w:val="0"/>
              <w:ind w:firstLine="567"/>
              <w:contextualSpacing/>
              <w:jc w:val="center"/>
              <w:rPr>
                <w:sz w:val="28"/>
                <w:szCs w:val="28"/>
              </w:rPr>
            </w:pPr>
            <w:r w:rsidRPr="00E62BDC">
              <w:rPr>
                <w:rFonts w:eastAsia="Calibri"/>
              </w:rPr>
              <w:t>(дата)</w:t>
            </w:r>
          </w:p>
          <w:p w14:paraId="529C6B47" w14:textId="77777777" w:rsidR="000B0E28" w:rsidRPr="00E62BDC" w:rsidRDefault="000B0E28" w:rsidP="00874278">
            <w:pPr>
              <w:tabs>
                <w:tab w:val="left" w:pos="993"/>
              </w:tabs>
              <w:autoSpaceDE w:val="0"/>
              <w:autoSpaceDN w:val="0"/>
              <w:adjustRightInd w:val="0"/>
              <w:ind w:firstLine="567"/>
              <w:jc w:val="center"/>
              <w:rPr>
                <w:rFonts w:eastAsia="Calibri"/>
              </w:rPr>
            </w:pPr>
          </w:p>
        </w:tc>
      </w:tr>
    </w:tbl>
    <w:p w14:paraId="5A8A301E" w14:textId="77777777" w:rsidR="0004706E" w:rsidRPr="00E62BDC" w:rsidRDefault="0004706E" w:rsidP="00874278">
      <w:pPr>
        <w:pStyle w:val="aa"/>
        <w:tabs>
          <w:tab w:val="clear" w:pos="6804"/>
          <w:tab w:val="left" w:pos="993"/>
        </w:tabs>
        <w:spacing w:line="240" w:lineRule="auto"/>
        <w:ind w:right="0" w:firstLine="567"/>
        <w:contextualSpacing/>
        <w:jc w:val="both"/>
        <w:rPr>
          <w:szCs w:val="28"/>
        </w:rPr>
      </w:pPr>
    </w:p>
    <w:p w14:paraId="523174C0" w14:textId="146558B8" w:rsidR="00C40C15" w:rsidRPr="00E62BDC" w:rsidRDefault="00C40C15" w:rsidP="00874278">
      <w:pPr>
        <w:tabs>
          <w:tab w:val="left" w:pos="993"/>
        </w:tabs>
        <w:ind w:firstLine="567"/>
        <w:contextualSpacing/>
        <w:rPr>
          <w:sz w:val="24"/>
          <w:szCs w:val="24"/>
        </w:rPr>
      </w:pPr>
    </w:p>
    <w:sectPr w:rsidR="00C40C15" w:rsidRPr="00E62BDC" w:rsidSect="00603345">
      <w:pgSz w:w="11906" w:h="16838"/>
      <w:pgMar w:top="1134" w:right="567" w:bottom="113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46B98" w14:textId="77777777" w:rsidR="00751C1E" w:rsidRDefault="00751C1E" w:rsidP="00BC07F3">
      <w:r>
        <w:separator/>
      </w:r>
    </w:p>
  </w:endnote>
  <w:endnote w:type="continuationSeparator" w:id="0">
    <w:p w14:paraId="6626BDAA" w14:textId="77777777" w:rsidR="00751C1E" w:rsidRDefault="00751C1E" w:rsidP="00BC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94D04" w14:textId="77777777" w:rsidR="00751C1E" w:rsidRDefault="00751C1E" w:rsidP="00BC07F3">
      <w:r>
        <w:separator/>
      </w:r>
    </w:p>
  </w:footnote>
  <w:footnote w:type="continuationSeparator" w:id="0">
    <w:p w14:paraId="6DBC0FE3" w14:textId="77777777" w:rsidR="00751C1E" w:rsidRDefault="00751C1E" w:rsidP="00BC0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D84"/>
    <w:multiLevelType w:val="hybridMultilevel"/>
    <w:tmpl w:val="ECFE92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4630866"/>
    <w:multiLevelType w:val="hybridMultilevel"/>
    <w:tmpl w:val="E5E0490A"/>
    <w:lvl w:ilvl="0" w:tplc="04190011">
      <w:start w:val="1"/>
      <w:numFmt w:val="decimal"/>
      <w:lvlText w:val="%1)"/>
      <w:lvlJc w:val="left"/>
      <w:pPr>
        <w:ind w:left="918" w:hanging="360"/>
      </w:pPr>
    </w:lvl>
    <w:lvl w:ilvl="1" w:tplc="04190019" w:tentative="1">
      <w:start w:val="1"/>
      <w:numFmt w:val="lowerLetter"/>
      <w:lvlText w:val="%2."/>
      <w:lvlJc w:val="left"/>
      <w:pPr>
        <w:ind w:left="1638" w:hanging="360"/>
      </w:pPr>
    </w:lvl>
    <w:lvl w:ilvl="2" w:tplc="0419001B" w:tentative="1">
      <w:start w:val="1"/>
      <w:numFmt w:val="lowerRoman"/>
      <w:lvlText w:val="%3."/>
      <w:lvlJc w:val="right"/>
      <w:pPr>
        <w:ind w:left="2358" w:hanging="180"/>
      </w:pPr>
    </w:lvl>
    <w:lvl w:ilvl="3" w:tplc="0419000F" w:tentative="1">
      <w:start w:val="1"/>
      <w:numFmt w:val="decimal"/>
      <w:lvlText w:val="%4."/>
      <w:lvlJc w:val="left"/>
      <w:pPr>
        <w:ind w:left="3078" w:hanging="360"/>
      </w:pPr>
    </w:lvl>
    <w:lvl w:ilvl="4" w:tplc="04190019" w:tentative="1">
      <w:start w:val="1"/>
      <w:numFmt w:val="lowerLetter"/>
      <w:lvlText w:val="%5."/>
      <w:lvlJc w:val="left"/>
      <w:pPr>
        <w:ind w:left="3798" w:hanging="360"/>
      </w:pPr>
    </w:lvl>
    <w:lvl w:ilvl="5" w:tplc="0419001B" w:tentative="1">
      <w:start w:val="1"/>
      <w:numFmt w:val="lowerRoman"/>
      <w:lvlText w:val="%6."/>
      <w:lvlJc w:val="right"/>
      <w:pPr>
        <w:ind w:left="4518" w:hanging="180"/>
      </w:pPr>
    </w:lvl>
    <w:lvl w:ilvl="6" w:tplc="0419000F" w:tentative="1">
      <w:start w:val="1"/>
      <w:numFmt w:val="decimal"/>
      <w:lvlText w:val="%7."/>
      <w:lvlJc w:val="left"/>
      <w:pPr>
        <w:ind w:left="5238" w:hanging="360"/>
      </w:pPr>
    </w:lvl>
    <w:lvl w:ilvl="7" w:tplc="04190019" w:tentative="1">
      <w:start w:val="1"/>
      <w:numFmt w:val="lowerLetter"/>
      <w:lvlText w:val="%8."/>
      <w:lvlJc w:val="left"/>
      <w:pPr>
        <w:ind w:left="5958" w:hanging="360"/>
      </w:pPr>
    </w:lvl>
    <w:lvl w:ilvl="8" w:tplc="0419001B" w:tentative="1">
      <w:start w:val="1"/>
      <w:numFmt w:val="lowerRoman"/>
      <w:lvlText w:val="%9."/>
      <w:lvlJc w:val="right"/>
      <w:pPr>
        <w:ind w:left="6678" w:hanging="180"/>
      </w:pPr>
    </w:lvl>
  </w:abstractNum>
  <w:abstractNum w:abstractNumId="2">
    <w:nsid w:val="077B306C"/>
    <w:multiLevelType w:val="hybridMultilevel"/>
    <w:tmpl w:val="B41C18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A558F"/>
    <w:multiLevelType w:val="hybridMultilevel"/>
    <w:tmpl w:val="7D6877BE"/>
    <w:lvl w:ilvl="0" w:tplc="322C1D68">
      <w:start w:val="1"/>
      <w:numFmt w:val="decimal"/>
      <w:lvlText w:val="34.%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B224694"/>
    <w:multiLevelType w:val="hybridMultilevel"/>
    <w:tmpl w:val="96EC749E"/>
    <w:lvl w:ilvl="0" w:tplc="4564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466EA"/>
    <w:multiLevelType w:val="hybridMultilevel"/>
    <w:tmpl w:val="C3647B14"/>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73B66"/>
    <w:multiLevelType w:val="hybridMultilevel"/>
    <w:tmpl w:val="8C56510C"/>
    <w:lvl w:ilvl="0" w:tplc="C7CC82EE">
      <w:start w:val="7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804624"/>
    <w:multiLevelType w:val="hybridMultilevel"/>
    <w:tmpl w:val="3C5E75D4"/>
    <w:lvl w:ilvl="0" w:tplc="D13C888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4345F"/>
    <w:multiLevelType w:val="hybridMultilevel"/>
    <w:tmpl w:val="BAFA9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592354"/>
    <w:multiLevelType w:val="hybridMultilevel"/>
    <w:tmpl w:val="A018472C"/>
    <w:lvl w:ilvl="0" w:tplc="F9E46B70">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693FBC"/>
    <w:multiLevelType w:val="hybridMultilevel"/>
    <w:tmpl w:val="6C882C72"/>
    <w:lvl w:ilvl="0" w:tplc="838AE728">
      <w:start w:val="22"/>
      <w:numFmt w:val="decimal"/>
      <w:lvlText w:val="%1."/>
      <w:lvlJc w:val="left"/>
      <w:pPr>
        <w:ind w:left="785" w:hanging="360"/>
      </w:pPr>
      <w:rPr>
        <w:rFonts w:hint="default"/>
        <w:b/>
        <w:strike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2960C05"/>
    <w:multiLevelType w:val="hybridMultilevel"/>
    <w:tmpl w:val="53485F32"/>
    <w:lvl w:ilvl="0" w:tplc="81C033D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55317D"/>
    <w:multiLevelType w:val="hybridMultilevel"/>
    <w:tmpl w:val="7534DEB8"/>
    <w:lvl w:ilvl="0" w:tplc="F82677CE">
      <w:start w:val="50"/>
      <w:numFmt w:val="decimal"/>
      <w:lvlText w:val="%1."/>
      <w:lvlJc w:val="left"/>
      <w:pPr>
        <w:ind w:left="943" w:hanging="375"/>
      </w:pPr>
      <w:rPr>
        <w:rFonts w:hint="default"/>
        <w:strike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55A1A65"/>
    <w:multiLevelType w:val="multilevel"/>
    <w:tmpl w:val="255A1A65"/>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
    <w:nsid w:val="26942F6B"/>
    <w:multiLevelType w:val="multilevel"/>
    <w:tmpl w:val="CFFCABD2"/>
    <w:lvl w:ilvl="0">
      <w:start w:val="1"/>
      <w:numFmt w:val="decimal"/>
      <w:lvlText w:val="%1."/>
      <w:lvlJc w:val="left"/>
      <w:pPr>
        <w:ind w:left="4755" w:hanging="360"/>
      </w:pPr>
      <w:rPr>
        <w:rFonts w:ascii="Times New Roman" w:hAnsi="Times New Roman" w:cs="Times New Roman" w:hint="default"/>
        <w:b w:val="0"/>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15">
    <w:nsid w:val="26C9369F"/>
    <w:multiLevelType w:val="multilevel"/>
    <w:tmpl w:val="D7FC856E"/>
    <w:lvl w:ilvl="0">
      <w:start w:val="17"/>
      <w:numFmt w:val="decimal"/>
      <w:lvlText w:val="%1."/>
      <w:lvlJc w:val="left"/>
      <w:pPr>
        <w:ind w:left="659" w:hanging="375"/>
      </w:pPr>
      <w:rPr>
        <w:rFonts w:ascii="Times New Roman" w:hAnsi="Times New Roman" w:cs="Times New Roman"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6">
    <w:nsid w:val="28E45FFC"/>
    <w:multiLevelType w:val="hybridMultilevel"/>
    <w:tmpl w:val="033EA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B60304"/>
    <w:multiLevelType w:val="hybridMultilevel"/>
    <w:tmpl w:val="116CC11A"/>
    <w:lvl w:ilvl="0" w:tplc="9CB8B944">
      <w:start w:val="8"/>
      <w:numFmt w:val="decimal"/>
      <w:lvlText w:val="%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72253C5"/>
    <w:multiLevelType w:val="hybridMultilevel"/>
    <w:tmpl w:val="9CF88000"/>
    <w:lvl w:ilvl="0" w:tplc="2056EAFE">
      <w:start w:val="11"/>
      <w:numFmt w:val="decimal"/>
      <w:lvlText w:val="%1."/>
      <w:lvlJc w:val="left"/>
      <w:pPr>
        <w:ind w:left="943" w:hanging="375"/>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8030320"/>
    <w:multiLevelType w:val="hybridMultilevel"/>
    <w:tmpl w:val="3F3C5A8C"/>
    <w:lvl w:ilvl="0" w:tplc="0A84D39E">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BA5041"/>
    <w:multiLevelType w:val="hybridMultilevel"/>
    <w:tmpl w:val="EABE35D0"/>
    <w:lvl w:ilvl="0" w:tplc="A58C6D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F765F13"/>
    <w:multiLevelType w:val="hybridMultilevel"/>
    <w:tmpl w:val="5D8E7D58"/>
    <w:lvl w:ilvl="0" w:tplc="456486DC">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F2444E"/>
    <w:multiLevelType w:val="hybridMultilevel"/>
    <w:tmpl w:val="41748A94"/>
    <w:lvl w:ilvl="0" w:tplc="4564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D171C8"/>
    <w:multiLevelType w:val="hybridMultilevel"/>
    <w:tmpl w:val="CC1498B0"/>
    <w:lvl w:ilvl="0" w:tplc="4564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D8127F"/>
    <w:multiLevelType w:val="hybridMultilevel"/>
    <w:tmpl w:val="6B4A92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9B0611"/>
    <w:multiLevelType w:val="hybridMultilevel"/>
    <w:tmpl w:val="C89CB398"/>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DA4663"/>
    <w:multiLevelType w:val="hybridMultilevel"/>
    <w:tmpl w:val="1AF0E1DE"/>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3779D6"/>
    <w:multiLevelType w:val="hybridMultilevel"/>
    <w:tmpl w:val="7BF019B4"/>
    <w:lvl w:ilvl="0" w:tplc="8D02F02C">
      <w:start w:val="30"/>
      <w:numFmt w:val="decimal"/>
      <w:lvlText w:val="%1."/>
      <w:lvlJc w:val="left"/>
      <w:pPr>
        <w:ind w:left="1085" w:hanging="375"/>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867EBE"/>
    <w:multiLevelType w:val="hybridMultilevel"/>
    <w:tmpl w:val="1068EC6E"/>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A56145"/>
    <w:multiLevelType w:val="hybridMultilevel"/>
    <w:tmpl w:val="6E2CF8DA"/>
    <w:lvl w:ilvl="0" w:tplc="5638F722">
      <w:start w:val="19"/>
      <w:numFmt w:val="decimal"/>
      <w:lvlText w:val="%1."/>
      <w:lvlJc w:val="left"/>
      <w:pPr>
        <w:ind w:left="1652"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D1093E"/>
    <w:multiLevelType w:val="hybridMultilevel"/>
    <w:tmpl w:val="2B942550"/>
    <w:lvl w:ilvl="0" w:tplc="4564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323915"/>
    <w:multiLevelType w:val="hybridMultilevel"/>
    <w:tmpl w:val="0D663F3C"/>
    <w:lvl w:ilvl="0" w:tplc="641E38DE">
      <w:start w:val="80"/>
      <w:numFmt w:val="decimal"/>
      <w:lvlText w:val="%1."/>
      <w:lvlJc w:val="left"/>
      <w:pPr>
        <w:ind w:left="943" w:hanging="375"/>
      </w:pPr>
      <w:rPr>
        <w:rFonts w:ascii="Times New Roman" w:eastAsia="Calibri"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CDE0ABA"/>
    <w:multiLevelType w:val="hybridMultilevel"/>
    <w:tmpl w:val="66CE4B7A"/>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BE6147"/>
    <w:multiLevelType w:val="multilevel"/>
    <w:tmpl w:val="9AD21450"/>
    <w:lvl w:ilvl="0">
      <w:start w:val="1"/>
      <w:numFmt w:val="decimal"/>
      <w:lvlText w:val="%1."/>
      <w:lvlJc w:val="left"/>
      <w:pPr>
        <w:ind w:left="928"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34">
    <w:nsid w:val="6E84086F"/>
    <w:multiLevelType w:val="hybridMultilevel"/>
    <w:tmpl w:val="92683CB0"/>
    <w:lvl w:ilvl="0" w:tplc="4F6EA29A">
      <w:start w:val="52"/>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35">
    <w:nsid w:val="717C6F26"/>
    <w:multiLevelType w:val="hybridMultilevel"/>
    <w:tmpl w:val="BD96CCF2"/>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517290"/>
    <w:multiLevelType w:val="hybridMultilevel"/>
    <w:tmpl w:val="5DD06494"/>
    <w:lvl w:ilvl="0" w:tplc="456486D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7E752A75"/>
    <w:multiLevelType w:val="hybridMultilevel"/>
    <w:tmpl w:val="171E526C"/>
    <w:lvl w:ilvl="0" w:tplc="EAE4C3A6">
      <w:start w:val="1"/>
      <w:numFmt w:val="decimal"/>
      <w:lvlText w:val="%1)"/>
      <w:lvlJc w:val="left"/>
      <w:pPr>
        <w:ind w:left="1571" w:hanging="360"/>
      </w:pPr>
      <w:rPr>
        <w:rFonts w:hint="default"/>
        <w:color w:val="000000" w:themeColor="text1"/>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7F414328"/>
    <w:multiLevelType w:val="hybridMultilevel"/>
    <w:tmpl w:val="B8C288AC"/>
    <w:lvl w:ilvl="0" w:tplc="5C6870F4">
      <w:start w:val="6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4"/>
  </w:num>
  <w:num w:numId="3">
    <w:abstractNumId w:val="10"/>
  </w:num>
  <w:num w:numId="4">
    <w:abstractNumId w:val="19"/>
  </w:num>
  <w:num w:numId="5">
    <w:abstractNumId w:val="5"/>
  </w:num>
  <w:num w:numId="6">
    <w:abstractNumId w:val="37"/>
  </w:num>
  <w:num w:numId="7">
    <w:abstractNumId w:val="26"/>
  </w:num>
  <w:num w:numId="8">
    <w:abstractNumId w:val="7"/>
  </w:num>
  <w:num w:numId="9">
    <w:abstractNumId w:val="25"/>
  </w:num>
  <w:num w:numId="10">
    <w:abstractNumId w:val="32"/>
  </w:num>
  <w:num w:numId="11">
    <w:abstractNumId w:val="28"/>
  </w:num>
  <w:num w:numId="12">
    <w:abstractNumId w:val="9"/>
  </w:num>
  <w:num w:numId="13">
    <w:abstractNumId w:val="16"/>
  </w:num>
  <w:num w:numId="14">
    <w:abstractNumId w:val="24"/>
  </w:num>
  <w:num w:numId="15">
    <w:abstractNumId w:val="1"/>
  </w:num>
  <w:num w:numId="16">
    <w:abstractNumId w:val="20"/>
  </w:num>
  <w:num w:numId="17">
    <w:abstractNumId w:val="3"/>
  </w:num>
  <w:num w:numId="18">
    <w:abstractNumId w:val="8"/>
  </w:num>
  <w:num w:numId="19">
    <w:abstractNumId w:val="18"/>
  </w:num>
  <w:num w:numId="20">
    <w:abstractNumId w:val="35"/>
  </w:num>
  <w:num w:numId="21">
    <w:abstractNumId w:val="17"/>
  </w:num>
  <w:num w:numId="22">
    <w:abstractNumId w:val="34"/>
  </w:num>
  <w:num w:numId="23">
    <w:abstractNumId w:val="13"/>
  </w:num>
  <w:num w:numId="24">
    <w:abstractNumId w:val="29"/>
  </w:num>
  <w:num w:numId="25">
    <w:abstractNumId w:val="27"/>
  </w:num>
  <w:num w:numId="26">
    <w:abstractNumId w:val="12"/>
  </w:num>
  <w:num w:numId="27">
    <w:abstractNumId w:val="31"/>
  </w:num>
  <w:num w:numId="28">
    <w:abstractNumId w:val="38"/>
  </w:num>
  <w:num w:numId="29">
    <w:abstractNumId w:val="6"/>
  </w:num>
  <w:num w:numId="30">
    <w:abstractNumId w:val="15"/>
  </w:num>
  <w:num w:numId="31">
    <w:abstractNumId w:val="11"/>
  </w:num>
  <w:num w:numId="32">
    <w:abstractNumId w:val="0"/>
  </w:num>
  <w:num w:numId="33">
    <w:abstractNumId w:val="2"/>
  </w:num>
  <w:num w:numId="34">
    <w:abstractNumId w:val="36"/>
  </w:num>
  <w:num w:numId="35">
    <w:abstractNumId w:val="22"/>
  </w:num>
  <w:num w:numId="36">
    <w:abstractNumId w:val="23"/>
  </w:num>
  <w:num w:numId="37">
    <w:abstractNumId w:val="30"/>
  </w:num>
  <w:num w:numId="38">
    <w:abstractNumId w:val="4"/>
  </w:num>
  <w:num w:numId="39">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97"/>
    <w:rsid w:val="000006C5"/>
    <w:rsid w:val="00002B95"/>
    <w:rsid w:val="00002C42"/>
    <w:rsid w:val="000051DE"/>
    <w:rsid w:val="000052F7"/>
    <w:rsid w:val="000055A2"/>
    <w:rsid w:val="00006712"/>
    <w:rsid w:val="00007463"/>
    <w:rsid w:val="00007AE0"/>
    <w:rsid w:val="00013D54"/>
    <w:rsid w:val="000146E3"/>
    <w:rsid w:val="00023312"/>
    <w:rsid w:val="00023AE6"/>
    <w:rsid w:val="00025B24"/>
    <w:rsid w:val="000263DA"/>
    <w:rsid w:val="000270E0"/>
    <w:rsid w:val="00030D9A"/>
    <w:rsid w:val="00032D78"/>
    <w:rsid w:val="0003328B"/>
    <w:rsid w:val="0003667C"/>
    <w:rsid w:val="00037664"/>
    <w:rsid w:val="000401E9"/>
    <w:rsid w:val="000407B6"/>
    <w:rsid w:val="0004229F"/>
    <w:rsid w:val="0004706E"/>
    <w:rsid w:val="00050205"/>
    <w:rsid w:val="00060FEC"/>
    <w:rsid w:val="00062D9D"/>
    <w:rsid w:val="00062E12"/>
    <w:rsid w:val="000643CB"/>
    <w:rsid w:val="000672AA"/>
    <w:rsid w:val="00072ADA"/>
    <w:rsid w:val="00072FB7"/>
    <w:rsid w:val="00073F05"/>
    <w:rsid w:val="00074203"/>
    <w:rsid w:val="00075248"/>
    <w:rsid w:val="000757FB"/>
    <w:rsid w:val="00075AC7"/>
    <w:rsid w:val="000761CE"/>
    <w:rsid w:val="00076BB5"/>
    <w:rsid w:val="00080DF4"/>
    <w:rsid w:val="000817A3"/>
    <w:rsid w:val="0008277D"/>
    <w:rsid w:val="000857A2"/>
    <w:rsid w:val="00085A28"/>
    <w:rsid w:val="000872B6"/>
    <w:rsid w:val="0008736D"/>
    <w:rsid w:val="00087DC2"/>
    <w:rsid w:val="000918BB"/>
    <w:rsid w:val="00092F3C"/>
    <w:rsid w:val="00097687"/>
    <w:rsid w:val="000A1530"/>
    <w:rsid w:val="000A3719"/>
    <w:rsid w:val="000A73FD"/>
    <w:rsid w:val="000B0E28"/>
    <w:rsid w:val="000B249E"/>
    <w:rsid w:val="000B4F0F"/>
    <w:rsid w:val="000B57F5"/>
    <w:rsid w:val="000B74AB"/>
    <w:rsid w:val="000D165B"/>
    <w:rsid w:val="000D3251"/>
    <w:rsid w:val="000D46CB"/>
    <w:rsid w:val="000D4850"/>
    <w:rsid w:val="000D69D1"/>
    <w:rsid w:val="000E0C45"/>
    <w:rsid w:val="000E27C7"/>
    <w:rsid w:val="000E2A71"/>
    <w:rsid w:val="000E49B5"/>
    <w:rsid w:val="000E6518"/>
    <w:rsid w:val="000F0C30"/>
    <w:rsid w:val="000F5DBE"/>
    <w:rsid w:val="000F62B8"/>
    <w:rsid w:val="0010054C"/>
    <w:rsid w:val="001008DA"/>
    <w:rsid w:val="00101633"/>
    <w:rsid w:val="00103173"/>
    <w:rsid w:val="0010336F"/>
    <w:rsid w:val="001065A9"/>
    <w:rsid w:val="00106DB4"/>
    <w:rsid w:val="00106F60"/>
    <w:rsid w:val="0011060E"/>
    <w:rsid w:val="0011719E"/>
    <w:rsid w:val="00120CE3"/>
    <w:rsid w:val="001227DE"/>
    <w:rsid w:val="001328B9"/>
    <w:rsid w:val="0013395A"/>
    <w:rsid w:val="00135587"/>
    <w:rsid w:val="00141B93"/>
    <w:rsid w:val="00143308"/>
    <w:rsid w:val="0014398B"/>
    <w:rsid w:val="00144863"/>
    <w:rsid w:val="0014701F"/>
    <w:rsid w:val="001503A4"/>
    <w:rsid w:val="00151250"/>
    <w:rsid w:val="00151EA7"/>
    <w:rsid w:val="001545D3"/>
    <w:rsid w:val="00154CB1"/>
    <w:rsid w:val="00157FD9"/>
    <w:rsid w:val="00161E61"/>
    <w:rsid w:val="00170C1B"/>
    <w:rsid w:val="00172432"/>
    <w:rsid w:val="00173071"/>
    <w:rsid w:val="001752B0"/>
    <w:rsid w:val="00180498"/>
    <w:rsid w:val="001821D9"/>
    <w:rsid w:val="00183266"/>
    <w:rsid w:val="001838A4"/>
    <w:rsid w:val="00183EAE"/>
    <w:rsid w:val="00184CC8"/>
    <w:rsid w:val="00190C64"/>
    <w:rsid w:val="0019173F"/>
    <w:rsid w:val="0019311E"/>
    <w:rsid w:val="0019321A"/>
    <w:rsid w:val="001946A6"/>
    <w:rsid w:val="00197114"/>
    <w:rsid w:val="00197186"/>
    <w:rsid w:val="00197614"/>
    <w:rsid w:val="001A16D9"/>
    <w:rsid w:val="001A322B"/>
    <w:rsid w:val="001A49C3"/>
    <w:rsid w:val="001A7F4B"/>
    <w:rsid w:val="001B0001"/>
    <w:rsid w:val="001B6819"/>
    <w:rsid w:val="001C3330"/>
    <w:rsid w:val="001C3BE4"/>
    <w:rsid w:val="001C3D3C"/>
    <w:rsid w:val="001C40F3"/>
    <w:rsid w:val="001D1B25"/>
    <w:rsid w:val="001D1CF0"/>
    <w:rsid w:val="001D6BF6"/>
    <w:rsid w:val="001E2981"/>
    <w:rsid w:val="001E2B99"/>
    <w:rsid w:val="001E3275"/>
    <w:rsid w:val="001E442C"/>
    <w:rsid w:val="001E5FDF"/>
    <w:rsid w:val="001E695E"/>
    <w:rsid w:val="001E713E"/>
    <w:rsid w:val="001F2E02"/>
    <w:rsid w:val="001F3685"/>
    <w:rsid w:val="001F550F"/>
    <w:rsid w:val="001F7AAF"/>
    <w:rsid w:val="001F7FDF"/>
    <w:rsid w:val="00201E79"/>
    <w:rsid w:val="00204BEB"/>
    <w:rsid w:val="00206DF3"/>
    <w:rsid w:val="00210CAB"/>
    <w:rsid w:val="00211307"/>
    <w:rsid w:val="00212A5C"/>
    <w:rsid w:val="00214978"/>
    <w:rsid w:val="00214F4C"/>
    <w:rsid w:val="00221455"/>
    <w:rsid w:val="00222859"/>
    <w:rsid w:val="002237A7"/>
    <w:rsid w:val="00230919"/>
    <w:rsid w:val="002316B0"/>
    <w:rsid w:val="00233EEF"/>
    <w:rsid w:val="00235842"/>
    <w:rsid w:val="002435DA"/>
    <w:rsid w:val="00245AF1"/>
    <w:rsid w:val="002473E3"/>
    <w:rsid w:val="00252ECD"/>
    <w:rsid w:val="00253577"/>
    <w:rsid w:val="002536F4"/>
    <w:rsid w:val="00254CB0"/>
    <w:rsid w:val="002570FD"/>
    <w:rsid w:val="00261F3B"/>
    <w:rsid w:val="00262AE9"/>
    <w:rsid w:val="00262FD5"/>
    <w:rsid w:val="00265888"/>
    <w:rsid w:val="00266E53"/>
    <w:rsid w:val="00273DAE"/>
    <w:rsid w:val="00277D2F"/>
    <w:rsid w:val="00280EE6"/>
    <w:rsid w:val="0028212B"/>
    <w:rsid w:val="00284113"/>
    <w:rsid w:val="002856A6"/>
    <w:rsid w:val="002859AB"/>
    <w:rsid w:val="0028615C"/>
    <w:rsid w:val="00290EF8"/>
    <w:rsid w:val="002916F4"/>
    <w:rsid w:val="00293184"/>
    <w:rsid w:val="00293479"/>
    <w:rsid w:val="00297AE8"/>
    <w:rsid w:val="002A0163"/>
    <w:rsid w:val="002A0F65"/>
    <w:rsid w:val="002A1900"/>
    <w:rsid w:val="002A4B65"/>
    <w:rsid w:val="002B1505"/>
    <w:rsid w:val="002B2024"/>
    <w:rsid w:val="002B2A61"/>
    <w:rsid w:val="002B71A3"/>
    <w:rsid w:val="002B73C6"/>
    <w:rsid w:val="002C0398"/>
    <w:rsid w:val="002C0D8C"/>
    <w:rsid w:val="002C30DE"/>
    <w:rsid w:val="002C3237"/>
    <w:rsid w:val="002C3562"/>
    <w:rsid w:val="002C3914"/>
    <w:rsid w:val="002C3EAD"/>
    <w:rsid w:val="002D4CA0"/>
    <w:rsid w:val="002D5544"/>
    <w:rsid w:val="002D55EA"/>
    <w:rsid w:val="002D6ECD"/>
    <w:rsid w:val="002D7245"/>
    <w:rsid w:val="002E2912"/>
    <w:rsid w:val="002E3B9C"/>
    <w:rsid w:val="002E551C"/>
    <w:rsid w:val="002E5F46"/>
    <w:rsid w:val="002E651C"/>
    <w:rsid w:val="002E6759"/>
    <w:rsid w:val="002F083C"/>
    <w:rsid w:val="002F2197"/>
    <w:rsid w:val="002F2319"/>
    <w:rsid w:val="002F5339"/>
    <w:rsid w:val="00304CC3"/>
    <w:rsid w:val="003058B8"/>
    <w:rsid w:val="00307168"/>
    <w:rsid w:val="00307EEE"/>
    <w:rsid w:val="00312A7A"/>
    <w:rsid w:val="00312FB0"/>
    <w:rsid w:val="0031399A"/>
    <w:rsid w:val="00325291"/>
    <w:rsid w:val="003260FC"/>
    <w:rsid w:val="00326691"/>
    <w:rsid w:val="0033044E"/>
    <w:rsid w:val="003337E2"/>
    <w:rsid w:val="00337B88"/>
    <w:rsid w:val="00341317"/>
    <w:rsid w:val="00341EB5"/>
    <w:rsid w:val="00341F1C"/>
    <w:rsid w:val="003427C5"/>
    <w:rsid w:val="00347D06"/>
    <w:rsid w:val="00352DA7"/>
    <w:rsid w:val="00352E14"/>
    <w:rsid w:val="00354F99"/>
    <w:rsid w:val="00356BDA"/>
    <w:rsid w:val="003608E9"/>
    <w:rsid w:val="003648CD"/>
    <w:rsid w:val="00367352"/>
    <w:rsid w:val="00370920"/>
    <w:rsid w:val="0037093D"/>
    <w:rsid w:val="00370A9D"/>
    <w:rsid w:val="00372AC0"/>
    <w:rsid w:val="00372DD8"/>
    <w:rsid w:val="003739F0"/>
    <w:rsid w:val="00380C9D"/>
    <w:rsid w:val="00382F4F"/>
    <w:rsid w:val="00384364"/>
    <w:rsid w:val="0038500F"/>
    <w:rsid w:val="00386101"/>
    <w:rsid w:val="003A1450"/>
    <w:rsid w:val="003A2EA2"/>
    <w:rsid w:val="003A654E"/>
    <w:rsid w:val="003B0691"/>
    <w:rsid w:val="003B5124"/>
    <w:rsid w:val="003B541B"/>
    <w:rsid w:val="003B7527"/>
    <w:rsid w:val="003C2599"/>
    <w:rsid w:val="003C6D0C"/>
    <w:rsid w:val="003D1153"/>
    <w:rsid w:val="003D25A3"/>
    <w:rsid w:val="003D51AD"/>
    <w:rsid w:val="003D547B"/>
    <w:rsid w:val="003E41B4"/>
    <w:rsid w:val="003E4579"/>
    <w:rsid w:val="003E51B0"/>
    <w:rsid w:val="003F00E4"/>
    <w:rsid w:val="003F5401"/>
    <w:rsid w:val="00400CC1"/>
    <w:rsid w:val="00401A51"/>
    <w:rsid w:val="004029ED"/>
    <w:rsid w:val="004031E1"/>
    <w:rsid w:val="00405FE4"/>
    <w:rsid w:val="00407666"/>
    <w:rsid w:val="00414BAA"/>
    <w:rsid w:val="004154D3"/>
    <w:rsid w:val="004162B1"/>
    <w:rsid w:val="00416713"/>
    <w:rsid w:val="00417121"/>
    <w:rsid w:val="004171FA"/>
    <w:rsid w:val="00417F03"/>
    <w:rsid w:val="004204F2"/>
    <w:rsid w:val="00421E9B"/>
    <w:rsid w:val="004247E4"/>
    <w:rsid w:val="004248DC"/>
    <w:rsid w:val="004307B4"/>
    <w:rsid w:val="00436312"/>
    <w:rsid w:val="00440D2B"/>
    <w:rsid w:val="00440E07"/>
    <w:rsid w:val="0044185A"/>
    <w:rsid w:val="00443FCA"/>
    <w:rsid w:val="004445A7"/>
    <w:rsid w:val="0044555E"/>
    <w:rsid w:val="00447B2C"/>
    <w:rsid w:val="00451AFA"/>
    <w:rsid w:val="00451E80"/>
    <w:rsid w:val="00451F14"/>
    <w:rsid w:val="00452087"/>
    <w:rsid w:val="00453E1F"/>
    <w:rsid w:val="00455AA9"/>
    <w:rsid w:val="00456FCC"/>
    <w:rsid w:val="00457C17"/>
    <w:rsid w:val="00461571"/>
    <w:rsid w:val="00462BC0"/>
    <w:rsid w:val="004631A9"/>
    <w:rsid w:val="004668DA"/>
    <w:rsid w:val="00466B9E"/>
    <w:rsid w:val="00466FCF"/>
    <w:rsid w:val="0047008D"/>
    <w:rsid w:val="00470218"/>
    <w:rsid w:val="00470B38"/>
    <w:rsid w:val="00473A1A"/>
    <w:rsid w:val="00474B30"/>
    <w:rsid w:val="004762F6"/>
    <w:rsid w:val="004764F1"/>
    <w:rsid w:val="0048082C"/>
    <w:rsid w:val="004866CD"/>
    <w:rsid w:val="0049022F"/>
    <w:rsid w:val="00490415"/>
    <w:rsid w:val="004906F1"/>
    <w:rsid w:val="0049365A"/>
    <w:rsid w:val="0049371C"/>
    <w:rsid w:val="00494D54"/>
    <w:rsid w:val="00496697"/>
    <w:rsid w:val="0049777B"/>
    <w:rsid w:val="004A17ED"/>
    <w:rsid w:val="004A20EC"/>
    <w:rsid w:val="004A2B8A"/>
    <w:rsid w:val="004A312D"/>
    <w:rsid w:val="004B046D"/>
    <w:rsid w:val="004B27F6"/>
    <w:rsid w:val="004B469C"/>
    <w:rsid w:val="004B6557"/>
    <w:rsid w:val="004B7DEF"/>
    <w:rsid w:val="004C0744"/>
    <w:rsid w:val="004C42B5"/>
    <w:rsid w:val="004C46A1"/>
    <w:rsid w:val="004C4D41"/>
    <w:rsid w:val="004C6DB8"/>
    <w:rsid w:val="004D52D3"/>
    <w:rsid w:val="004D590D"/>
    <w:rsid w:val="004D6DED"/>
    <w:rsid w:val="004F0A63"/>
    <w:rsid w:val="004F2E31"/>
    <w:rsid w:val="004F37F0"/>
    <w:rsid w:val="004F6E6F"/>
    <w:rsid w:val="004F6FB1"/>
    <w:rsid w:val="005008CC"/>
    <w:rsid w:val="00502951"/>
    <w:rsid w:val="00502FB8"/>
    <w:rsid w:val="005056C4"/>
    <w:rsid w:val="00505AA1"/>
    <w:rsid w:val="00506A29"/>
    <w:rsid w:val="00513BC0"/>
    <w:rsid w:val="00516BD7"/>
    <w:rsid w:val="00517CAF"/>
    <w:rsid w:val="00517E27"/>
    <w:rsid w:val="00520BC2"/>
    <w:rsid w:val="00522E4E"/>
    <w:rsid w:val="00525B72"/>
    <w:rsid w:val="00525FCD"/>
    <w:rsid w:val="00526F20"/>
    <w:rsid w:val="0052747F"/>
    <w:rsid w:val="00527C8B"/>
    <w:rsid w:val="0053013F"/>
    <w:rsid w:val="005342D6"/>
    <w:rsid w:val="005364C3"/>
    <w:rsid w:val="00537469"/>
    <w:rsid w:val="00537ED2"/>
    <w:rsid w:val="0055084D"/>
    <w:rsid w:val="00551CE9"/>
    <w:rsid w:val="00556C84"/>
    <w:rsid w:val="005577B3"/>
    <w:rsid w:val="00557F0C"/>
    <w:rsid w:val="00561903"/>
    <w:rsid w:val="005623DE"/>
    <w:rsid w:val="005628A9"/>
    <w:rsid w:val="005637AF"/>
    <w:rsid w:val="00565E28"/>
    <w:rsid w:val="00566E4A"/>
    <w:rsid w:val="00567F1A"/>
    <w:rsid w:val="00570695"/>
    <w:rsid w:val="005706C2"/>
    <w:rsid w:val="00570E09"/>
    <w:rsid w:val="00573E1F"/>
    <w:rsid w:val="00582991"/>
    <w:rsid w:val="00582D5D"/>
    <w:rsid w:val="00586F16"/>
    <w:rsid w:val="00587E09"/>
    <w:rsid w:val="00590C52"/>
    <w:rsid w:val="005925AC"/>
    <w:rsid w:val="0059270B"/>
    <w:rsid w:val="005940E3"/>
    <w:rsid w:val="0059735E"/>
    <w:rsid w:val="005A117E"/>
    <w:rsid w:val="005B0E45"/>
    <w:rsid w:val="005B4CB6"/>
    <w:rsid w:val="005B6860"/>
    <w:rsid w:val="005C11AB"/>
    <w:rsid w:val="005C2C6B"/>
    <w:rsid w:val="005C5483"/>
    <w:rsid w:val="005C73DD"/>
    <w:rsid w:val="005D0B62"/>
    <w:rsid w:val="005D2A58"/>
    <w:rsid w:val="005D3851"/>
    <w:rsid w:val="005D4359"/>
    <w:rsid w:val="005D469E"/>
    <w:rsid w:val="005D490C"/>
    <w:rsid w:val="005D5C9D"/>
    <w:rsid w:val="005D60E7"/>
    <w:rsid w:val="005E18A8"/>
    <w:rsid w:val="005E1E0E"/>
    <w:rsid w:val="005E3111"/>
    <w:rsid w:val="005E70E9"/>
    <w:rsid w:val="005F0B01"/>
    <w:rsid w:val="005F20A1"/>
    <w:rsid w:val="005F3482"/>
    <w:rsid w:val="00602500"/>
    <w:rsid w:val="00603345"/>
    <w:rsid w:val="006036DD"/>
    <w:rsid w:val="00606F62"/>
    <w:rsid w:val="00616FDE"/>
    <w:rsid w:val="006171F5"/>
    <w:rsid w:val="00623D46"/>
    <w:rsid w:val="00623E2C"/>
    <w:rsid w:val="00625DCE"/>
    <w:rsid w:val="006278B2"/>
    <w:rsid w:val="006314A8"/>
    <w:rsid w:val="00632DAA"/>
    <w:rsid w:val="00635D06"/>
    <w:rsid w:val="00636520"/>
    <w:rsid w:val="006368B7"/>
    <w:rsid w:val="00637424"/>
    <w:rsid w:val="0063747C"/>
    <w:rsid w:val="00645583"/>
    <w:rsid w:val="0065047A"/>
    <w:rsid w:val="006504D8"/>
    <w:rsid w:val="00651774"/>
    <w:rsid w:val="00651B5A"/>
    <w:rsid w:val="00651F41"/>
    <w:rsid w:val="00653DA2"/>
    <w:rsid w:val="006545E0"/>
    <w:rsid w:val="00660A60"/>
    <w:rsid w:val="00661A41"/>
    <w:rsid w:val="006715CE"/>
    <w:rsid w:val="0067272B"/>
    <w:rsid w:val="0067346E"/>
    <w:rsid w:val="0067534D"/>
    <w:rsid w:val="00677072"/>
    <w:rsid w:val="00684A86"/>
    <w:rsid w:val="00686E75"/>
    <w:rsid w:val="006963AD"/>
    <w:rsid w:val="006A0550"/>
    <w:rsid w:val="006A1570"/>
    <w:rsid w:val="006A1A88"/>
    <w:rsid w:val="006A1D26"/>
    <w:rsid w:val="006A27B4"/>
    <w:rsid w:val="006A71E6"/>
    <w:rsid w:val="006B08CD"/>
    <w:rsid w:val="006B2DF4"/>
    <w:rsid w:val="006B2F51"/>
    <w:rsid w:val="006B3D35"/>
    <w:rsid w:val="006B7A4C"/>
    <w:rsid w:val="006C1BA2"/>
    <w:rsid w:val="006C4640"/>
    <w:rsid w:val="006C6212"/>
    <w:rsid w:val="006D0C2B"/>
    <w:rsid w:val="006D3B7D"/>
    <w:rsid w:val="006D3B99"/>
    <w:rsid w:val="006D4F9D"/>
    <w:rsid w:val="006E0A9A"/>
    <w:rsid w:val="006E1213"/>
    <w:rsid w:val="006E1F1E"/>
    <w:rsid w:val="006E3741"/>
    <w:rsid w:val="006E7F12"/>
    <w:rsid w:val="006F2C9E"/>
    <w:rsid w:val="006F3753"/>
    <w:rsid w:val="006F4B88"/>
    <w:rsid w:val="006F4F34"/>
    <w:rsid w:val="006F50BD"/>
    <w:rsid w:val="006F6661"/>
    <w:rsid w:val="006F7153"/>
    <w:rsid w:val="006F7180"/>
    <w:rsid w:val="006F7C28"/>
    <w:rsid w:val="006F7EC3"/>
    <w:rsid w:val="00706A33"/>
    <w:rsid w:val="00712234"/>
    <w:rsid w:val="00713A58"/>
    <w:rsid w:val="00714B5B"/>
    <w:rsid w:val="00717A27"/>
    <w:rsid w:val="00720027"/>
    <w:rsid w:val="007207E3"/>
    <w:rsid w:val="0072237C"/>
    <w:rsid w:val="00722484"/>
    <w:rsid w:val="007227D8"/>
    <w:rsid w:val="007237B0"/>
    <w:rsid w:val="00724B47"/>
    <w:rsid w:val="00730E34"/>
    <w:rsid w:val="0073275B"/>
    <w:rsid w:val="00732E61"/>
    <w:rsid w:val="00733722"/>
    <w:rsid w:val="00733D12"/>
    <w:rsid w:val="007342B2"/>
    <w:rsid w:val="00734EF0"/>
    <w:rsid w:val="00736F98"/>
    <w:rsid w:val="007370EA"/>
    <w:rsid w:val="00741625"/>
    <w:rsid w:val="00741AB9"/>
    <w:rsid w:val="00741C64"/>
    <w:rsid w:val="0074564D"/>
    <w:rsid w:val="007457B9"/>
    <w:rsid w:val="00751159"/>
    <w:rsid w:val="00751C1E"/>
    <w:rsid w:val="00752473"/>
    <w:rsid w:val="0075288D"/>
    <w:rsid w:val="00754557"/>
    <w:rsid w:val="007568F6"/>
    <w:rsid w:val="00757BC5"/>
    <w:rsid w:val="0076075F"/>
    <w:rsid w:val="007643A7"/>
    <w:rsid w:val="00764EC0"/>
    <w:rsid w:val="00765AAF"/>
    <w:rsid w:val="00765FC2"/>
    <w:rsid w:val="00766DCF"/>
    <w:rsid w:val="007734CA"/>
    <w:rsid w:val="007801AC"/>
    <w:rsid w:val="00781052"/>
    <w:rsid w:val="007816D8"/>
    <w:rsid w:val="00781A7C"/>
    <w:rsid w:val="007864A9"/>
    <w:rsid w:val="00787641"/>
    <w:rsid w:val="00787930"/>
    <w:rsid w:val="007901E1"/>
    <w:rsid w:val="00790D18"/>
    <w:rsid w:val="00796A77"/>
    <w:rsid w:val="007A79D0"/>
    <w:rsid w:val="007A7CDE"/>
    <w:rsid w:val="007B2024"/>
    <w:rsid w:val="007B32C8"/>
    <w:rsid w:val="007B4DF3"/>
    <w:rsid w:val="007B6036"/>
    <w:rsid w:val="007C0226"/>
    <w:rsid w:val="007C0E59"/>
    <w:rsid w:val="007C6C4E"/>
    <w:rsid w:val="007C7A18"/>
    <w:rsid w:val="007D6D45"/>
    <w:rsid w:val="007E37DE"/>
    <w:rsid w:val="007E4D53"/>
    <w:rsid w:val="007E5E7C"/>
    <w:rsid w:val="007E686E"/>
    <w:rsid w:val="007F14AB"/>
    <w:rsid w:val="007F1E81"/>
    <w:rsid w:val="007F29C9"/>
    <w:rsid w:val="007F5626"/>
    <w:rsid w:val="007F76B4"/>
    <w:rsid w:val="0080031C"/>
    <w:rsid w:val="0080046A"/>
    <w:rsid w:val="00810022"/>
    <w:rsid w:val="00811F59"/>
    <w:rsid w:val="00813B7E"/>
    <w:rsid w:val="008162A1"/>
    <w:rsid w:val="00817C94"/>
    <w:rsid w:val="00821FF8"/>
    <w:rsid w:val="00824077"/>
    <w:rsid w:val="00826CA3"/>
    <w:rsid w:val="00840E32"/>
    <w:rsid w:val="00840E78"/>
    <w:rsid w:val="00851ED8"/>
    <w:rsid w:val="00852D5D"/>
    <w:rsid w:val="00853A32"/>
    <w:rsid w:val="00855A61"/>
    <w:rsid w:val="008606E3"/>
    <w:rsid w:val="008635A3"/>
    <w:rsid w:val="00864912"/>
    <w:rsid w:val="00865A5A"/>
    <w:rsid w:val="00867CD6"/>
    <w:rsid w:val="008731BE"/>
    <w:rsid w:val="00874278"/>
    <w:rsid w:val="00876C7C"/>
    <w:rsid w:val="00880BFB"/>
    <w:rsid w:val="00881B75"/>
    <w:rsid w:val="00883F51"/>
    <w:rsid w:val="00887506"/>
    <w:rsid w:val="00887FFC"/>
    <w:rsid w:val="00890266"/>
    <w:rsid w:val="008902AF"/>
    <w:rsid w:val="00890379"/>
    <w:rsid w:val="00890F31"/>
    <w:rsid w:val="008A4707"/>
    <w:rsid w:val="008B4B1C"/>
    <w:rsid w:val="008B67E3"/>
    <w:rsid w:val="008C0AC4"/>
    <w:rsid w:val="008C18B1"/>
    <w:rsid w:val="008C19DB"/>
    <w:rsid w:val="008C1C9F"/>
    <w:rsid w:val="008C4A81"/>
    <w:rsid w:val="008C5C1F"/>
    <w:rsid w:val="008D0F53"/>
    <w:rsid w:val="008D1EBB"/>
    <w:rsid w:val="008D28ED"/>
    <w:rsid w:val="008D2E00"/>
    <w:rsid w:val="008D37F1"/>
    <w:rsid w:val="008D3AD8"/>
    <w:rsid w:val="008E0710"/>
    <w:rsid w:val="008E350A"/>
    <w:rsid w:val="008E5D51"/>
    <w:rsid w:val="008E6A17"/>
    <w:rsid w:val="008E6D09"/>
    <w:rsid w:val="008F16A9"/>
    <w:rsid w:val="008F4026"/>
    <w:rsid w:val="008F46FA"/>
    <w:rsid w:val="008F7751"/>
    <w:rsid w:val="008F7EE8"/>
    <w:rsid w:val="00900BAE"/>
    <w:rsid w:val="00900F86"/>
    <w:rsid w:val="009015DC"/>
    <w:rsid w:val="009037C8"/>
    <w:rsid w:val="009063E2"/>
    <w:rsid w:val="00910BAB"/>
    <w:rsid w:val="0091315A"/>
    <w:rsid w:val="009209C2"/>
    <w:rsid w:val="009237A6"/>
    <w:rsid w:val="009247B0"/>
    <w:rsid w:val="00924BE6"/>
    <w:rsid w:val="009254E2"/>
    <w:rsid w:val="009267BE"/>
    <w:rsid w:val="00926EE9"/>
    <w:rsid w:val="00934943"/>
    <w:rsid w:val="0093568B"/>
    <w:rsid w:val="00941AA6"/>
    <w:rsid w:val="00942144"/>
    <w:rsid w:val="00943318"/>
    <w:rsid w:val="00944932"/>
    <w:rsid w:val="00951B63"/>
    <w:rsid w:val="009522F2"/>
    <w:rsid w:val="009525BB"/>
    <w:rsid w:val="009529F5"/>
    <w:rsid w:val="009531DC"/>
    <w:rsid w:val="00954A40"/>
    <w:rsid w:val="00954BF2"/>
    <w:rsid w:val="00963D89"/>
    <w:rsid w:val="00966D20"/>
    <w:rsid w:val="00967E35"/>
    <w:rsid w:val="00972812"/>
    <w:rsid w:val="009812B0"/>
    <w:rsid w:val="0098701F"/>
    <w:rsid w:val="009A0A6D"/>
    <w:rsid w:val="009A3D44"/>
    <w:rsid w:val="009B3B02"/>
    <w:rsid w:val="009B61EA"/>
    <w:rsid w:val="009B6AFF"/>
    <w:rsid w:val="009B6C32"/>
    <w:rsid w:val="009C0914"/>
    <w:rsid w:val="009C138A"/>
    <w:rsid w:val="009C27D8"/>
    <w:rsid w:val="009C6734"/>
    <w:rsid w:val="009D0896"/>
    <w:rsid w:val="009D2048"/>
    <w:rsid w:val="009D3DD5"/>
    <w:rsid w:val="009D3E4D"/>
    <w:rsid w:val="009D7878"/>
    <w:rsid w:val="009D7F8D"/>
    <w:rsid w:val="009E0DC0"/>
    <w:rsid w:val="009E12C3"/>
    <w:rsid w:val="009E40C7"/>
    <w:rsid w:val="009E4960"/>
    <w:rsid w:val="009E726B"/>
    <w:rsid w:val="009E76A1"/>
    <w:rsid w:val="009E7804"/>
    <w:rsid w:val="009E7E8B"/>
    <w:rsid w:val="009E7FED"/>
    <w:rsid w:val="009F3548"/>
    <w:rsid w:val="009F426D"/>
    <w:rsid w:val="00A0013D"/>
    <w:rsid w:val="00A01A09"/>
    <w:rsid w:val="00A02DB4"/>
    <w:rsid w:val="00A02ECB"/>
    <w:rsid w:val="00A037FB"/>
    <w:rsid w:val="00A07E9D"/>
    <w:rsid w:val="00A10025"/>
    <w:rsid w:val="00A11E32"/>
    <w:rsid w:val="00A14774"/>
    <w:rsid w:val="00A148DC"/>
    <w:rsid w:val="00A170DF"/>
    <w:rsid w:val="00A17310"/>
    <w:rsid w:val="00A176EF"/>
    <w:rsid w:val="00A17F76"/>
    <w:rsid w:val="00A21B91"/>
    <w:rsid w:val="00A26BE9"/>
    <w:rsid w:val="00A302D6"/>
    <w:rsid w:val="00A31E27"/>
    <w:rsid w:val="00A32451"/>
    <w:rsid w:val="00A33694"/>
    <w:rsid w:val="00A37EBB"/>
    <w:rsid w:val="00A46AA1"/>
    <w:rsid w:val="00A46D7F"/>
    <w:rsid w:val="00A54E36"/>
    <w:rsid w:val="00A554D4"/>
    <w:rsid w:val="00A561D6"/>
    <w:rsid w:val="00A60238"/>
    <w:rsid w:val="00A60DFC"/>
    <w:rsid w:val="00A6113D"/>
    <w:rsid w:val="00A67753"/>
    <w:rsid w:val="00A75485"/>
    <w:rsid w:val="00A7567E"/>
    <w:rsid w:val="00A75EF2"/>
    <w:rsid w:val="00A81AC2"/>
    <w:rsid w:val="00A84621"/>
    <w:rsid w:val="00A859D9"/>
    <w:rsid w:val="00A86AF0"/>
    <w:rsid w:val="00A86BED"/>
    <w:rsid w:val="00A96EA7"/>
    <w:rsid w:val="00AA0613"/>
    <w:rsid w:val="00AB1AA8"/>
    <w:rsid w:val="00AB21A5"/>
    <w:rsid w:val="00AC06B6"/>
    <w:rsid w:val="00AC1363"/>
    <w:rsid w:val="00AC1CEB"/>
    <w:rsid w:val="00AC3145"/>
    <w:rsid w:val="00AC3951"/>
    <w:rsid w:val="00AC69D2"/>
    <w:rsid w:val="00AD22AE"/>
    <w:rsid w:val="00AD2567"/>
    <w:rsid w:val="00AD2935"/>
    <w:rsid w:val="00AD64B9"/>
    <w:rsid w:val="00AE3323"/>
    <w:rsid w:val="00AE44DE"/>
    <w:rsid w:val="00AE4622"/>
    <w:rsid w:val="00AE7022"/>
    <w:rsid w:val="00AE71AA"/>
    <w:rsid w:val="00AF450F"/>
    <w:rsid w:val="00AF58BE"/>
    <w:rsid w:val="00AF599C"/>
    <w:rsid w:val="00AF61D8"/>
    <w:rsid w:val="00AF7FA4"/>
    <w:rsid w:val="00B036FC"/>
    <w:rsid w:val="00B05666"/>
    <w:rsid w:val="00B06048"/>
    <w:rsid w:val="00B1096E"/>
    <w:rsid w:val="00B14714"/>
    <w:rsid w:val="00B15F23"/>
    <w:rsid w:val="00B17448"/>
    <w:rsid w:val="00B21B97"/>
    <w:rsid w:val="00B220D8"/>
    <w:rsid w:val="00B22368"/>
    <w:rsid w:val="00B22371"/>
    <w:rsid w:val="00B243B2"/>
    <w:rsid w:val="00B2454E"/>
    <w:rsid w:val="00B30394"/>
    <w:rsid w:val="00B30F2F"/>
    <w:rsid w:val="00B320EA"/>
    <w:rsid w:val="00B36920"/>
    <w:rsid w:val="00B36BAF"/>
    <w:rsid w:val="00B41841"/>
    <w:rsid w:val="00B41982"/>
    <w:rsid w:val="00B50B3A"/>
    <w:rsid w:val="00B52366"/>
    <w:rsid w:val="00B53EE6"/>
    <w:rsid w:val="00B56F51"/>
    <w:rsid w:val="00B61B01"/>
    <w:rsid w:val="00B7127A"/>
    <w:rsid w:val="00B73354"/>
    <w:rsid w:val="00B73DE0"/>
    <w:rsid w:val="00B77962"/>
    <w:rsid w:val="00B82239"/>
    <w:rsid w:val="00B8330D"/>
    <w:rsid w:val="00B85DC4"/>
    <w:rsid w:val="00B86387"/>
    <w:rsid w:val="00B86C2C"/>
    <w:rsid w:val="00B97E7C"/>
    <w:rsid w:val="00BA02BD"/>
    <w:rsid w:val="00BA2431"/>
    <w:rsid w:val="00BA63BF"/>
    <w:rsid w:val="00BB053F"/>
    <w:rsid w:val="00BB11F9"/>
    <w:rsid w:val="00BB210C"/>
    <w:rsid w:val="00BB27E5"/>
    <w:rsid w:val="00BB3A65"/>
    <w:rsid w:val="00BB5E70"/>
    <w:rsid w:val="00BB69CF"/>
    <w:rsid w:val="00BB6EC2"/>
    <w:rsid w:val="00BC07F3"/>
    <w:rsid w:val="00BC2606"/>
    <w:rsid w:val="00BC270B"/>
    <w:rsid w:val="00BC2DFD"/>
    <w:rsid w:val="00BC347C"/>
    <w:rsid w:val="00BC7403"/>
    <w:rsid w:val="00BD1515"/>
    <w:rsid w:val="00BD184A"/>
    <w:rsid w:val="00BD384B"/>
    <w:rsid w:val="00BD3CCA"/>
    <w:rsid w:val="00BD4B2F"/>
    <w:rsid w:val="00BD6BCE"/>
    <w:rsid w:val="00BD77DB"/>
    <w:rsid w:val="00BD7972"/>
    <w:rsid w:val="00BE163D"/>
    <w:rsid w:val="00BE27FF"/>
    <w:rsid w:val="00BE2DF2"/>
    <w:rsid w:val="00BE3D32"/>
    <w:rsid w:val="00BE3FCF"/>
    <w:rsid w:val="00BE4715"/>
    <w:rsid w:val="00BF0D96"/>
    <w:rsid w:val="00BF0EC3"/>
    <w:rsid w:val="00BF4F6D"/>
    <w:rsid w:val="00BF55DE"/>
    <w:rsid w:val="00C04365"/>
    <w:rsid w:val="00C05F3E"/>
    <w:rsid w:val="00C071D8"/>
    <w:rsid w:val="00C11406"/>
    <w:rsid w:val="00C1762A"/>
    <w:rsid w:val="00C25F5C"/>
    <w:rsid w:val="00C265AE"/>
    <w:rsid w:val="00C32258"/>
    <w:rsid w:val="00C32FA5"/>
    <w:rsid w:val="00C331B9"/>
    <w:rsid w:val="00C352C8"/>
    <w:rsid w:val="00C40045"/>
    <w:rsid w:val="00C40980"/>
    <w:rsid w:val="00C40C15"/>
    <w:rsid w:val="00C43079"/>
    <w:rsid w:val="00C47979"/>
    <w:rsid w:val="00C509F8"/>
    <w:rsid w:val="00C52182"/>
    <w:rsid w:val="00C55585"/>
    <w:rsid w:val="00C55E5A"/>
    <w:rsid w:val="00C561B7"/>
    <w:rsid w:val="00C65895"/>
    <w:rsid w:val="00C65EFE"/>
    <w:rsid w:val="00C72014"/>
    <w:rsid w:val="00C720A9"/>
    <w:rsid w:val="00C72685"/>
    <w:rsid w:val="00C73C1E"/>
    <w:rsid w:val="00C75AFE"/>
    <w:rsid w:val="00C81E05"/>
    <w:rsid w:val="00C8685B"/>
    <w:rsid w:val="00C93029"/>
    <w:rsid w:val="00C95123"/>
    <w:rsid w:val="00C97B72"/>
    <w:rsid w:val="00CA113C"/>
    <w:rsid w:val="00CA46EA"/>
    <w:rsid w:val="00CA4F23"/>
    <w:rsid w:val="00CB03FE"/>
    <w:rsid w:val="00CB1BE6"/>
    <w:rsid w:val="00CB1F64"/>
    <w:rsid w:val="00CB459E"/>
    <w:rsid w:val="00CB6000"/>
    <w:rsid w:val="00CC133A"/>
    <w:rsid w:val="00CC1985"/>
    <w:rsid w:val="00CC3EE9"/>
    <w:rsid w:val="00CC71D5"/>
    <w:rsid w:val="00CD2EDE"/>
    <w:rsid w:val="00CD646C"/>
    <w:rsid w:val="00CD658F"/>
    <w:rsid w:val="00CD6921"/>
    <w:rsid w:val="00CE106A"/>
    <w:rsid w:val="00CE3CE0"/>
    <w:rsid w:val="00CE4998"/>
    <w:rsid w:val="00CE614D"/>
    <w:rsid w:val="00CE7C01"/>
    <w:rsid w:val="00CF0D6B"/>
    <w:rsid w:val="00CF0D7D"/>
    <w:rsid w:val="00CF15BE"/>
    <w:rsid w:val="00CF2F83"/>
    <w:rsid w:val="00D0002C"/>
    <w:rsid w:val="00D01AEB"/>
    <w:rsid w:val="00D02470"/>
    <w:rsid w:val="00D04DDA"/>
    <w:rsid w:val="00D10E0B"/>
    <w:rsid w:val="00D12AB1"/>
    <w:rsid w:val="00D13923"/>
    <w:rsid w:val="00D16B5F"/>
    <w:rsid w:val="00D22867"/>
    <w:rsid w:val="00D22BA7"/>
    <w:rsid w:val="00D23A51"/>
    <w:rsid w:val="00D2445B"/>
    <w:rsid w:val="00D25DF2"/>
    <w:rsid w:val="00D267EC"/>
    <w:rsid w:val="00D26840"/>
    <w:rsid w:val="00D30259"/>
    <w:rsid w:val="00D36E8D"/>
    <w:rsid w:val="00D44172"/>
    <w:rsid w:val="00D451CC"/>
    <w:rsid w:val="00D462C6"/>
    <w:rsid w:val="00D50FE7"/>
    <w:rsid w:val="00D51E19"/>
    <w:rsid w:val="00D5384A"/>
    <w:rsid w:val="00D54643"/>
    <w:rsid w:val="00D547ED"/>
    <w:rsid w:val="00D6528F"/>
    <w:rsid w:val="00D6601D"/>
    <w:rsid w:val="00D70835"/>
    <w:rsid w:val="00D7234D"/>
    <w:rsid w:val="00D730DF"/>
    <w:rsid w:val="00D74E27"/>
    <w:rsid w:val="00D77380"/>
    <w:rsid w:val="00D83B31"/>
    <w:rsid w:val="00D858FB"/>
    <w:rsid w:val="00D864A9"/>
    <w:rsid w:val="00D90EAC"/>
    <w:rsid w:val="00D92504"/>
    <w:rsid w:val="00D95B20"/>
    <w:rsid w:val="00D95CF6"/>
    <w:rsid w:val="00DA02F0"/>
    <w:rsid w:val="00DA4865"/>
    <w:rsid w:val="00DA58CB"/>
    <w:rsid w:val="00DB4ABB"/>
    <w:rsid w:val="00DB678A"/>
    <w:rsid w:val="00DC37AF"/>
    <w:rsid w:val="00DC3943"/>
    <w:rsid w:val="00DC4173"/>
    <w:rsid w:val="00DC43B1"/>
    <w:rsid w:val="00DC5B36"/>
    <w:rsid w:val="00DC69F8"/>
    <w:rsid w:val="00DC7C26"/>
    <w:rsid w:val="00DD4383"/>
    <w:rsid w:val="00DD4780"/>
    <w:rsid w:val="00DD6C1C"/>
    <w:rsid w:val="00DE382B"/>
    <w:rsid w:val="00DE7375"/>
    <w:rsid w:val="00DF35C1"/>
    <w:rsid w:val="00DF397E"/>
    <w:rsid w:val="00DF3E8A"/>
    <w:rsid w:val="00DF545A"/>
    <w:rsid w:val="00DF5DE6"/>
    <w:rsid w:val="00DF64DD"/>
    <w:rsid w:val="00DF67F0"/>
    <w:rsid w:val="00E00BDF"/>
    <w:rsid w:val="00E01D46"/>
    <w:rsid w:val="00E03AB5"/>
    <w:rsid w:val="00E126AF"/>
    <w:rsid w:val="00E154E1"/>
    <w:rsid w:val="00E21B1E"/>
    <w:rsid w:val="00E228FF"/>
    <w:rsid w:val="00E25FA9"/>
    <w:rsid w:val="00E26BE0"/>
    <w:rsid w:val="00E27E42"/>
    <w:rsid w:val="00E308AB"/>
    <w:rsid w:val="00E311F4"/>
    <w:rsid w:val="00E3325A"/>
    <w:rsid w:val="00E370EE"/>
    <w:rsid w:val="00E417F9"/>
    <w:rsid w:val="00E43A88"/>
    <w:rsid w:val="00E440E3"/>
    <w:rsid w:val="00E47F4C"/>
    <w:rsid w:val="00E50672"/>
    <w:rsid w:val="00E52003"/>
    <w:rsid w:val="00E5242B"/>
    <w:rsid w:val="00E52B03"/>
    <w:rsid w:val="00E5416A"/>
    <w:rsid w:val="00E550BA"/>
    <w:rsid w:val="00E57096"/>
    <w:rsid w:val="00E57FA5"/>
    <w:rsid w:val="00E61AAE"/>
    <w:rsid w:val="00E62BDC"/>
    <w:rsid w:val="00E630A1"/>
    <w:rsid w:val="00E6690A"/>
    <w:rsid w:val="00E66CAF"/>
    <w:rsid w:val="00E705B6"/>
    <w:rsid w:val="00E706FE"/>
    <w:rsid w:val="00E70C05"/>
    <w:rsid w:val="00E72512"/>
    <w:rsid w:val="00E72593"/>
    <w:rsid w:val="00E827EC"/>
    <w:rsid w:val="00E846F3"/>
    <w:rsid w:val="00E8661E"/>
    <w:rsid w:val="00E87D20"/>
    <w:rsid w:val="00E92A33"/>
    <w:rsid w:val="00E93A1D"/>
    <w:rsid w:val="00E95ED8"/>
    <w:rsid w:val="00EA0608"/>
    <w:rsid w:val="00EA0F35"/>
    <w:rsid w:val="00EA1E80"/>
    <w:rsid w:val="00EA2F6E"/>
    <w:rsid w:val="00EA5077"/>
    <w:rsid w:val="00EA55CC"/>
    <w:rsid w:val="00EA6BAB"/>
    <w:rsid w:val="00EA72DE"/>
    <w:rsid w:val="00EC54C1"/>
    <w:rsid w:val="00EC6744"/>
    <w:rsid w:val="00EC6C87"/>
    <w:rsid w:val="00EC716E"/>
    <w:rsid w:val="00ED49AC"/>
    <w:rsid w:val="00EE310E"/>
    <w:rsid w:val="00EE4BE5"/>
    <w:rsid w:val="00EF0197"/>
    <w:rsid w:val="00EF0283"/>
    <w:rsid w:val="00EF0801"/>
    <w:rsid w:val="00EF427E"/>
    <w:rsid w:val="00EF530C"/>
    <w:rsid w:val="00EF6806"/>
    <w:rsid w:val="00EF690E"/>
    <w:rsid w:val="00F003D4"/>
    <w:rsid w:val="00F004BE"/>
    <w:rsid w:val="00F0195E"/>
    <w:rsid w:val="00F03367"/>
    <w:rsid w:val="00F07310"/>
    <w:rsid w:val="00F1248A"/>
    <w:rsid w:val="00F14E02"/>
    <w:rsid w:val="00F20C2B"/>
    <w:rsid w:val="00F27889"/>
    <w:rsid w:val="00F3035C"/>
    <w:rsid w:val="00F33E0A"/>
    <w:rsid w:val="00F36F42"/>
    <w:rsid w:val="00F37062"/>
    <w:rsid w:val="00F37267"/>
    <w:rsid w:val="00F40F9C"/>
    <w:rsid w:val="00F432BC"/>
    <w:rsid w:val="00F43F76"/>
    <w:rsid w:val="00F44E55"/>
    <w:rsid w:val="00F44EF9"/>
    <w:rsid w:val="00F52C16"/>
    <w:rsid w:val="00F5356E"/>
    <w:rsid w:val="00F53D59"/>
    <w:rsid w:val="00F54865"/>
    <w:rsid w:val="00F55F6F"/>
    <w:rsid w:val="00F624B7"/>
    <w:rsid w:val="00F64D9A"/>
    <w:rsid w:val="00F66F15"/>
    <w:rsid w:val="00F700DD"/>
    <w:rsid w:val="00F708A0"/>
    <w:rsid w:val="00F70CE0"/>
    <w:rsid w:val="00F72AA6"/>
    <w:rsid w:val="00F74469"/>
    <w:rsid w:val="00F82A88"/>
    <w:rsid w:val="00F84021"/>
    <w:rsid w:val="00F86C3B"/>
    <w:rsid w:val="00F9380F"/>
    <w:rsid w:val="00F95789"/>
    <w:rsid w:val="00FA6049"/>
    <w:rsid w:val="00FB05B0"/>
    <w:rsid w:val="00FB3A4A"/>
    <w:rsid w:val="00FB6525"/>
    <w:rsid w:val="00FC0657"/>
    <w:rsid w:val="00FC067E"/>
    <w:rsid w:val="00FC3B49"/>
    <w:rsid w:val="00FC695D"/>
    <w:rsid w:val="00FC71F3"/>
    <w:rsid w:val="00FC7D71"/>
    <w:rsid w:val="00FD0F0F"/>
    <w:rsid w:val="00FD1130"/>
    <w:rsid w:val="00FD1E0B"/>
    <w:rsid w:val="00FD1FB4"/>
    <w:rsid w:val="00FD3539"/>
    <w:rsid w:val="00FD3833"/>
    <w:rsid w:val="00FE09DB"/>
    <w:rsid w:val="00FE4BFF"/>
    <w:rsid w:val="00FE55D4"/>
    <w:rsid w:val="00FE5A93"/>
    <w:rsid w:val="00FF4017"/>
    <w:rsid w:val="00FF40D2"/>
    <w:rsid w:val="00FF57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1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19"/>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2">
    <w:name w:val="heading 2"/>
    <w:basedOn w:val="a"/>
    <w:next w:val="a"/>
    <w:link w:val="20"/>
    <w:unhideWhenUsed/>
    <w:qFormat/>
    <w:rsid w:val="00B36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06E"/>
    <w:rPr>
      <w:sz w:val="28"/>
    </w:rPr>
  </w:style>
  <w:style w:type="paragraph" w:styleId="a3">
    <w:name w:val="Body Text"/>
    <w:basedOn w:val="a"/>
    <w:link w:val="a4"/>
    <w:rsid w:val="001B6819"/>
    <w:pPr>
      <w:jc w:val="center"/>
    </w:pPr>
    <w:rPr>
      <w:b/>
      <w:sz w:val="32"/>
    </w:rPr>
  </w:style>
  <w:style w:type="character" w:customStyle="1" w:styleId="a4">
    <w:name w:val="Основной текст Знак"/>
    <w:basedOn w:val="a0"/>
    <w:link w:val="a3"/>
    <w:rsid w:val="0004706E"/>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rsid w:val="001B6819"/>
    <w:pPr>
      <w:spacing w:after="120"/>
      <w:ind w:left="283"/>
    </w:pPr>
  </w:style>
  <w:style w:type="paragraph" w:styleId="a8">
    <w:name w:val="Balloon Text"/>
    <w:basedOn w:val="a"/>
    <w:link w:val="a9"/>
    <w:uiPriority w:val="99"/>
    <w:semiHidden/>
    <w:rsid w:val="001B6819"/>
    <w:rPr>
      <w:rFonts w:ascii="Tahoma" w:hAnsi="Tahoma" w:cs="Tahoma"/>
      <w:sz w:val="16"/>
      <w:szCs w:val="16"/>
    </w:rPr>
  </w:style>
  <w:style w:type="character" w:customStyle="1" w:styleId="a9">
    <w:name w:val="Текст выноски Знак"/>
    <w:basedOn w:val="a0"/>
    <w:link w:val="a8"/>
    <w:uiPriority w:val="99"/>
    <w:semiHidden/>
    <w:rsid w:val="00730E34"/>
    <w:rPr>
      <w:rFonts w:ascii="Tahoma" w:hAnsi="Tahoma" w:cs="Tahoma"/>
      <w:sz w:val="16"/>
      <w:szCs w:val="16"/>
    </w:rPr>
  </w:style>
  <w:style w:type="paragraph" w:styleId="3">
    <w:name w:val="Body Text 3"/>
    <w:basedOn w:val="a"/>
    <w:link w:val="30"/>
    <w:uiPriority w:val="99"/>
    <w:rsid w:val="001B6819"/>
    <w:pPr>
      <w:spacing w:after="120"/>
    </w:pPr>
    <w:rPr>
      <w:sz w:val="16"/>
      <w:szCs w:val="16"/>
    </w:rPr>
  </w:style>
  <w:style w:type="paragraph" w:styleId="21">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qFormat/>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uiPriority w:val="99"/>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1E3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E3275"/>
    <w:pPr>
      <w:autoSpaceDE w:val="0"/>
      <w:autoSpaceDN w:val="0"/>
      <w:adjustRightInd w:val="0"/>
    </w:pPr>
    <w:rPr>
      <w:rFonts w:ascii="Courier New" w:hAnsi="Courier New" w:cs="Courier New"/>
      <w:lang w:val="en-US" w:eastAsia="en-US"/>
    </w:rPr>
  </w:style>
  <w:style w:type="character" w:customStyle="1" w:styleId="af1">
    <w:name w:val="Текст концевой сноски Знак"/>
    <w:basedOn w:val="a0"/>
    <w:link w:val="af2"/>
    <w:uiPriority w:val="99"/>
    <w:semiHidden/>
    <w:rsid w:val="00730E34"/>
    <w:rPr>
      <w:rFonts w:asciiTheme="minorHAnsi" w:eastAsiaTheme="minorHAnsi" w:hAnsiTheme="minorHAnsi" w:cstheme="minorBidi"/>
      <w:lang w:eastAsia="en-US"/>
    </w:rPr>
  </w:style>
  <w:style w:type="paragraph" w:styleId="af2">
    <w:name w:val="endnote text"/>
    <w:basedOn w:val="a"/>
    <w:link w:val="af1"/>
    <w:uiPriority w:val="99"/>
    <w:semiHidden/>
    <w:unhideWhenUsed/>
    <w:rsid w:val="00730E34"/>
    <w:rPr>
      <w:rFonts w:asciiTheme="minorHAnsi" w:eastAsiaTheme="minorHAnsi" w:hAnsiTheme="minorHAnsi" w:cstheme="minorBidi"/>
      <w:lang w:eastAsia="en-US"/>
    </w:rPr>
  </w:style>
  <w:style w:type="paragraph" w:styleId="af3">
    <w:name w:val="header"/>
    <w:basedOn w:val="a"/>
    <w:link w:val="af4"/>
    <w:uiPriority w:val="99"/>
    <w:unhideWhenUsed/>
    <w:rsid w:val="00730E34"/>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730E34"/>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730E34"/>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730E34"/>
    <w:rPr>
      <w:rFonts w:asciiTheme="minorHAnsi" w:eastAsiaTheme="minorHAnsi" w:hAnsiTheme="minorHAnsi" w:cstheme="minorBidi"/>
      <w:sz w:val="22"/>
      <w:szCs w:val="22"/>
      <w:lang w:eastAsia="en-US"/>
    </w:rPr>
  </w:style>
  <w:style w:type="character" w:customStyle="1" w:styleId="af7">
    <w:name w:val="Оглавление_"/>
    <w:basedOn w:val="a0"/>
    <w:link w:val="af8"/>
    <w:rsid w:val="00D02470"/>
    <w:rPr>
      <w:sz w:val="28"/>
      <w:szCs w:val="28"/>
      <w:shd w:val="clear" w:color="auto" w:fill="FFFFFF"/>
    </w:rPr>
  </w:style>
  <w:style w:type="paragraph" w:customStyle="1" w:styleId="af8">
    <w:name w:val="Оглавление"/>
    <w:basedOn w:val="a"/>
    <w:link w:val="af7"/>
    <w:rsid w:val="00D02470"/>
    <w:pPr>
      <w:widowControl w:val="0"/>
      <w:shd w:val="clear" w:color="auto" w:fill="FFFFFF"/>
      <w:spacing w:before="420" w:line="322" w:lineRule="exact"/>
      <w:jc w:val="both"/>
    </w:pPr>
    <w:rPr>
      <w:sz w:val="28"/>
      <w:szCs w:val="28"/>
    </w:rPr>
  </w:style>
  <w:style w:type="table" w:customStyle="1" w:styleId="11">
    <w:name w:val="Сетка таблицы1"/>
    <w:basedOn w:val="a1"/>
    <w:next w:val="af0"/>
    <w:uiPriority w:val="59"/>
    <w:rsid w:val="00D02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0"/>
    <w:uiPriority w:val="59"/>
    <w:rsid w:val="000B0E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text"/>
    <w:basedOn w:val="a"/>
    <w:link w:val="afa"/>
    <w:uiPriority w:val="99"/>
    <w:semiHidden/>
    <w:unhideWhenUsed/>
    <w:rsid w:val="00087DC2"/>
    <w:pPr>
      <w:widowControl w:val="0"/>
      <w:spacing w:after="160"/>
    </w:pPr>
    <w:rPr>
      <w:rFonts w:ascii="Arial Unicode MS" w:eastAsia="Arial Unicode MS" w:hAnsi="Arial Unicode MS" w:cs="Arial Unicode MS"/>
      <w:color w:val="000000"/>
      <w:lang w:bidi="ru-RU"/>
    </w:rPr>
  </w:style>
  <w:style w:type="character" w:customStyle="1" w:styleId="afa">
    <w:name w:val="Текст примечания Знак"/>
    <w:basedOn w:val="a0"/>
    <w:link w:val="af9"/>
    <w:uiPriority w:val="99"/>
    <w:semiHidden/>
    <w:rsid w:val="00087DC2"/>
    <w:rPr>
      <w:rFonts w:ascii="Arial Unicode MS" w:eastAsia="Arial Unicode MS" w:hAnsi="Arial Unicode MS" w:cs="Arial Unicode MS"/>
      <w:color w:val="000000"/>
      <w:lang w:bidi="ru-RU"/>
    </w:rPr>
  </w:style>
  <w:style w:type="character" w:styleId="afb">
    <w:name w:val="annotation reference"/>
    <w:basedOn w:val="a0"/>
    <w:uiPriority w:val="99"/>
    <w:semiHidden/>
    <w:unhideWhenUsed/>
    <w:rsid w:val="00087DC2"/>
    <w:rPr>
      <w:sz w:val="16"/>
      <w:szCs w:val="16"/>
    </w:rPr>
  </w:style>
  <w:style w:type="character" w:customStyle="1" w:styleId="23">
    <w:name w:val="Основной текст (2)_"/>
    <w:basedOn w:val="a0"/>
    <w:link w:val="210"/>
    <w:qFormat/>
    <w:rsid w:val="007C0E59"/>
    <w:rPr>
      <w:sz w:val="28"/>
      <w:szCs w:val="28"/>
      <w:shd w:val="clear" w:color="auto" w:fill="FFFFFF"/>
    </w:rPr>
  </w:style>
  <w:style w:type="paragraph" w:customStyle="1" w:styleId="210">
    <w:name w:val="Основной текст (2)1"/>
    <w:basedOn w:val="a"/>
    <w:link w:val="23"/>
    <w:qFormat/>
    <w:rsid w:val="007C0E59"/>
    <w:pPr>
      <w:widowControl w:val="0"/>
      <w:shd w:val="clear" w:color="auto" w:fill="FFFFFF"/>
      <w:spacing w:after="160" w:line="643" w:lineRule="exact"/>
      <w:jc w:val="both"/>
    </w:pPr>
    <w:rPr>
      <w:sz w:val="28"/>
      <w:szCs w:val="28"/>
    </w:rPr>
  </w:style>
  <w:style w:type="character" w:customStyle="1" w:styleId="30">
    <w:name w:val="Основной текст 3 Знак"/>
    <w:link w:val="3"/>
    <w:uiPriority w:val="99"/>
    <w:rsid w:val="000051DE"/>
    <w:rPr>
      <w:sz w:val="16"/>
      <w:szCs w:val="16"/>
    </w:rPr>
  </w:style>
  <w:style w:type="character" w:customStyle="1" w:styleId="20">
    <w:name w:val="Заголовок 2 Знак"/>
    <w:basedOn w:val="a0"/>
    <w:link w:val="2"/>
    <w:rsid w:val="00B36BA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19"/>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2">
    <w:name w:val="heading 2"/>
    <w:basedOn w:val="a"/>
    <w:next w:val="a"/>
    <w:link w:val="20"/>
    <w:unhideWhenUsed/>
    <w:qFormat/>
    <w:rsid w:val="00B36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06E"/>
    <w:rPr>
      <w:sz w:val="28"/>
    </w:rPr>
  </w:style>
  <w:style w:type="paragraph" w:styleId="a3">
    <w:name w:val="Body Text"/>
    <w:basedOn w:val="a"/>
    <w:link w:val="a4"/>
    <w:rsid w:val="001B6819"/>
    <w:pPr>
      <w:jc w:val="center"/>
    </w:pPr>
    <w:rPr>
      <w:b/>
      <w:sz w:val="32"/>
    </w:rPr>
  </w:style>
  <w:style w:type="character" w:customStyle="1" w:styleId="a4">
    <w:name w:val="Основной текст Знак"/>
    <w:basedOn w:val="a0"/>
    <w:link w:val="a3"/>
    <w:rsid w:val="0004706E"/>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rsid w:val="001B6819"/>
    <w:pPr>
      <w:spacing w:after="120"/>
      <w:ind w:left="283"/>
    </w:pPr>
  </w:style>
  <w:style w:type="paragraph" w:styleId="a8">
    <w:name w:val="Balloon Text"/>
    <w:basedOn w:val="a"/>
    <w:link w:val="a9"/>
    <w:uiPriority w:val="99"/>
    <w:semiHidden/>
    <w:rsid w:val="001B6819"/>
    <w:rPr>
      <w:rFonts w:ascii="Tahoma" w:hAnsi="Tahoma" w:cs="Tahoma"/>
      <w:sz w:val="16"/>
      <w:szCs w:val="16"/>
    </w:rPr>
  </w:style>
  <w:style w:type="character" w:customStyle="1" w:styleId="a9">
    <w:name w:val="Текст выноски Знак"/>
    <w:basedOn w:val="a0"/>
    <w:link w:val="a8"/>
    <w:uiPriority w:val="99"/>
    <w:semiHidden/>
    <w:rsid w:val="00730E34"/>
    <w:rPr>
      <w:rFonts w:ascii="Tahoma" w:hAnsi="Tahoma" w:cs="Tahoma"/>
      <w:sz w:val="16"/>
      <w:szCs w:val="16"/>
    </w:rPr>
  </w:style>
  <w:style w:type="paragraph" w:styleId="3">
    <w:name w:val="Body Text 3"/>
    <w:basedOn w:val="a"/>
    <w:link w:val="30"/>
    <w:uiPriority w:val="99"/>
    <w:rsid w:val="001B6819"/>
    <w:pPr>
      <w:spacing w:after="120"/>
    </w:pPr>
    <w:rPr>
      <w:sz w:val="16"/>
      <w:szCs w:val="16"/>
    </w:rPr>
  </w:style>
  <w:style w:type="paragraph" w:styleId="21">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qFormat/>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uiPriority w:val="99"/>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1E3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E3275"/>
    <w:pPr>
      <w:autoSpaceDE w:val="0"/>
      <w:autoSpaceDN w:val="0"/>
      <w:adjustRightInd w:val="0"/>
    </w:pPr>
    <w:rPr>
      <w:rFonts w:ascii="Courier New" w:hAnsi="Courier New" w:cs="Courier New"/>
      <w:lang w:val="en-US" w:eastAsia="en-US"/>
    </w:rPr>
  </w:style>
  <w:style w:type="character" w:customStyle="1" w:styleId="af1">
    <w:name w:val="Текст концевой сноски Знак"/>
    <w:basedOn w:val="a0"/>
    <w:link w:val="af2"/>
    <w:uiPriority w:val="99"/>
    <w:semiHidden/>
    <w:rsid w:val="00730E34"/>
    <w:rPr>
      <w:rFonts w:asciiTheme="minorHAnsi" w:eastAsiaTheme="minorHAnsi" w:hAnsiTheme="minorHAnsi" w:cstheme="minorBidi"/>
      <w:lang w:eastAsia="en-US"/>
    </w:rPr>
  </w:style>
  <w:style w:type="paragraph" w:styleId="af2">
    <w:name w:val="endnote text"/>
    <w:basedOn w:val="a"/>
    <w:link w:val="af1"/>
    <w:uiPriority w:val="99"/>
    <w:semiHidden/>
    <w:unhideWhenUsed/>
    <w:rsid w:val="00730E34"/>
    <w:rPr>
      <w:rFonts w:asciiTheme="minorHAnsi" w:eastAsiaTheme="minorHAnsi" w:hAnsiTheme="minorHAnsi" w:cstheme="minorBidi"/>
      <w:lang w:eastAsia="en-US"/>
    </w:rPr>
  </w:style>
  <w:style w:type="paragraph" w:styleId="af3">
    <w:name w:val="header"/>
    <w:basedOn w:val="a"/>
    <w:link w:val="af4"/>
    <w:uiPriority w:val="99"/>
    <w:unhideWhenUsed/>
    <w:rsid w:val="00730E34"/>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730E34"/>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730E34"/>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730E34"/>
    <w:rPr>
      <w:rFonts w:asciiTheme="minorHAnsi" w:eastAsiaTheme="minorHAnsi" w:hAnsiTheme="minorHAnsi" w:cstheme="minorBidi"/>
      <w:sz w:val="22"/>
      <w:szCs w:val="22"/>
      <w:lang w:eastAsia="en-US"/>
    </w:rPr>
  </w:style>
  <w:style w:type="character" w:customStyle="1" w:styleId="af7">
    <w:name w:val="Оглавление_"/>
    <w:basedOn w:val="a0"/>
    <w:link w:val="af8"/>
    <w:rsid w:val="00D02470"/>
    <w:rPr>
      <w:sz w:val="28"/>
      <w:szCs w:val="28"/>
      <w:shd w:val="clear" w:color="auto" w:fill="FFFFFF"/>
    </w:rPr>
  </w:style>
  <w:style w:type="paragraph" w:customStyle="1" w:styleId="af8">
    <w:name w:val="Оглавление"/>
    <w:basedOn w:val="a"/>
    <w:link w:val="af7"/>
    <w:rsid w:val="00D02470"/>
    <w:pPr>
      <w:widowControl w:val="0"/>
      <w:shd w:val="clear" w:color="auto" w:fill="FFFFFF"/>
      <w:spacing w:before="420" w:line="322" w:lineRule="exact"/>
      <w:jc w:val="both"/>
    </w:pPr>
    <w:rPr>
      <w:sz w:val="28"/>
      <w:szCs w:val="28"/>
    </w:rPr>
  </w:style>
  <w:style w:type="table" w:customStyle="1" w:styleId="11">
    <w:name w:val="Сетка таблицы1"/>
    <w:basedOn w:val="a1"/>
    <w:next w:val="af0"/>
    <w:uiPriority w:val="59"/>
    <w:rsid w:val="00D02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0"/>
    <w:uiPriority w:val="59"/>
    <w:rsid w:val="000B0E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text"/>
    <w:basedOn w:val="a"/>
    <w:link w:val="afa"/>
    <w:uiPriority w:val="99"/>
    <w:semiHidden/>
    <w:unhideWhenUsed/>
    <w:rsid w:val="00087DC2"/>
    <w:pPr>
      <w:widowControl w:val="0"/>
      <w:spacing w:after="160"/>
    </w:pPr>
    <w:rPr>
      <w:rFonts w:ascii="Arial Unicode MS" w:eastAsia="Arial Unicode MS" w:hAnsi="Arial Unicode MS" w:cs="Arial Unicode MS"/>
      <w:color w:val="000000"/>
      <w:lang w:bidi="ru-RU"/>
    </w:rPr>
  </w:style>
  <w:style w:type="character" w:customStyle="1" w:styleId="afa">
    <w:name w:val="Текст примечания Знак"/>
    <w:basedOn w:val="a0"/>
    <w:link w:val="af9"/>
    <w:uiPriority w:val="99"/>
    <w:semiHidden/>
    <w:rsid w:val="00087DC2"/>
    <w:rPr>
      <w:rFonts w:ascii="Arial Unicode MS" w:eastAsia="Arial Unicode MS" w:hAnsi="Arial Unicode MS" w:cs="Arial Unicode MS"/>
      <w:color w:val="000000"/>
      <w:lang w:bidi="ru-RU"/>
    </w:rPr>
  </w:style>
  <w:style w:type="character" w:styleId="afb">
    <w:name w:val="annotation reference"/>
    <w:basedOn w:val="a0"/>
    <w:uiPriority w:val="99"/>
    <w:semiHidden/>
    <w:unhideWhenUsed/>
    <w:rsid w:val="00087DC2"/>
    <w:rPr>
      <w:sz w:val="16"/>
      <w:szCs w:val="16"/>
    </w:rPr>
  </w:style>
  <w:style w:type="character" w:customStyle="1" w:styleId="23">
    <w:name w:val="Основной текст (2)_"/>
    <w:basedOn w:val="a0"/>
    <w:link w:val="210"/>
    <w:qFormat/>
    <w:rsid w:val="007C0E59"/>
    <w:rPr>
      <w:sz w:val="28"/>
      <w:szCs w:val="28"/>
      <w:shd w:val="clear" w:color="auto" w:fill="FFFFFF"/>
    </w:rPr>
  </w:style>
  <w:style w:type="paragraph" w:customStyle="1" w:styleId="210">
    <w:name w:val="Основной текст (2)1"/>
    <w:basedOn w:val="a"/>
    <w:link w:val="23"/>
    <w:qFormat/>
    <w:rsid w:val="007C0E59"/>
    <w:pPr>
      <w:widowControl w:val="0"/>
      <w:shd w:val="clear" w:color="auto" w:fill="FFFFFF"/>
      <w:spacing w:after="160" w:line="643" w:lineRule="exact"/>
      <w:jc w:val="both"/>
    </w:pPr>
    <w:rPr>
      <w:sz w:val="28"/>
      <w:szCs w:val="28"/>
    </w:rPr>
  </w:style>
  <w:style w:type="character" w:customStyle="1" w:styleId="30">
    <w:name w:val="Основной текст 3 Знак"/>
    <w:link w:val="3"/>
    <w:uiPriority w:val="99"/>
    <w:rsid w:val="000051DE"/>
    <w:rPr>
      <w:sz w:val="16"/>
      <w:szCs w:val="16"/>
    </w:rPr>
  </w:style>
  <w:style w:type="character" w:customStyle="1" w:styleId="20">
    <w:name w:val="Заголовок 2 Знак"/>
    <w:basedOn w:val="a0"/>
    <w:link w:val="2"/>
    <w:rsid w:val="00B36B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266892884">
      <w:bodyDiv w:val="1"/>
      <w:marLeft w:val="0"/>
      <w:marRight w:val="0"/>
      <w:marTop w:val="0"/>
      <w:marBottom w:val="0"/>
      <w:divBdr>
        <w:top w:val="none" w:sz="0" w:space="0" w:color="auto"/>
        <w:left w:val="none" w:sz="0" w:space="0" w:color="auto"/>
        <w:bottom w:val="none" w:sz="0" w:space="0" w:color="auto"/>
        <w:right w:val="none" w:sz="0" w:space="0" w:color="auto"/>
      </w:divBdr>
    </w:div>
    <w:div w:id="423186448">
      <w:bodyDiv w:val="1"/>
      <w:marLeft w:val="0"/>
      <w:marRight w:val="0"/>
      <w:marTop w:val="0"/>
      <w:marBottom w:val="0"/>
      <w:divBdr>
        <w:top w:val="none" w:sz="0" w:space="0" w:color="auto"/>
        <w:left w:val="none" w:sz="0" w:space="0" w:color="auto"/>
        <w:bottom w:val="none" w:sz="0" w:space="0" w:color="auto"/>
        <w:right w:val="none" w:sz="0" w:space="0" w:color="auto"/>
      </w:divBdr>
    </w:div>
    <w:div w:id="492256123">
      <w:bodyDiv w:val="1"/>
      <w:marLeft w:val="0"/>
      <w:marRight w:val="0"/>
      <w:marTop w:val="0"/>
      <w:marBottom w:val="0"/>
      <w:divBdr>
        <w:top w:val="none" w:sz="0" w:space="0" w:color="auto"/>
        <w:left w:val="none" w:sz="0" w:space="0" w:color="auto"/>
        <w:bottom w:val="none" w:sz="0" w:space="0" w:color="auto"/>
        <w:right w:val="none" w:sz="0" w:space="0" w:color="auto"/>
      </w:divBdr>
    </w:div>
    <w:div w:id="571738583">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625426021">
      <w:bodyDiv w:val="1"/>
      <w:marLeft w:val="0"/>
      <w:marRight w:val="0"/>
      <w:marTop w:val="0"/>
      <w:marBottom w:val="0"/>
      <w:divBdr>
        <w:top w:val="none" w:sz="0" w:space="0" w:color="auto"/>
        <w:left w:val="none" w:sz="0" w:space="0" w:color="auto"/>
        <w:bottom w:val="none" w:sz="0" w:space="0" w:color="auto"/>
        <w:right w:val="none" w:sz="0" w:space="0" w:color="auto"/>
      </w:divBdr>
    </w:div>
    <w:div w:id="637344304">
      <w:bodyDiv w:val="1"/>
      <w:marLeft w:val="0"/>
      <w:marRight w:val="0"/>
      <w:marTop w:val="0"/>
      <w:marBottom w:val="0"/>
      <w:divBdr>
        <w:top w:val="none" w:sz="0" w:space="0" w:color="auto"/>
        <w:left w:val="none" w:sz="0" w:space="0" w:color="auto"/>
        <w:bottom w:val="none" w:sz="0" w:space="0" w:color="auto"/>
        <w:right w:val="none" w:sz="0" w:space="0" w:color="auto"/>
      </w:divBdr>
    </w:div>
    <w:div w:id="761149269">
      <w:bodyDiv w:val="1"/>
      <w:marLeft w:val="0"/>
      <w:marRight w:val="0"/>
      <w:marTop w:val="0"/>
      <w:marBottom w:val="0"/>
      <w:divBdr>
        <w:top w:val="none" w:sz="0" w:space="0" w:color="auto"/>
        <w:left w:val="none" w:sz="0" w:space="0" w:color="auto"/>
        <w:bottom w:val="none" w:sz="0" w:space="0" w:color="auto"/>
        <w:right w:val="none" w:sz="0" w:space="0" w:color="auto"/>
      </w:divBdr>
    </w:div>
    <w:div w:id="768233936">
      <w:bodyDiv w:val="1"/>
      <w:marLeft w:val="0"/>
      <w:marRight w:val="0"/>
      <w:marTop w:val="0"/>
      <w:marBottom w:val="0"/>
      <w:divBdr>
        <w:top w:val="none" w:sz="0" w:space="0" w:color="auto"/>
        <w:left w:val="none" w:sz="0" w:space="0" w:color="auto"/>
        <w:bottom w:val="none" w:sz="0" w:space="0" w:color="auto"/>
        <w:right w:val="none" w:sz="0" w:space="0" w:color="auto"/>
      </w:divBdr>
    </w:div>
    <w:div w:id="998381708">
      <w:bodyDiv w:val="1"/>
      <w:marLeft w:val="0"/>
      <w:marRight w:val="0"/>
      <w:marTop w:val="0"/>
      <w:marBottom w:val="0"/>
      <w:divBdr>
        <w:top w:val="none" w:sz="0" w:space="0" w:color="auto"/>
        <w:left w:val="none" w:sz="0" w:space="0" w:color="auto"/>
        <w:bottom w:val="none" w:sz="0" w:space="0" w:color="auto"/>
        <w:right w:val="none" w:sz="0" w:space="0" w:color="auto"/>
      </w:divBdr>
    </w:div>
    <w:div w:id="1227644754">
      <w:bodyDiv w:val="1"/>
      <w:marLeft w:val="0"/>
      <w:marRight w:val="0"/>
      <w:marTop w:val="0"/>
      <w:marBottom w:val="0"/>
      <w:divBdr>
        <w:top w:val="none" w:sz="0" w:space="0" w:color="auto"/>
        <w:left w:val="none" w:sz="0" w:space="0" w:color="auto"/>
        <w:bottom w:val="none" w:sz="0" w:space="0" w:color="auto"/>
        <w:right w:val="none" w:sz="0" w:space="0" w:color="auto"/>
      </w:divBdr>
    </w:div>
    <w:div w:id="1268854580">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1349714906">
      <w:bodyDiv w:val="1"/>
      <w:marLeft w:val="0"/>
      <w:marRight w:val="0"/>
      <w:marTop w:val="0"/>
      <w:marBottom w:val="0"/>
      <w:divBdr>
        <w:top w:val="none" w:sz="0" w:space="0" w:color="auto"/>
        <w:left w:val="none" w:sz="0" w:space="0" w:color="auto"/>
        <w:bottom w:val="none" w:sz="0" w:space="0" w:color="auto"/>
        <w:right w:val="none" w:sz="0" w:space="0" w:color="auto"/>
      </w:divBdr>
    </w:div>
    <w:div w:id="1509522426">
      <w:bodyDiv w:val="1"/>
      <w:marLeft w:val="0"/>
      <w:marRight w:val="0"/>
      <w:marTop w:val="0"/>
      <w:marBottom w:val="0"/>
      <w:divBdr>
        <w:top w:val="none" w:sz="0" w:space="0" w:color="auto"/>
        <w:left w:val="none" w:sz="0" w:space="0" w:color="auto"/>
        <w:bottom w:val="none" w:sz="0" w:space="0" w:color="auto"/>
        <w:right w:val="none" w:sz="0" w:space="0" w:color="auto"/>
      </w:divBdr>
    </w:div>
    <w:div w:id="1654722288">
      <w:bodyDiv w:val="1"/>
      <w:marLeft w:val="0"/>
      <w:marRight w:val="0"/>
      <w:marTop w:val="0"/>
      <w:marBottom w:val="0"/>
      <w:divBdr>
        <w:top w:val="none" w:sz="0" w:space="0" w:color="auto"/>
        <w:left w:val="none" w:sz="0" w:space="0" w:color="auto"/>
        <w:bottom w:val="none" w:sz="0" w:space="0" w:color="auto"/>
        <w:right w:val="none" w:sz="0" w:space="0" w:color="auto"/>
      </w:divBdr>
    </w:div>
    <w:div w:id="1681736240">
      <w:bodyDiv w:val="1"/>
      <w:marLeft w:val="0"/>
      <w:marRight w:val="0"/>
      <w:marTop w:val="0"/>
      <w:marBottom w:val="0"/>
      <w:divBdr>
        <w:top w:val="none" w:sz="0" w:space="0" w:color="auto"/>
        <w:left w:val="none" w:sz="0" w:space="0" w:color="auto"/>
        <w:bottom w:val="none" w:sz="0" w:space="0" w:color="auto"/>
        <w:right w:val="none" w:sz="0" w:space="0" w:color="auto"/>
      </w:divBdr>
    </w:div>
    <w:div w:id="1878659033">
      <w:bodyDiv w:val="1"/>
      <w:marLeft w:val="0"/>
      <w:marRight w:val="0"/>
      <w:marTop w:val="0"/>
      <w:marBottom w:val="0"/>
      <w:divBdr>
        <w:top w:val="none" w:sz="0" w:space="0" w:color="auto"/>
        <w:left w:val="none" w:sz="0" w:space="0" w:color="auto"/>
        <w:bottom w:val="none" w:sz="0" w:space="0" w:color="auto"/>
        <w:right w:val="none" w:sz="0" w:space="0" w:color="auto"/>
      </w:divBdr>
    </w:div>
    <w:div w:id="1882089054">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CF9B9BAAB847219FCE89CB8B093EED64CB2401C2BEA86F96D945F101079311586CCAF193930FBF020D1BCF434BC895BF5CB48A923A07767218L" TargetMode="External"/><Relationship Id="rId18" Type="http://schemas.openxmlformats.org/officeDocument/2006/relationships/hyperlink" Target="consultantplus://offline/ref=0375DCBB19373BC422F26C99EA223B54ACCEFC8B4D6EE78E1C042A37A1934FE1C2C4F5BAC191BF4DCDE8N" TargetMode="External"/><Relationship Id="rId3" Type="http://schemas.openxmlformats.org/officeDocument/2006/relationships/styles" Target="styles.xml"/><Relationship Id="rId21" Type="http://schemas.openxmlformats.org/officeDocument/2006/relationships/hyperlink" Target="consultantplus://offline/ref=908D488B1018A9C1965B509843E980871906A60D5EEA45479F03C1731318236DD549D3FEFEBDF12C5D214545E0BE5A881BD5D5AE0096D828qDD1H" TargetMode="External"/><Relationship Id="rId7" Type="http://schemas.openxmlformats.org/officeDocument/2006/relationships/footnotes" Target="footnotes.xml"/><Relationship Id="rId12" Type="http://schemas.openxmlformats.org/officeDocument/2006/relationships/hyperlink" Target="consultantplus://offline/ref=AAA15E6D6CD635E4B1228C447318F90D9B395B39D9D621DD4EDCE25226A8F1B681FCDD19cBSBM" TargetMode="External"/><Relationship Id="rId17" Type="http://schemas.openxmlformats.org/officeDocument/2006/relationships/hyperlink" Target="consultantplus://offline/ref=9D8D316AC6D46CD9D17BC0AAEC549ABB1051F87483DAEA0791886FC9DF4A53B89A613973O314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375DCBB19373BC422F26C99EA223B54ACCEFC8B4D6EE78E1C042A37A1934FE1C2C4F5BFCCE2N" TargetMode="External"/><Relationship Id="rId20" Type="http://schemas.openxmlformats.org/officeDocument/2006/relationships/hyperlink" Target="consultantplus://offline/ref=92FB5B7C8DE14E4011AE7AB5141339DA127CC6D3A7F2AA78597D84D20BAA9FF31B95EDDEDFA028C1C6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BFDDCDA3AE72CCA57DE6A4B9301F4B9079B63BD1A1DDA4C8B9DE66663C7F296C4AED0C8B8510A12HDbC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375DCBB19373BC422F26C99EA223B54ACCEFC8B4D6EE78E1C042A37A1934FE1C2C4F5BAC191BF49CDEEN" TargetMode="External"/><Relationship Id="rId23" Type="http://schemas.openxmlformats.org/officeDocument/2006/relationships/hyperlink" Target="consultantplus://offline/ref=08CA304E1766304D255A666C3F04F7A91238573077D8786492EE62A3E5D6C086E3429D726AE5896E198C265D720F1FF38B953740E78E69F8vEH0H" TargetMode="External"/><Relationship Id="rId10" Type="http://schemas.openxmlformats.org/officeDocument/2006/relationships/hyperlink" Target="consultantplus://offline/ref=4BFDDCDA3AE72CCA57DE6A4B9301F4B9079B63BD1A1DDA4C8B9DE66663C7F296C4AED0C8B8510A13HDbBG" TargetMode="External"/><Relationship Id="rId19" Type="http://schemas.openxmlformats.org/officeDocument/2006/relationships/hyperlink" Target="consultantplus://offline/ref=92FB5B7C8DE14E4011AE7AB5141339DA127CC6D3A7F2AA78597D84D20BAA9FF31B95EDDEDFA028C1C6PF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dmrhlevnoe.ru" TargetMode="External"/><Relationship Id="rId22" Type="http://schemas.openxmlformats.org/officeDocument/2006/relationships/hyperlink" Target="consultantplus://offline/ref=16052D54272BCDE38E95EC6A7ACAEC076B2AF6D30999D33FD6D0AE7AE92D13A99DEE264E981AF854415EB899C1EA980DEA1B7C068E7C38D6MCG6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7;&#1091;&#1085;&#1082;&#1090;&#1080;&#108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E5B74-1AE6-4528-BFC7-F67ABCAE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пунктир1</Template>
  <TotalTime>406</TotalTime>
  <Pages>52</Pages>
  <Words>18182</Words>
  <Characters>103642</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dc:creator>
  <cp:lastModifiedBy>Name</cp:lastModifiedBy>
  <cp:revision>21</cp:revision>
  <cp:lastPrinted>2020-11-27T08:00:00Z</cp:lastPrinted>
  <dcterms:created xsi:type="dcterms:W3CDTF">2020-09-23T12:13:00Z</dcterms:created>
  <dcterms:modified xsi:type="dcterms:W3CDTF">2020-12-11T06:52:00Z</dcterms:modified>
</cp:coreProperties>
</file>