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632" w:rsidRPr="005C3632" w:rsidRDefault="005C3632" w:rsidP="005C3632">
      <w:pPr>
        <w:spacing w:after="0" w:line="24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36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РОССИЙСКАЯ ФЕДЕРАЦИЯ</w:t>
      </w:r>
    </w:p>
    <w:p w:rsidR="005C3632" w:rsidRPr="005C3632" w:rsidRDefault="005C3632" w:rsidP="005C3632">
      <w:pPr>
        <w:spacing w:after="0" w:line="24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C3632" w:rsidRPr="005C3632" w:rsidRDefault="005C3632" w:rsidP="005C3632">
      <w:pPr>
        <w:spacing w:after="0" w:line="24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36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СОВЕТ ДЕПУТАТОВ  ХЛЕВЕНСКОГО МУНИЦИПАЛЬНОГО РАЙОНА  ЛИПЕЦКОЙ ОБЛАСТИ</w:t>
      </w:r>
    </w:p>
    <w:p w:rsidR="005C3632" w:rsidRPr="005C3632" w:rsidRDefault="005C3632" w:rsidP="005C3632">
      <w:pPr>
        <w:spacing w:after="0" w:line="24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C3632" w:rsidRPr="005C3632" w:rsidRDefault="005C3632" w:rsidP="005C3632">
      <w:pPr>
        <w:spacing w:after="0" w:line="24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36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5-я сессия VII-</w:t>
      </w:r>
      <w:proofErr w:type="spellStart"/>
      <w:r w:rsidRPr="005C36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</w:t>
      </w:r>
      <w:proofErr w:type="spellEnd"/>
      <w:r w:rsidRPr="005C36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созыва</w:t>
      </w:r>
    </w:p>
    <w:p w:rsidR="005C3632" w:rsidRPr="005C3632" w:rsidRDefault="005C3632" w:rsidP="005C3632">
      <w:pPr>
        <w:spacing w:after="0" w:line="24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C3632" w:rsidRPr="005C3632" w:rsidRDefault="005C3632" w:rsidP="005C3632">
      <w:pPr>
        <w:spacing w:after="0" w:line="24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36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РЕШЕНИЕ</w:t>
      </w:r>
    </w:p>
    <w:p w:rsidR="005C3632" w:rsidRPr="005C3632" w:rsidRDefault="005C3632" w:rsidP="005C3632">
      <w:pPr>
        <w:spacing w:after="0" w:line="24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C3632" w:rsidRPr="005C3632" w:rsidRDefault="005C3632" w:rsidP="005C3632">
      <w:pPr>
        <w:spacing w:after="0" w:line="24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36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23.03.2021г.                                 с. </w:t>
      </w:r>
      <w:proofErr w:type="spellStart"/>
      <w:r w:rsidRPr="005C36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Хлевное</w:t>
      </w:r>
      <w:proofErr w:type="spellEnd"/>
      <w:r w:rsidRPr="005C36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                                                №36</w:t>
      </w:r>
    </w:p>
    <w:p w:rsidR="005C3632" w:rsidRPr="005C3632" w:rsidRDefault="005C3632" w:rsidP="005C3632">
      <w:pPr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C3632" w:rsidRPr="005C3632" w:rsidRDefault="005C3632" w:rsidP="005C3632">
      <w:pPr>
        <w:spacing w:before="240" w:after="60" w:line="240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</w:pPr>
      <w:r w:rsidRPr="005C3632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  <w:t xml:space="preserve">О признании утратившим силу решения Совета депутатов </w:t>
      </w:r>
      <w:proofErr w:type="spellStart"/>
      <w:r w:rsidRPr="005C3632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  <w:t>Хлевенского</w:t>
      </w:r>
      <w:proofErr w:type="spellEnd"/>
      <w:r w:rsidRPr="005C3632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  <w:t xml:space="preserve"> муниципального района от 29.04.2008г. №15 "О Положении "Об Общественной палате </w:t>
      </w:r>
      <w:proofErr w:type="spellStart"/>
      <w:r w:rsidRPr="005C3632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  <w:t>Хлевенского</w:t>
      </w:r>
      <w:proofErr w:type="spellEnd"/>
      <w:r w:rsidRPr="005C3632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  <w:t xml:space="preserve"> муниципального района"</w:t>
      </w:r>
    </w:p>
    <w:p w:rsidR="005C3632" w:rsidRPr="005C3632" w:rsidRDefault="005C3632" w:rsidP="005C3632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C3632" w:rsidRPr="005C3632" w:rsidRDefault="005C3632" w:rsidP="005C3632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36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Руководствуясь </w:t>
      </w:r>
      <w:hyperlink r:id="rId5" w:history="1">
        <w:r w:rsidRPr="005C3632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Уставом</w:t>
        </w:r>
      </w:hyperlink>
      <w:r w:rsidRPr="005C36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spellStart"/>
      <w:r w:rsidRPr="005C36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Хлевенского</w:t>
      </w:r>
      <w:proofErr w:type="spellEnd"/>
      <w:r w:rsidRPr="005C36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района, Совет депутатов </w:t>
      </w:r>
    </w:p>
    <w:p w:rsidR="005C3632" w:rsidRPr="005C3632" w:rsidRDefault="005C3632" w:rsidP="005C3632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C3632" w:rsidRPr="005C3632" w:rsidRDefault="005C3632" w:rsidP="005C3632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36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РЕШИЛ:</w:t>
      </w:r>
    </w:p>
    <w:p w:rsidR="005C3632" w:rsidRPr="005C3632" w:rsidRDefault="005C3632" w:rsidP="005C3632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C3632" w:rsidRPr="005C3632" w:rsidRDefault="005C3632" w:rsidP="005C3632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36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Признать утратившим силу решение Совета депутатов </w:t>
      </w:r>
      <w:proofErr w:type="spellStart"/>
      <w:r w:rsidRPr="005C36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Хлевенского</w:t>
      </w:r>
      <w:proofErr w:type="spellEnd"/>
      <w:r w:rsidRPr="005C36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района </w:t>
      </w:r>
      <w:hyperlink r:id="rId6" w:history="1">
        <w:r w:rsidRPr="005C3632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29.04.2008г. №15</w:t>
        </w:r>
      </w:hyperlink>
      <w:r w:rsidRPr="005C36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"О Положении "Об Общественной палате </w:t>
      </w:r>
      <w:proofErr w:type="spellStart"/>
      <w:r w:rsidRPr="005C36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Хлевенского</w:t>
      </w:r>
      <w:proofErr w:type="spellEnd"/>
      <w:r w:rsidRPr="005C36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района".</w:t>
      </w:r>
    </w:p>
    <w:p w:rsidR="005C3632" w:rsidRPr="005C3632" w:rsidRDefault="005C3632" w:rsidP="005C3632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36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Настоящее решение вступает в силу со дня его принятия.</w:t>
      </w:r>
    </w:p>
    <w:p w:rsidR="005C3632" w:rsidRPr="005C3632" w:rsidRDefault="005C3632" w:rsidP="005C3632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C3632" w:rsidRPr="005C3632" w:rsidRDefault="005C3632" w:rsidP="005C3632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C3632" w:rsidRPr="005C3632" w:rsidRDefault="005C3632" w:rsidP="005C3632">
      <w:pPr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36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Председатель Совета  депутатов </w:t>
      </w:r>
      <w:proofErr w:type="spellStart"/>
      <w:r w:rsidRPr="005C36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Хлевенского</w:t>
      </w:r>
      <w:proofErr w:type="spellEnd"/>
      <w:r w:rsidRPr="005C36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 муниципального района </w:t>
      </w:r>
    </w:p>
    <w:p w:rsidR="005C3632" w:rsidRPr="005C3632" w:rsidRDefault="005C3632" w:rsidP="005C3632">
      <w:pPr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36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М.В. Боев</w:t>
      </w:r>
    </w:p>
    <w:p w:rsidR="00465D8F" w:rsidRDefault="005C3632">
      <w:bookmarkStart w:id="0" w:name="_GoBack"/>
      <w:bookmarkEnd w:id="0"/>
    </w:p>
    <w:sectPr w:rsidR="00465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132"/>
    <w:rsid w:val="00597AE6"/>
    <w:rsid w:val="005B748C"/>
    <w:rsid w:val="005C3632"/>
    <w:rsid w:val="007A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36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6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C3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36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36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6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C3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36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2021-03-29T17:50:00Z</dcterms:created>
  <dcterms:modified xsi:type="dcterms:W3CDTF">2021-03-29T17:50:00Z</dcterms:modified>
</cp:coreProperties>
</file>