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63" w:rsidRDefault="00DB3863" w:rsidP="00DB3863"/>
    <w:p w:rsidR="00DB3863" w:rsidRDefault="00DB3863" w:rsidP="00DB3863">
      <w:pPr>
        <w:jc w:val="center"/>
        <w:rPr>
          <w:sz w:val="20"/>
        </w:rPr>
      </w:pPr>
    </w:p>
    <w:p w:rsidR="00DB3863" w:rsidRDefault="00DB3863" w:rsidP="00DB3863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-60960</wp:posOffset>
            </wp:positionV>
            <wp:extent cx="671830" cy="775970"/>
            <wp:effectExtent l="0" t="0" r="0" b="5080"/>
            <wp:wrapSquare wrapText="left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63" w:rsidRDefault="00DB3863" w:rsidP="00DB3863">
      <w:pPr>
        <w:jc w:val="center"/>
        <w:rPr>
          <w:sz w:val="18"/>
        </w:rPr>
      </w:pPr>
    </w:p>
    <w:p w:rsidR="00DB3863" w:rsidRDefault="00DB3863" w:rsidP="00DB3863">
      <w:pPr>
        <w:jc w:val="center"/>
        <w:rPr>
          <w:b/>
          <w:sz w:val="28"/>
          <w:szCs w:val="28"/>
        </w:rPr>
      </w:pPr>
      <w:r>
        <w:rPr>
          <w:sz w:val="18"/>
        </w:rPr>
        <w:br w:type="textWrapping" w:clear="all"/>
      </w:r>
      <w:r>
        <w:rPr>
          <w:b/>
          <w:sz w:val="28"/>
          <w:szCs w:val="28"/>
        </w:rPr>
        <w:t>ЛИПЕЦКАЯ ОБЛАСТЬ</w:t>
      </w:r>
    </w:p>
    <w:p w:rsidR="00DB3863" w:rsidRDefault="00DB3863" w:rsidP="00DB3863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ПОСТАНОВЛЕНИЕ</w:t>
      </w:r>
    </w:p>
    <w:p w:rsidR="00DB3863" w:rsidRDefault="00DB3863" w:rsidP="00DB3863">
      <w:pPr>
        <w:jc w:val="center"/>
        <w:rPr>
          <w:b/>
          <w:sz w:val="28"/>
        </w:rPr>
      </w:pPr>
      <w:r>
        <w:rPr>
          <w:b/>
          <w:sz w:val="28"/>
        </w:rPr>
        <w:t>АДМИНИСТРАЦИИ ХЛЕВЕНСКОГО</w:t>
      </w:r>
    </w:p>
    <w:p w:rsidR="00DB3863" w:rsidRDefault="00DB3863" w:rsidP="00DB3863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DB3863" w:rsidRDefault="00DB3863" w:rsidP="00DB3863">
      <w:pPr>
        <w:jc w:val="center"/>
        <w:rPr>
          <w:b/>
          <w:sz w:val="28"/>
        </w:rPr>
      </w:pPr>
    </w:p>
    <w:p w:rsidR="00DB3863" w:rsidRDefault="00DB3863" w:rsidP="00DB3863">
      <w:pPr>
        <w:jc w:val="center"/>
        <w:rPr>
          <w:b/>
          <w:sz w:val="16"/>
        </w:rPr>
      </w:pPr>
      <w:r>
        <w:rPr>
          <w:b/>
          <w:sz w:val="16"/>
        </w:rPr>
        <w:t xml:space="preserve"> </w:t>
      </w:r>
    </w:p>
    <w:p w:rsidR="00DB3863" w:rsidRDefault="00DB3863" w:rsidP="00D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73F0">
        <w:rPr>
          <w:sz w:val="28"/>
          <w:szCs w:val="28"/>
        </w:rPr>
        <w:t xml:space="preserve">25 мая 2022 года </w:t>
      </w:r>
      <w:r>
        <w:rPr>
          <w:sz w:val="28"/>
          <w:szCs w:val="28"/>
        </w:rPr>
        <w:t xml:space="preserve">                       с. </w:t>
      </w:r>
      <w:proofErr w:type="spellStart"/>
      <w:r>
        <w:rPr>
          <w:sz w:val="28"/>
          <w:szCs w:val="28"/>
        </w:rPr>
        <w:t>Хлевное</w:t>
      </w:r>
      <w:proofErr w:type="spellEnd"/>
      <w:r>
        <w:rPr>
          <w:sz w:val="28"/>
          <w:szCs w:val="28"/>
        </w:rPr>
        <w:t xml:space="preserve">                 </w:t>
      </w:r>
      <w:r w:rsidR="004273F0">
        <w:rPr>
          <w:sz w:val="28"/>
          <w:szCs w:val="28"/>
        </w:rPr>
        <w:t xml:space="preserve">                        №  189</w:t>
      </w:r>
      <w:bookmarkStart w:id="0" w:name="_GoBack"/>
      <w:bookmarkEnd w:id="0"/>
    </w:p>
    <w:p w:rsidR="00DB3863" w:rsidRDefault="00DB3863" w:rsidP="00DB3863">
      <w:pPr>
        <w:rPr>
          <w:sz w:val="16"/>
          <w:szCs w:val="16"/>
        </w:rPr>
      </w:pPr>
    </w:p>
    <w:p w:rsidR="00DB3863" w:rsidRDefault="00DB3863" w:rsidP="00DB3863">
      <w:pPr>
        <w:rPr>
          <w:sz w:val="16"/>
          <w:szCs w:val="16"/>
        </w:rPr>
      </w:pPr>
    </w:p>
    <w:p w:rsidR="00DB3863" w:rsidRDefault="00DB3863" w:rsidP="00DB386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B3863" w:rsidRDefault="00DB3863" w:rsidP="00D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Хлевенского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B3863" w:rsidRDefault="00DB3863" w:rsidP="00DB386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18 января 2021 года  № 13</w:t>
      </w:r>
    </w:p>
    <w:p w:rsidR="00DB3863" w:rsidRDefault="00DB3863" w:rsidP="00D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межведомственной 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B3863" w:rsidRDefault="00DB3863" w:rsidP="00D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(МВКПП) </w:t>
      </w:r>
    </w:p>
    <w:p w:rsidR="00DB3863" w:rsidRDefault="00DB3863" w:rsidP="00D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Хлевенском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DB3863" w:rsidRDefault="00DB3863" w:rsidP="00DB3863">
      <w:pPr>
        <w:jc w:val="both"/>
        <w:rPr>
          <w:sz w:val="28"/>
          <w:szCs w:val="28"/>
        </w:rPr>
      </w:pPr>
      <w:r>
        <w:rPr>
          <w:sz w:val="28"/>
          <w:szCs w:val="28"/>
        </w:rPr>
        <w:t>Липецкой области»</w:t>
      </w:r>
    </w:p>
    <w:p w:rsidR="00DB3863" w:rsidRDefault="00DB3863" w:rsidP="00DB3863">
      <w:pPr>
        <w:jc w:val="both"/>
        <w:rPr>
          <w:sz w:val="28"/>
          <w:szCs w:val="28"/>
        </w:rPr>
      </w:pPr>
    </w:p>
    <w:p w:rsidR="00DB3863" w:rsidRDefault="00DB3863" w:rsidP="00DB3863">
      <w:pPr>
        <w:ind w:firstLine="567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В  связи с кадровыми изменениями и в соответствии с Федеральным законом от  23 июня  2016 года  № 182-ФЗ «Об основах системы профилактики правонарушений в Российской Федерации», Федеральным законом от  06 октября 2003 года № 131-ФЗ «Об общих принципах организации местного самоуправления в Российской Федерации»,  распоряжением администрации Липецкой области от 21 апреля 2006 года № 240-р «О межведомственной комиссии по профилактике правонарушений Липецкой области</w:t>
      </w:r>
      <w:proofErr w:type="gramEnd"/>
      <w:r>
        <w:rPr>
          <w:spacing w:val="-6"/>
          <w:sz w:val="28"/>
          <w:szCs w:val="28"/>
        </w:rPr>
        <w:t>, администрация  района</w:t>
      </w:r>
    </w:p>
    <w:p w:rsidR="00DB3863" w:rsidRDefault="00DB3863" w:rsidP="00DB3863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ПОСТАНОВЛЯЕТ:</w:t>
      </w:r>
    </w:p>
    <w:p w:rsidR="00DB3863" w:rsidRDefault="00DB3863" w:rsidP="00DB3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постановление администрации Хлевенского муниципального района от 18 января 2021 года № 13 следующие изменения:</w:t>
      </w:r>
    </w:p>
    <w:p w:rsidR="00DB3863" w:rsidRDefault="00DB3863" w:rsidP="00DB3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изложить в новой  редакции (прилагается).</w:t>
      </w:r>
    </w:p>
    <w:p w:rsidR="00DB3863" w:rsidRDefault="00DB3863" w:rsidP="00DB3863">
      <w:pPr>
        <w:ind w:firstLine="709"/>
        <w:jc w:val="both"/>
        <w:rPr>
          <w:sz w:val="28"/>
          <w:szCs w:val="28"/>
        </w:rPr>
      </w:pPr>
    </w:p>
    <w:p w:rsidR="00DB3863" w:rsidRDefault="00DB3863" w:rsidP="00DB3863">
      <w:pPr>
        <w:jc w:val="both"/>
        <w:rPr>
          <w:sz w:val="28"/>
          <w:szCs w:val="28"/>
        </w:rPr>
      </w:pPr>
    </w:p>
    <w:p w:rsidR="00DB3863" w:rsidRDefault="00DB3863" w:rsidP="00DB3863">
      <w:pPr>
        <w:ind w:left="142"/>
        <w:jc w:val="both"/>
        <w:rPr>
          <w:sz w:val="28"/>
          <w:szCs w:val="28"/>
        </w:rPr>
      </w:pPr>
    </w:p>
    <w:p w:rsidR="00DB3863" w:rsidRDefault="00DB3863" w:rsidP="00DB38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863" w:rsidRDefault="00DB3863" w:rsidP="00DB38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А.И. Плотников</w:t>
      </w:r>
    </w:p>
    <w:p w:rsidR="00DB3863" w:rsidRDefault="00DB3863" w:rsidP="00DB3863">
      <w:pPr>
        <w:jc w:val="both"/>
      </w:pPr>
    </w:p>
    <w:p w:rsidR="00DB3863" w:rsidRDefault="00DB3863" w:rsidP="00DB3863">
      <w:pPr>
        <w:jc w:val="both"/>
      </w:pPr>
    </w:p>
    <w:p w:rsidR="00DB3863" w:rsidRDefault="00DB3863" w:rsidP="00DB3863">
      <w:pPr>
        <w:jc w:val="both"/>
      </w:pPr>
    </w:p>
    <w:p w:rsidR="00DB3863" w:rsidRDefault="00DB3863" w:rsidP="00DB3863">
      <w:pPr>
        <w:jc w:val="both"/>
      </w:pPr>
    </w:p>
    <w:p w:rsidR="00DB3863" w:rsidRDefault="00DB3863" w:rsidP="00DB3863">
      <w:pPr>
        <w:jc w:val="both"/>
      </w:pPr>
    </w:p>
    <w:p w:rsidR="00DB3863" w:rsidRDefault="00DB3863" w:rsidP="00DB3863">
      <w:pPr>
        <w:jc w:val="both"/>
      </w:pPr>
      <w:r>
        <w:t>Ларина</w:t>
      </w:r>
    </w:p>
    <w:p w:rsidR="00DB3863" w:rsidRDefault="00DB3863" w:rsidP="00DB3863">
      <w:pPr>
        <w:jc w:val="both"/>
      </w:pPr>
      <w:r>
        <w:t>2-17-99</w:t>
      </w:r>
    </w:p>
    <w:p w:rsidR="00DB3863" w:rsidRDefault="00DB3863" w:rsidP="00DB3863">
      <w:pPr>
        <w:jc w:val="right"/>
      </w:pPr>
      <w:r>
        <w:lastRenderedPageBreak/>
        <w:t xml:space="preserve">Приложение 2 </w:t>
      </w:r>
    </w:p>
    <w:p w:rsidR="00DB3863" w:rsidRDefault="00DB3863" w:rsidP="00DB3863">
      <w:pPr>
        <w:jc w:val="right"/>
      </w:pPr>
      <w:r>
        <w:t xml:space="preserve">к постановлению  администрации </w:t>
      </w:r>
    </w:p>
    <w:p w:rsidR="00DB3863" w:rsidRDefault="00DB3863" w:rsidP="00DB3863">
      <w:pPr>
        <w:jc w:val="right"/>
      </w:pPr>
      <w:r>
        <w:t>Хлевенского муниципального района</w:t>
      </w:r>
    </w:p>
    <w:p w:rsidR="00DB3863" w:rsidRDefault="00DB3863" w:rsidP="00DB3863">
      <w:pPr>
        <w:jc w:val="right"/>
      </w:pPr>
      <w:r>
        <w:t xml:space="preserve"> «О межведомственной комиссии </w:t>
      </w:r>
      <w:proofErr w:type="gramStart"/>
      <w:r>
        <w:t>по</w:t>
      </w:r>
      <w:proofErr w:type="gramEnd"/>
      <w:r>
        <w:t xml:space="preserve"> </w:t>
      </w:r>
    </w:p>
    <w:p w:rsidR="00DB3863" w:rsidRDefault="00DB3863" w:rsidP="00DB3863">
      <w:pPr>
        <w:jc w:val="right"/>
      </w:pPr>
      <w:r>
        <w:t>профилактике правонарушений</w:t>
      </w:r>
    </w:p>
    <w:p w:rsidR="00DB3863" w:rsidRDefault="00DB3863" w:rsidP="00DB3863">
      <w:pPr>
        <w:jc w:val="right"/>
      </w:pPr>
      <w:r>
        <w:t xml:space="preserve"> (МВКПП) в </w:t>
      </w:r>
      <w:proofErr w:type="spellStart"/>
      <w:r>
        <w:t>Хлевенском</w:t>
      </w:r>
      <w:proofErr w:type="spellEnd"/>
    </w:p>
    <w:p w:rsidR="00DB3863" w:rsidRDefault="00DB3863" w:rsidP="00DB3863">
      <w:pPr>
        <w:jc w:val="right"/>
      </w:pPr>
      <w:r>
        <w:t xml:space="preserve"> муниципальном </w:t>
      </w:r>
      <w:proofErr w:type="gramStart"/>
      <w:r>
        <w:t>районе</w:t>
      </w:r>
      <w:proofErr w:type="gramEnd"/>
    </w:p>
    <w:p w:rsidR="00DB3863" w:rsidRDefault="00DB3863" w:rsidP="00DB3863">
      <w:pPr>
        <w:jc w:val="right"/>
      </w:pPr>
      <w:r>
        <w:t xml:space="preserve"> Липецкой области»</w:t>
      </w:r>
    </w:p>
    <w:p w:rsidR="00DB3863" w:rsidRDefault="00DB3863" w:rsidP="00DB3863"/>
    <w:p w:rsidR="00DB3863" w:rsidRDefault="00DB3863" w:rsidP="00DB3863"/>
    <w:p w:rsidR="00DB3863" w:rsidRDefault="00DB3863" w:rsidP="00DB3863">
      <w:pPr>
        <w:rPr>
          <w:sz w:val="28"/>
          <w:szCs w:val="28"/>
        </w:rPr>
      </w:pPr>
    </w:p>
    <w:p w:rsidR="00DB3863" w:rsidRDefault="00DB3863" w:rsidP="00DB3863">
      <w:pPr>
        <w:shd w:val="clear" w:color="auto" w:fill="FFFFFF"/>
        <w:tabs>
          <w:tab w:val="left" w:pos="567"/>
          <w:tab w:val="left" w:pos="9355"/>
        </w:tabs>
        <w:spacing w:line="326" w:lineRule="exact"/>
        <w:ind w:firstLine="690"/>
        <w:jc w:val="center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>СОСТАВ</w:t>
      </w:r>
    </w:p>
    <w:p w:rsidR="00DB3863" w:rsidRDefault="00DB3863" w:rsidP="00DB3863">
      <w:pPr>
        <w:shd w:val="clear" w:color="auto" w:fill="FFFFFF"/>
        <w:tabs>
          <w:tab w:val="left" w:pos="567"/>
          <w:tab w:val="left" w:pos="9355"/>
        </w:tabs>
        <w:spacing w:line="326" w:lineRule="exact"/>
        <w:ind w:firstLine="690"/>
        <w:jc w:val="center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 xml:space="preserve">Межведомственной комиссии </w:t>
      </w:r>
    </w:p>
    <w:p w:rsidR="00DB3863" w:rsidRDefault="00DB3863" w:rsidP="00DB3863">
      <w:pPr>
        <w:shd w:val="clear" w:color="auto" w:fill="FFFFFF"/>
        <w:tabs>
          <w:tab w:val="left" w:pos="567"/>
          <w:tab w:val="left" w:pos="9355"/>
        </w:tabs>
        <w:spacing w:line="326" w:lineRule="exact"/>
        <w:ind w:firstLine="690"/>
        <w:jc w:val="center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 xml:space="preserve">по профилактике  правонарушений (МВКПП) </w:t>
      </w:r>
    </w:p>
    <w:p w:rsidR="00DB3863" w:rsidRDefault="00DB3863" w:rsidP="00DB3863">
      <w:pPr>
        <w:shd w:val="clear" w:color="auto" w:fill="FFFFFF"/>
        <w:tabs>
          <w:tab w:val="left" w:pos="567"/>
          <w:tab w:val="left" w:pos="9355"/>
        </w:tabs>
        <w:spacing w:line="326" w:lineRule="exact"/>
        <w:ind w:firstLine="690"/>
        <w:jc w:val="center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 xml:space="preserve">в </w:t>
      </w:r>
      <w:proofErr w:type="spellStart"/>
      <w:r>
        <w:rPr>
          <w:spacing w:val="-5"/>
          <w:sz w:val="28"/>
          <w:szCs w:val="28"/>
          <w:lang w:eastAsia="en-US"/>
        </w:rPr>
        <w:t>Хлевенском</w:t>
      </w:r>
      <w:proofErr w:type="spellEnd"/>
      <w:r>
        <w:rPr>
          <w:spacing w:val="-5"/>
          <w:sz w:val="28"/>
          <w:szCs w:val="28"/>
          <w:lang w:eastAsia="en-US"/>
        </w:rPr>
        <w:t xml:space="preserve"> муниципальном  районе Липецкой области</w:t>
      </w:r>
    </w:p>
    <w:p w:rsidR="00DB3863" w:rsidRDefault="00DB3863" w:rsidP="00DB3863">
      <w:pPr>
        <w:rPr>
          <w:sz w:val="28"/>
          <w:szCs w:val="28"/>
        </w:rPr>
      </w:pPr>
    </w:p>
    <w:p w:rsidR="00DB3863" w:rsidRDefault="00DB3863" w:rsidP="00DB3863"/>
    <w:tbl>
      <w:tblPr>
        <w:tblStyle w:val="a4"/>
        <w:tblpPr w:leftFromText="180" w:rightFromText="180" w:vertAnchor="text" w:horzAnchor="margin" w:tblpXSpec="center" w:tblpY="2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</w:t>
            </w:r>
          </w:p>
        </w:tc>
      </w:tr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Ефанов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 Юрьевич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 района, председатель комиссии</w:t>
            </w:r>
          </w:p>
        </w:tc>
      </w:tr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Ларина Ирина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>
              <w:rPr>
                <w:rFonts w:eastAsiaTheme="minorHAnsi"/>
                <w:color w:val="000000"/>
                <w:spacing w:val="-2"/>
                <w:lang w:eastAsia="en-US"/>
              </w:rPr>
              <w:t>главный специалист-эксперт административной комиссии администрации района, секретарь комиссии</w:t>
            </w:r>
          </w:p>
        </w:tc>
      </w:tr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pacing w:val="-2"/>
                <w:lang w:eastAsia="en-US"/>
              </w:rPr>
              <w:t>Лутчик</w:t>
            </w:r>
            <w:proofErr w:type="spellEnd"/>
            <w:r>
              <w:rPr>
                <w:rFonts w:eastAsiaTheme="minorHAnsi"/>
                <w:color w:val="000000"/>
                <w:spacing w:val="-2"/>
                <w:lang w:eastAsia="en-US"/>
              </w:rPr>
              <w:t xml:space="preserve"> Сергей Евгеньевич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начальник отдела культуры администрации района</w:t>
            </w:r>
          </w:p>
        </w:tc>
      </w:tr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 Сергей Иванович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hd w:val="clear" w:color="auto" w:fill="FFFFFF"/>
              <w:tabs>
                <w:tab w:val="left" w:pos="4111"/>
                <w:tab w:val="left" w:pos="9355"/>
              </w:tabs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образования администрации района</w:t>
            </w:r>
          </w:p>
        </w:tc>
      </w:tr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Сичинава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Кристина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специалист-эксперт юридического отдела администрации района</w:t>
            </w:r>
          </w:p>
        </w:tc>
      </w:tr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Добромыслова Валентина Васильевн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редактор районной газеты «Донские вести»  (по согласованию)</w:t>
            </w:r>
          </w:p>
        </w:tc>
      </w:tr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Пожидаев Роман Сергеевич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</w:t>
            </w:r>
            <w:proofErr w:type="gramStart"/>
            <w:r>
              <w:rPr>
                <w:rFonts w:eastAsiaTheme="minorHAnsi"/>
                <w:lang w:eastAsia="en-US"/>
              </w:rPr>
              <w:t xml:space="preserve"> О</w:t>
            </w:r>
            <w:proofErr w:type="gramEnd"/>
            <w:r>
              <w:rPr>
                <w:rFonts w:eastAsiaTheme="minorHAnsi"/>
                <w:lang w:eastAsia="en-US"/>
              </w:rPr>
              <w:t>тд. МВД России по Хлевенскому району (по согласованию)</w:t>
            </w:r>
          </w:p>
        </w:tc>
      </w:tr>
      <w:tr w:rsidR="00DB3863" w:rsidTr="00DB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Дуванова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Анна Валерьевна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3" w:rsidRDefault="00DB3863">
            <w:pPr>
              <w:spacing w:after="20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и. о. председателя Задонского районного суда (по согласованию)</w:t>
            </w:r>
          </w:p>
        </w:tc>
      </w:tr>
    </w:tbl>
    <w:p w:rsidR="00DB3863" w:rsidRDefault="00DB3863" w:rsidP="00DB3863">
      <w:pPr>
        <w:shd w:val="clear" w:color="auto" w:fill="FFFFFF"/>
        <w:tabs>
          <w:tab w:val="left" w:pos="567"/>
          <w:tab w:val="left" w:pos="9355"/>
        </w:tabs>
        <w:spacing w:line="326" w:lineRule="exact"/>
        <w:ind w:firstLine="690"/>
        <w:jc w:val="both"/>
        <w:rPr>
          <w:spacing w:val="-5"/>
          <w:lang w:eastAsia="en-US"/>
        </w:rPr>
      </w:pPr>
    </w:p>
    <w:p w:rsidR="00DB3863" w:rsidRDefault="00DB3863" w:rsidP="00DB3863"/>
    <w:p w:rsidR="00DB3863" w:rsidRDefault="00DB3863" w:rsidP="00DB3863"/>
    <w:p w:rsidR="00DB3863" w:rsidRDefault="00DB3863" w:rsidP="00DB3863">
      <w:pPr>
        <w:rPr>
          <w:rFonts w:ascii="Andalus" w:hAnsi="Andalus" w:cs="Andalus"/>
        </w:rPr>
      </w:pPr>
    </w:p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p w:rsidR="00DB3863" w:rsidRDefault="00DB3863" w:rsidP="00DB3863"/>
    <w:sectPr w:rsidR="00DB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27"/>
    <w:rsid w:val="004273F0"/>
    <w:rsid w:val="004A077C"/>
    <w:rsid w:val="006A497A"/>
    <w:rsid w:val="00DB3863"/>
    <w:rsid w:val="00DE0D87"/>
    <w:rsid w:val="00F9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95D27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59"/>
    <w:rsid w:val="00D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95D27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59"/>
    <w:rsid w:val="00D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dcterms:created xsi:type="dcterms:W3CDTF">2022-05-12T07:26:00Z</dcterms:created>
  <dcterms:modified xsi:type="dcterms:W3CDTF">2022-05-27T07:57:00Z</dcterms:modified>
</cp:coreProperties>
</file>